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EC3" w:rsidRDefault="00D44E50">
      <w:pPr>
        <w:keepLines/>
        <w:pageBreakBefore/>
        <w:tabs>
          <w:tab w:val="left" w:pos="0"/>
        </w:tabs>
        <w:spacing w:beforeLines="50" w:before="156" w:afterLines="50" w:after="156" w:line="360" w:lineRule="auto"/>
        <w:jc w:val="center"/>
        <w:rPr>
          <w:rFonts w:ascii="仿宋" w:eastAsia="仿宋" w:hAnsi="仿宋" w:cs="仿宋"/>
          <w:b/>
          <w:bCs/>
          <w:sz w:val="32"/>
          <w:szCs w:val="32"/>
        </w:rPr>
      </w:pPr>
      <w:r>
        <w:rPr>
          <w:rFonts w:ascii="仿宋" w:eastAsia="仿宋" w:hAnsi="仿宋" w:cs="仿宋" w:hint="eastAsia"/>
          <w:b/>
          <w:bCs/>
          <w:sz w:val="32"/>
          <w:szCs w:val="32"/>
        </w:rPr>
        <w:t>项目需求书</w:t>
      </w:r>
    </w:p>
    <w:p w:rsidR="00845EC3" w:rsidRDefault="00D44E50" w:rsidP="00D44E50">
      <w:pPr>
        <w:pStyle w:val="a5"/>
        <w:numPr>
          <w:ilvl w:val="0"/>
          <w:numId w:val="1"/>
        </w:numPr>
        <w:tabs>
          <w:tab w:val="left" w:pos="540"/>
        </w:tabs>
        <w:snapToGrid w:val="0"/>
        <w:spacing w:beforeLines="50" w:before="156" w:line="360" w:lineRule="auto"/>
        <w:outlineLvl w:val="1"/>
        <w:rPr>
          <w:rFonts w:ascii="仿宋" w:eastAsia="仿宋" w:hAnsi="仿宋" w:cs="仿宋"/>
          <w:b/>
          <w:sz w:val="24"/>
          <w:szCs w:val="24"/>
        </w:rPr>
      </w:pPr>
      <w:bookmarkStart w:id="0" w:name="_Toc13458"/>
      <w:r>
        <w:rPr>
          <w:rFonts w:ascii="仿宋" w:eastAsia="仿宋" w:hAnsi="仿宋" w:cs="仿宋" w:hint="eastAsia"/>
          <w:b/>
          <w:sz w:val="24"/>
          <w:szCs w:val="24"/>
        </w:rPr>
        <w:t>有关说明</w:t>
      </w:r>
      <w:bookmarkEnd w:id="0"/>
    </w:p>
    <w:p w:rsidR="00845EC3" w:rsidRDefault="00D44E50">
      <w:pPr>
        <w:numPr>
          <w:ilvl w:val="0"/>
          <w:numId w:val="2"/>
        </w:numPr>
        <w:tabs>
          <w:tab w:val="clear" w:pos="420"/>
          <w:tab w:val="left" w:pos="567"/>
        </w:tabs>
        <w:snapToGrid w:val="0"/>
        <w:spacing w:line="360" w:lineRule="auto"/>
        <w:rPr>
          <w:rFonts w:ascii="仿宋" w:eastAsia="仿宋" w:hAnsi="仿宋" w:cs="仿宋"/>
          <w:bCs/>
          <w:sz w:val="24"/>
        </w:rPr>
      </w:pPr>
      <w:r>
        <w:rPr>
          <w:rFonts w:ascii="仿宋" w:eastAsia="仿宋" w:hAnsi="仿宋" w:cs="仿宋" w:hint="eastAsia"/>
          <w:bCs/>
          <w:sz w:val="24"/>
        </w:rPr>
        <w:t>投标人须对本项目的采购标的进行整体投标，任何只对本项目采购标的其中一部分内容、数量进行的投标都被视为无效投标。</w:t>
      </w:r>
    </w:p>
    <w:p w:rsidR="00845EC3" w:rsidRDefault="00D44E50">
      <w:pPr>
        <w:numPr>
          <w:ilvl w:val="0"/>
          <w:numId w:val="2"/>
        </w:numPr>
        <w:tabs>
          <w:tab w:val="clear" w:pos="420"/>
          <w:tab w:val="left" w:pos="567"/>
        </w:tabs>
        <w:snapToGrid w:val="0"/>
        <w:spacing w:line="360" w:lineRule="auto"/>
        <w:rPr>
          <w:rFonts w:ascii="仿宋" w:eastAsia="仿宋" w:hAnsi="仿宋" w:cs="仿宋"/>
        </w:rPr>
      </w:pPr>
      <w:r>
        <w:rPr>
          <w:rFonts w:ascii="仿宋" w:eastAsia="仿宋" w:hAnsi="仿宋" w:cs="仿宋" w:hint="eastAsia"/>
          <w:bCs/>
          <w:sz w:val="24"/>
        </w:rPr>
        <w:t>采购需求中标注“★”号条款为实质性条款，必须逐条进行响应，有任何一条负偏离的，将导致无效投标。</w:t>
      </w:r>
    </w:p>
    <w:p w:rsidR="00845EC3" w:rsidRDefault="00D44E50">
      <w:pPr>
        <w:numPr>
          <w:ilvl w:val="0"/>
          <w:numId w:val="3"/>
        </w:numPr>
        <w:spacing w:beforeLines="50" w:before="156"/>
        <w:jc w:val="left"/>
        <w:outlineLvl w:val="0"/>
        <w:rPr>
          <w:rFonts w:ascii="仿宋" w:eastAsia="仿宋" w:hAnsi="仿宋" w:cs="仿宋"/>
          <w:b/>
          <w:sz w:val="28"/>
          <w:szCs w:val="28"/>
        </w:rPr>
      </w:pPr>
      <w:bookmarkStart w:id="1" w:name="_Toc6907"/>
      <w:r>
        <w:rPr>
          <w:rFonts w:ascii="仿宋" w:eastAsia="仿宋" w:hAnsi="仿宋" w:cs="仿宋" w:hint="eastAsia"/>
          <w:b/>
          <w:sz w:val="28"/>
          <w:szCs w:val="28"/>
        </w:rPr>
        <w:t>采购项目一览表</w:t>
      </w:r>
      <w:bookmarkEnd w:id="1"/>
    </w:p>
    <w:tbl>
      <w:tblPr>
        <w:tblW w:w="50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0"/>
        <w:gridCol w:w="1068"/>
        <w:gridCol w:w="2570"/>
        <w:gridCol w:w="1940"/>
      </w:tblGrid>
      <w:tr w:rsidR="00845EC3">
        <w:trPr>
          <w:trHeight w:val="559"/>
        </w:trPr>
        <w:tc>
          <w:tcPr>
            <w:tcW w:w="2028" w:type="pct"/>
            <w:tcBorders>
              <w:top w:val="single" w:sz="12" w:space="0" w:color="auto"/>
            </w:tcBorders>
            <w:shd w:val="clear" w:color="auto" w:fill="EEECE1"/>
            <w:vAlign w:val="center"/>
          </w:tcPr>
          <w:p w:rsidR="00845EC3" w:rsidRDefault="00D44E50">
            <w:pPr>
              <w:snapToGrid w:val="0"/>
              <w:jc w:val="center"/>
              <w:rPr>
                <w:rFonts w:ascii="仿宋" w:eastAsia="仿宋" w:hAnsi="仿宋" w:cs="仿宋"/>
                <w:b/>
                <w:szCs w:val="21"/>
              </w:rPr>
            </w:pPr>
            <w:r>
              <w:rPr>
                <w:rFonts w:ascii="仿宋" w:eastAsia="仿宋" w:hAnsi="仿宋" w:cs="仿宋" w:hint="eastAsia"/>
                <w:b/>
                <w:szCs w:val="21"/>
              </w:rPr>
              <w:t>服务内容</w:t>
            </w:r>
          </w:p>
        </w:tc>
        <w:tc>
          <w:tcPr>
            <w:tcW w:w="569" w:type="pct"/>
            <w:tcBorders>
              <w:top w:val="single" w:sz="12" w:space="0" w:color="auto"/>
            </w:tcBorders>
            <w:shd w:val="clear" w:color="auto" w:fill="EEECE1"/>
            <w:vAlign w:val="center"/>
          </w:tcPr>
          <w:p w:rsidR="00845EC3" w:rsidRDefault="00D44E50">
            <w:pPr>
              <w:snapToGrid w:val="0"/>
              <w:jc w:val="center"/>
              <w:rPr>
                <w:rFonts w:ascii="仿宋" w:eastAsia="仿宋" w:hAnsi="仿宋" w:cs="仿宋"/>
                <w:b/>
                <w:szCs w:val="21"/>
              </w:rPr>
            </w:pPr>
            <w:r>
              <w:rPr>
                <w:rFonts w:ascii="仿宋" w:eastAsia="仿宋" w:hAnsi="仿宋" w:cs="仿宋" w:hint="eastAsia"/>
                <w:b/>
                <w:szCs w:val="21"/>
              </w:rPr>
              <w:t>数量</w:t>
            </w:r>
          </w:p>
        </w:tc>
        <w:tc>
          <w:tcPr>
            <w:tcW w:w="1368" w:type="pct"/>
            <w:tcBorders>
              <w:top w:val="single" w:sz="12" w:space="0" w:color="auto"/>
              <w:right w:val="single" w:sz="4" w:space="0" w:color="auto"/>
            </w:tcBorders>
            <w:shd w:val="clear" w:color="auto" w:fill="EEECE1"/>
            <w:vAlign w:val="center"/>
          </w:tcPr>
          <w:p w:rsidR="00845EC3" w:rsidRDefault="00D44E50">
            <w:pPr>
              <w:snapToGrid w:val="0"/>
              <w:jc w:val="center"/>
              <w:rPr>
                <w:rFonts w:ascii="仿宋" w:eastAsia="仿宋" w:hAnsi="仿宋" w:cs="仿宋"/>
                <w:b/>
                <w:szCs w:val="21"/>
              </w:rPr>
            </w:pPr>
            <w:r>
              <w:rPr>
                <w:rFonts w:ascii="仿宋" w:eastAsia="仿宋" w:hAnsi="仿宋" w:cs="仿宋" w:hint="eastAsia"/>
                <w:b/>
                <w:szCs w:val="21"/>
              </w:rPr>
              <w:t>最高限价</w:t>
            </w:r>
          </w:p>
          <w:p w:rsidR="00845EC3" w:rsidRDefault="00D44E50">
            <w:pPr>
              <w:snapToGrid w:val="0"/>
              <w:jc w:val="center"/>
              <w:rPr>
                <w:rFonts w:ascii="仿宋" w:eastAsia="仿宋" w:hAnsi="仿宋" w:cs="仿宋"/>
                <w:b/>
                <w:szCs w:val="21"/>
              </w:rPr>
            </w:pPr>
            <w:r>
              <w:rPr>
                <w:rFonts w:ascii="仿宋" w:eastAsia="仿宋" w:hAnsi="仿宋" w:cs="仿宋" w:hint="eastAsia"/>
                <w:b/>
                <w:szCs w:val="21"/>
              </w:rPr>
              <w:t>（人民币  元）</w:t>
            </w:r>
          </w:p>
        </w:tc>
        <w:tc>
          <w:tcPr>
            <w:tcW w:w="1033" w:type="pct"/>
            <w:tcBorders>
              <w:top w:val="single" w:sz="12" w:space="0" w:color="auto"/>
              <w:right w:val="single" w:sz="4" w:space="0" w:color="auto"/>
            </w:tcBorders>
            <w:shd w:val="clear" w:color="auto" w:fill="EEECE1"/>
            <w:vAlign w:val="center"/>
          </w:tcPr>
          <w:p w:rsidR="00845EC3" w:rsidRDefault="00D44E50">
            <w:pPr>
              <w:snapToGrid w:val="0"/>
              <w:jc w:val="center"/>
              <w:rPr>
                <w:rFonts w:ascii="仿宋" w:eastAsia="仿宋" w:hAnsi="仿宋" w:cs="仿宋"/>
                <w:b/>
                <w:szCs w:val="21"/>
              </w:rPr>
            </w:pPr>
            <w:r>
              <w:rPr>
                <w:rFonts w:ascii="仿宋" w:eastAsia="仿宋" w:hAnsi="仿宋" w:cs="仿宋" w:hint="eastAsia"/>
                <w:b/>
                <w:bCs/>
                <w:szCs w:val="21"/>
              </w:rPr>
              <w:t>所属行业</w:t>
            </w:r>
          </w:p>
        </w:tc>
      </w:tr>
      <w:tr w:rsidR="00845EC3">
        <w:trPr>
          <w:trHeight w:val="1188"/>
        </w:trPr>
        <w:tc>
          <w:tcPr>
            <w:tcW w:w="2028" w:type="pct"/>
            <w:vAlign w:val="center"/>
          </w:tcPr>
          <w:p w:rsidR="00845EC3" w:rsidRDefault="00D44E50" w:rsidP="00D44E50">
            <w:pPr>
              <w:snapToGrid w:val="0"/>
              <w:jc w:val="center"/>
              <w:rPr>
                <w:rFonts w:ascii="仿宋" w:eastAsia="仿宋" w:hAnsi="仿宋" w:cs="仿宋"/>
                <w:bCs/>
                <w:szCs w:val="21"/>
              </w:rPr>
            </w:pPr>
            <w:r>
              <w:rPr>
                <w:rFonts w:ascii="仿宋" w:eastAsia="仿宋" w:hAnsi="仿宋" w:cs="仿宋" w:hint="eastAsia"/>
                <w:b/>
                <w:szCs w:val="21"/>
              </w:rPr>
              <w:t>包组一：</w:t>
            </w:r>
            <w:r>
              <w:rPr>
                <w:rFonts w:ascii="仿宋" w:eastAsia="仿宋" w:hAnsi="仿宋" w:cs="仿宋" w:hint="eastAsia"/>
                <w:b/>
                <w:bCs/>
                <w:szCs w:val="21"/>
              </w:rPr>
              <w:t>洁净空调系统维护保养服务项目</w:t>
            </w:r>
          </w:p>
        </w:tc>
        <w:tc>
          <w:tcPr>
            <w:tcW w:w="569" w:type="pct"/>
            <w:vAlign w:val="center"/>
          </w:tcPr>
          <w:p w:rsidR="00845EC3" w:rsidRDefault="00D44E50">
            <w:pPr>
              <w:snapToGrid w:val="0"/>
              <w:jc w:val="center"/>
              <w:rPr>
                <w:rFonts w:ascii="仿宋" w:eastAsia="仿宋" w:hAnsi="仿宋" w:cs="仿宋"/>
                <w:bCs/>
                <w:szCs w:val="21"/>
              </w:rPr>
            </w:pPr>
            <w:r>
              <w:rPr>
                <w:rFonts w:ascii="仿宋" w:eastAsia="仿宋" w:hAnsi="仿宋" w:cs="仿宋" w:hint="eastAsia"/>
                <w:bCs/>
                <w:szCs w:val="21"/>
              </w:rPr>
              <w:t>1项</w:t>
            </w:r>
          </w:p>
        </w:tc>
        <w:tc>
          <w:tcPr>
            <w:tcW w:w="1368" w:type="pct"/>
            <w:tcBorders>
              <w:right w:val="single" w:sz="4" w:space="0" w:color="auto"/>
            </w:tcBorders>
            <w:vAlign w:val="center"/>
          </w:tcPr>
          <w:p w:rsidR="00845EC3" w:rsidRDefault="00845EC3">
            <w:pPr>
              <w:pStyle w:val="ac"/>
              <w:snapToGrid w:val="0"/>
              <w:spacing w:before="0" w:after="0" w:line="240" w:lineRule="auto"/>
              <w:rPr>
                <w:rFonts w:ascii="仿宋" w:eastAsia="仿宋" w:hAnsi="仿宋" w:cs="仿宋"/>
                <w:snapToGrid/>
                <w:spacing w:val="0"/>
                <w:sz w:val="21"/>
                <w:szCs w:val="21"/>
              </w:rPr>
            </w:pPr>
          </w:p>
        </w:tc>
        <w:tc>
          <w:tcPr>
            <w:tcW w:w="1033" w:type="pct"/>
            <w:tcBorders>
              <w:right w:val="single" w:sz="4" w:space="0" w:color="auto"/>
            </w:tcBorders>
            <w:vAlign w:val="center"/>
          </w:tcPr>
          <w:p w:rsidR="00845EC3" w:rsidRDefault="00D44E50">
            <w:pPr>
              <w:pStyle w:val="ac"/>
              <w:snapToGrid w:val="0"/>
              <w:spacing w:before="0" w:after="0" w:line="240" w:lineRule="auto"/>
              <w:rPr>
                <w:rFonts w:ascii="仿宋" w:eastAsia="仿宋" w:hAnsi="仿宋" w:cs="仿宋"/>
                <w:snapToGrid/>
                <w:spacing w:val="0"/>
                <w:sz w:val="21"/>
                <w:szCs w:val="21"/>
              </w:rPr>
            </w:pPr>
            <w:r>
              <w:rPr>
                <w:rFonts w:ascii="仿宋" w:eastAsia="仿宋" w:hAnsi="仿宋" w:cs="仿宋" w:hint="eastAsia"/>
                <w:snapToGrid/>
                <w:spacing w:val="0"/>
                <w:sz w:val="21"/>
                <w:szCs w:val="21"/>
              </w:rPr>
              <w:t>其他未列明行业</w:t>
            </w:r>
          </w:p>
        </w:tc>
      </w:tr>
      <w:tr w:rsidR="00845EC3">
        <w:trPr>
          <w:trHeight w:val="1188"/>
        </w:trPr>
        <w:tc>
          <w:tcPr>
            <w:tcW w:w="2028" w:type="pct"/>
            <w:tcBorders>
              <w:bottom w:val="single" w:sz="12" w:space="0" w:color="auto"/>
            </w:tcBorders>
            <w:vAlign w:val="center"/>
          </w:tcPr>
          <w:p w:rsidR="00845EC3" w:rsidRDefault="00D44E50" w:rsidP="00D44E50">
            <w:pPr>
              <w:snapToGrid w:val="0"/>
              <w:jc w:val="center"/>
              <w:rPr>
                <w:rFonts w:ascii="仿宋" w:eastAsia="仿宋" w:hAnsi="仿宋" w:cs="仿宋"/>
                <w:b/>
                <w:bCs/>
                <w:szCs w:val="21"/>
              </w:rPr>
            </w:pPr>
            <w:r>
              <w:rPr>
                <w:rFonts w:ascii="仿宋" w:eastAsia="仿宋" w:hAnsi="仿宋" w:cs="仿宋" w:hint="eastAsia"/>
                <w:b/>
                <w:szCs w:val="21"/>
              </w:rPr>
              <w:t>包组二：</w:t>
            </w:r>
            <w:r>
              <w:rPr>
                <w:rFonts w:ascii="仿宋" w:eastAsia="仿宋" w:hAnsi="仿宋" w:cs="仿宋" w:hint="eastAsia"/>
                <w:b/>
                <w:bCs/>
                <w:szCs w:val="21"/>
                <w:lang w:val="hr-HR"/>
              </w:rPr>
              <w:t>中央空调系统维护保养服务服务项目</w:t>
            </w:r>
          </w:p>
        </w:tc>
        <w:tc>
          <w:tcPr>
            <w:tcW w:w="569" w:type="pct"/>
            <w:tcBorders>
              <w:bottom w:val="single" w:sz="12" w:space="0" w:color="auto"/>
            </w:tcBorders>
            <w:vAlign w:val="center"/>
          </w:tcPr>
          <w:p w:rsidR="00845EC3" w:rsidRDefault="00D44E50">
            <w:pPr>
              <w:snapToGrid w:val="0"/>
              <w:jc w:val="center"/>
              <w:rPr>
                <w:rFonts w:ascii="仿宋" w:eastAsia="仿宋" w:hAnsi="仿宋" w:cs="仿宋"/>
                <w:bCs/>
                <w:szCs w:val="21"/>
              </w:rPr>
            </w:pPr>
            <w:r>
              <w:rPr>
                <w:rFonts w:ascii="仿宋" w:eastAsia="仿宋" w:hAnsi="仿宋" w:cs="仿宋" w:hint="eastAsia"/>
                <w:bCs/>
                <w:szCs w:val="21"/>
              </w:rPr>
              <w:t>1项</w:t>
            </w:r>
          </w:p>
        </w:tc>
        <w:tc>
          <w:tcPr>
            <w:tcW w:w="1368" w:type="pct"/>
            <w:tcBorders>
              <w:bottom w:val="single" w:sz="12" w:space="0" w:color="auto"/>
              <w:right w:val="single" w:sz="4" w:space="0" w:color="auto"/>
            </w:tcBorders>
            <w:vAlign w:val="center"/>
          </w:tcPr>
          <w:p w:rsidR="00845EC3" w:rsidRDefault="00845EC3">
            <w:pPr>
              <w:pStyle w:val="ac"/>
              <w:snapToGrid w:val="0"/>
              <w:spacing w:before="0" w:after="0" w:line="240" w:lineRule="auto"/>
              <w:rPr>
                <w:rFonts w:ascii="仿宋" w:eastAsia="仿宋" w:hAnsi="仿宋" w:cs="仿宋"/>
                <w:snapToGrid/>
                <w:spacing w:val="0"/>
                <w:sz w:val="21"/>
                <w:szCs w:val="21"/>
              </w:rPr>
            </w:pPr>
          </w:p>
        </w:tc>
        <w:tc>
          <w:tcPr>
            <w:tcW w:w="1033" w:type="pct"/>
            <w:tcBorders>
              <w:bottom w:val="single" w:sz="12" w:space="0" w:color="auto"/>
              <w:right w:val="single" w:sz="4" w:space="0" w:color="auto"/>
            </w:tcBorders>
            <w:vAlign w:val="center"/>
          </w:tcPr>
          <w:p w:rsidR="00845EC3" w:rsidRDefault="00D44E50">
            <w:pPr>
              <w:pStyle w:val="ac"/>
              <w:snapToGrid w:val="0"/>
              <w:spacing w:before="0" w:after="0" w:line="240" w:lineRule="auto"/>
              <w:rPr>
                <w:rFonts w:ascii="仿宋" w:eastAsia="仿宋" w:hAnsi="仿宋" w:cs="仿宋"/>
                <w:snapToGrid/>
                <w:spacing w:val="0"/>
                <w:sz w:val="21"/>
                <w:szCs w:val="21"/>
              </w:rPr>
            </w:pPr>
            <w:r>
              <w:rPr>
                <w:rFonts w:ascii="仿宋" w:eastAsia="仿宋" w:hAnsi="仿宋" w:cs="仿宋" w:hint="eastAsia"/>
                <w:snapToGrid/>
                <w:spacing w:val="0"/>
                <w:sz w:val="21"/>
                <w:szCs w:val="21"/>
              </w:rPr>
              <w:t>其他未列明行业</w:t>
            </w:r>
          </w:p>
        </w:tc>
      </w:tr>
    </w:tbl>
    <w:p w:rsidR="00845EC3" w:rsidRDefault="00845EC3">
      <w:pPr>
        <w:pStyle w:val="a5"/>
        <w:spacing w:line="360" w:lineRule="auto"/>
        <w:rPr>
          <w:rFonts w:ascii="仿宋" w:eastAsia="仿宋" w:hAnsi="仿宋" w:cs="仿宋"/>
          <w:sz w:val="24"/>
          <w:szCs w:val="24"/>
        </w:rPr>
      </w:pPr>
    </w:p>
    <w:p w:rsidR="00845EC3" w:rsidRDefault="00D44E50">
      <w:pPr>
        <w:pStyle w:val="a5"/>
        <w:spacing w:line="360" w:lineRule="auto"/>
        <w:rPr>
          <w:rFonts w:ascii="仿宋" w:eastAsia="仿宋" w:hAnsi="仿宋" w:cs="仿宋"/>
          <w:sz w:val="24"/>
          <w:szCs w:val="24"/>
        </w:rPr>
      </w:pPr>
      <w:bookmarkStart w:id="2" w:name="_Toc2739"/>
      <w:r>
        <w:rPr>
          <w:rFonts w:ascii="仿宋" w:eastAsia="仿宋" w:hAnsi="仿宋" w:cs="仿宋" w:hint="eastAsia"/>
          <w:sz w:val="24"/>
          <w:szCs w:val="24"/>
        </w:rPr>
        <w:t>1、广州医科大学附属妇女儿童医疗中心是华南地区规模最大的一所集预防、医疗、保健、科研、教学为一体的公立三级甲等妇女儿童专科医院，也是国家儿童区域医疗中心、广州市新型冠状病毒肺炎定点救治医院，要求投</w:t>
      </w:r>
      <w:bookmarkStart w:id="3" w:name="_GoBack"/>
      <w:bookmarkEnd w:id="3"/>
      <w:r>
        <w:rPr>
          <w:rFonts w:ascii="仿宋" w:eastAsia="仿宋" w:hAnsi="仿宋" w:cs="仿宋" w:hint="eastAsia"/>
          <w:sz w:val="24"/>
          <w:szCs w:val="24"/>
        </w:rPr>
        <w:t>标单位能够响应和配合医院的开展有关活动。</w:t>
      </w:r>
    </w:p>
    <w:p w:rsidR="00845EC3" w:rsidRDefault="00D44E50">
      <w:pPr>
        <w:pStyle w:val="a5"/>
        <w:spacing w:line="360" w:lineRule="auto"/>
        <w:rPr>
          <w:rFonts w:ascii="仿宋" w:eastAsia="仿宋" w:hAnsi="仿宋" w:cs="仿宋"/>
          <w:sz w:val="24"/>
          <w:szCs w:val="24"/>
        </w:rPr>
      </w:pPr>
      <w:r>
        <w:rPr>
          <w:rFonts w:ascii="仿宋" w:eastAsia="仿宋" w:hAnsi="仿宋" w:cs="仿宋" w:hint="eastAsia"/>
          <w:sz w:val="24"/>
          <w:szCs w:val="24"/>
        </w:rPr>
        <w:t>2、★同一投标人可以参与本项目2个包组，但兼投不兼中。</w:t>
      </w:r>
    </w:p>
    <w:p w:rsidR="00845EC3" w:rsidRDefault="00D44E50">
      <w:pPr>
        <w:pStyle w:val="a5"/>
        <w:spacing w:line="360" w:lineRule="auto"/>
        <w:rPr>
          <w:rFonts w:ascii="仿宋" w:eastAsia="仿宋" w:hAnsi="仿宋" w:cs="仿宋"/>
          <w:sz w:val="24"/>
          <w:szCs w:val="24"/>
        </w:rPr>
      </w:pPr>
      <w:r>
        <w:rPr>
          <w:rFonts w:ascii="仿宋" w:eastAsia="仿宋" w:hAnsi="仿宋" w:cs="仿宋" w:hint="eastAsia"/>
          <w:sz w:val="24"/>
          <w:szCs w:val="24"/>
        </w:rPr>
        <w:t>3、本项目属于专门面向中小企业采购的项目。</w:t>
      </w:r>
    </w:p>
    <w:p w:rsidR="00845EC3" w:rsidRDefault="00D44E50">
      <w:pPr>
        <w:pStyle w:val="a5"/>
        <w:spacing w:line="360" w:lineRule="auto"/>
        <w:rPr>
          <w:rFonts w:ascii="仿宋" w:eastAsia="仿宋" w:hAnsi="仿宋" w:cs="仿宋"/>
          <w:sz w:val="24"/>
          <w:szCs w:val="24"/>
        </w:rPr>
      </w:pPr>
      <w:r>
        <w:rPr>
          <w:rFonts w:ascii="仿宋" w:eastAsia="仿宋" w:hAnsi="仿宋" w:cs="仿宋" w:hint="eastAsia"/>
          <w:sz w:val="24"/>
          <w:szCs w:val="24"/>
        </w:rPr>
        <w:t>4、项目属性：服务类</w:t>
      </w:r>
    </w:p>
    <w:p w:rsidR="00845EC3" w:rsidRDefault="00D44E50">
      <w:pPr>
        <w:numPr>
          <w:ilvl w:val="0"/>
          <w:numId w:val="3"/>
        </w:numPr>
        <w:spacing w:beforeLines="50" w:before="156"/>
        <w:jc w:val="left"/>
        <w:outlineLvl w:val="0"/>
        <w:rPr>
          <w:rFonts w:ascii="仿宋" w:eastAsia="仿宋" w:hAnsi="仿宋" w:cs="仿宋"/>
          <w:b/>
          <w:sz w:val="28"/>
          <w:szCs w:val="28"/>
        </w:rPr>
      </w:pPr>
      <w:r>
        <w:rPr>
          <w:rFonts w:ascii="仿宋" w:eastAsia="仿宋" w:hAnsi="仿宋" w:cs="仿宋" w:hint="eastAsia"/>
          <w:b/>
          <w:sz w:val="28"/>
          <w:szCs w:val="28"/>
        </w:rPr>
        <w:t>洁净空调系统设备维护保养服务项目概况及要求</w:t>
      </w:r>
      <w:bookmarkEnd w:id="2"/>
    </w:p>
    <w:p w:rsidR="00845EC3" w:rsidRDefault="00D44E50">
      <w:pPr>
        <w:spacing w:line="360" w:lineRule="auto"/>
        <w:ind w:firstLineChars="200" w:firstLine="482"/>
        <w:rPr>
          <w:rFonts w:ascii="仿宋" w:eastAsia="仿宋" w:hAnsi="仿宋" w:cs="仿宋"/>
          <w:b/>
          <w:bCs/>
          <w:sz w:val="24"/>
          <w:lang w:val="hr-HR"/>
        </w:rPr>
      </w:pPr>
      <w:r>
        <w:rPr>
          <w:rFonts w:ascii="仿宋" w:eastAsia="仿宋" w:hAnsi="仿宋" w:cs="仿宋" w:hint="eastAsia"/>
          <w:b/>
          <w:bCs/>
          <w:sz w:val="24"/>
        </w:rPr>
        <w:t>1.</w:t>
      </w:r>
      <w:r>
        <w:rPr>
          <w:rFonts w:ascii="仿宋" w:eastAsia="仿宋" w:hAnsi="仿宋" w:cs="仿宋" w:hint="eastAsia"/>
          <w:b/>
          <w:bCs/>
          <w:sz w:val="24"/>
          <w:lang w:val="hr-HR"/>
        </w:rPr>
        <w:t>项目名称：</w:t>
      </w:r>
      <w:r>
        <w:rPr>
          <w:rFonts w:ascii="仿宋" w:eastAsia="仿宋" w:hAnsi="仿宋" w:cs="仿宋" w:hint="eastAsia"/>
          <w:b/>
          <w:bCs/>
          <w:sz w:val="24"/>
        </w:rPr>
        <w:t>珠江新城院区、儿童院区、妇婴院区及增城院区洁净空调系统维护保养服务项目（包组一）</w:t>
      </w:r>
    </w:p>
    <w:p w:rsidR="00845EC3" w:rsidRDefault="00D44E50">
      <w:pPr>
        <w:spacing w:line="360" w:lineRule="auto"/>
        <w:ind w:firstLineChars="200" w:firstLine="482"/>
        <w:rPr>
          <w:rFonts w:ascii="仿宋" w:eastAsia="仿宋" w:hAnsi="仿宋" w:cs="仿宋"/>
          <w:b/>
          <w:bCs/>
          <w:sz w:val="24"/>
          <w:lang w:val="hr-HR"/>
        </w:rPr>
      </w:pPr>
      <w:r>
        <w:rPr>
          <w:rFonts w:ascii="仿宋" w:eastAsia="仿宋" w:hAnsi="仿宋" w:cs="仿宋" w:hint="eastAsia"/>
          <w:b/>
          <w:bCs/>
          <w:sz w:val="24"/>
          <w:lang w:val="hr-HR"/>
        </w:rPr>
        <w:t>2.服务期限：</w:t>
      </w:r>
      <w:r>
        <w:rPr>
          <w:rFonts w:ascii="仿宋" w:eastAsia="仿宋" w:hAnsi="仿宋" w:cs="仿宋" w:hint="eastAsia"/>
          <w:b/>
          <w:bCs/>
          <w:sz w:val="24"/>
        </w:rPr>
        <w:t>二</w:t>
      </w:r>
      <w:r>
        <w:rPr>
          <w:rFonts w:ascii="仿宋" w:eastAsia="仿宋" w:hAnsi="仿宋" w:cs="仿宋" w:hint="eastAsia"/>
          <w:b/>
          <w:bCs/>
          <w:sz w:val="24"/>
          <w:lang w:val="hr-HR"/>
        </w:rPr>
        <w:t>年</w:t>
      </w:r>
    </w:p>
    <w:p w:rsidR="00845EC3" w:rsidRDefault="00D44E50">
      <w:pPr>
        <w:spacing w:line="360" w:lineRule="auto"/>
        <w:ind w:firstLineChars="200" w:firstLine="482"/>
        <w:rPr>
          <w:rFonts w:ascii="仿宋" w:eastAsia="仿宋" w:hAnsi="仿宋" w:cs="仿宋"/>
          <w:b/>
          <w:bCs/>
          <w:sz w:val="24"/>
        </w:rPr>
      </w:pPr>
      <w:r>
        <w:rPr>
          <w:rFonts w:ascii="仿宋" w:eastAsia="仿宋" w:hAnsi="仿宋" w:cs="仿宋" w:hint="eastAsia"/>
          <w:b/>
          <w:bCs/>
          <w:sz w:val="24"/>
        </w:rPr>
        <w:t>3</w:t>
      </w:r>
      <w:r>
        <w:rPr>
          <w:rFonts w:ascii="仿宋" w:eastAsia="仿宋" w:hAnsi="仿宋" w:cs="仿宋" w:hint="eastAsia"/>
          <w:b/>
          <w:bCs/>
          <w:sz w:val="24"/>
          <w:lang w:val="hr-HR"/>
        </w:rPr>
        <w:t>.项目内容：</w:t>
      </w:r>
      <w:r>
        <w:rPr>
          <w:rFonts w:ascii="仿宋" w:eastAsia="仿宋" w:hAnsi="仿宋" w:cs="仿宋" w:hint="eastAsia"/>
          <w:b/>
          <w:bCs/>
          <w:sz w:val="24"/>
        </w:rPr>
        <w:t>珠江新城院区含：</w:t>
      </w:r>
      <w:r>
        <w:rPr>
          <w:rFonts w:ascii="仿宋" w:eastAsia="仿宋" w:hAnsi="仿宋" w:cs="仿宋" w:hint="eastAsia"/>
          <w:b/>
          <w:bCs/>
          <w:sz w:val="24"/>
          <w:lang w:val="hr-HR"/>
        </w:rPr>
        <w:t>负责中心手术室、门诊手术室、ICU、</w:t>
      </w:r>
      <w:r>
        <w:rPr>
          <w:rFonts w:ascii="仿宋" w:eastAsia="仿宋" w:hAnsi="仿宋" w:cs="仿宋" w:hint="eastAsia"/>
          <w:b/>
          <w:bCs/>
          <w:sz w:val="24"/>
        </w:rPr>
        <w:t>供应中心、配置中心、介入室、日间手术室、新生儿科、生殖中心、骨髓移植、</w:t>
      </w:r>
      <w:r>
        <w:rPr>
          <w:rFonts w:ascii="仿宋" w:eastAsia="仿宋" w:hAnsi="仿宋" w:cs="仿宋" w:hint="eastAsia"/>
          <w:b/>
          <w:bCs/>
          <w:sz w:val="24"/>
          <w:lang w:val="hr-HR"/>
        </w:rPr>
        <w:t>重点实验室、隔离</w:t>
      </w:r>
      <w:r>
        <w:rPr>
          <w:rFonts w:ascii="仿宋" w:eastAsia="仿宋" w:hAnsi="仿宋" w:cs="仿宋" w:hint="eastAsia"/>
          <w:b/>
          <w:bCs/>
          <w:sz w:val="24"/>
          <w:lang w:val="hr-HR"/>
        </w:rPr>
        <w:lastRenderedPageBreak/>
        <w:t>病房、生物样本库等区域</w:t>
      </w:r>
      <w:r>
        <w:rPr>
          <w:rFonts w:ascii="仿宋" w:eastAsia="仿宋" w:hAnsi="仿宋" w:cs="仿宋" w:hint="eastAsia"/>
          <w:b/>
          <w:bCs/>
          <w:sz w:val="24"/>
        </w:rPr>
        <w:t>洁净</w:t>
      </w:r>
      <w:r>
        <w:rPr>
          <w:rFonts w:ascii="仿宋" w:eastAsia="仿宋" w:hAnsi="仿宋" w:cs="仿宋" w:hint="eastAsia"/>
          <w:b/>
          <w:bCs/>
          <w:sz w:val="24"/>
          <w:lang w:val="hr-HR"/>
        </w:rPr>
        <w:t>空调系统</w:t>
      </w:r>
      <w:r>
        <w:rPr>
          <w:rFonts w:ascii="仿宋" w:eastAsia="仿宋" w:hAnsi="仿宋" w:cs="仿宋" w:hint="eastAsia"/>
          <w:b/>
          <w:bCs/>
          <w:sz w:val="24"/>
        </w:rPr>
        <w:t>设备的维护保养工作。</w:t>
      </w:r>
    </w:p>
    <w:p w:rsidR="00845EC3" w:rsidRDefault="00D44E50" w:rsidP="00D44E50">
      <w:pPr>
        <w:pStyle w:val="aa"/>
        <w:pageBreakBefore/>
        <w:spacing w:beforeLines="50" w:before="156" w:afterLines="50" w:after="156"/>
        <w:rPr>
          <w:rFonts w:ascii="仿宋" w:eastAsia="仿宋" w:hAnsi="仿宋" w:cs="仿宋"/>
          <w:b/>
        </w:rPr>
      </w:pPr>
      <w:r>
        <w:rPr>
          <w:rFonts w:ascii="仿宋" w:eastAsia="仿宋" w:hAnsi="仿宋" w:cs="仿宋" w:hint="eastAsia"/>
          <w:b/>
        </w:rPr>
        <w:lastRenderedPageBreak/>
        <w:t>附：珠江新城院区洁净环境说明：</w:t>
      </w:r>
    </w:p>
    <w:tbl>
      <w:tblPr>
        <w:tblW w:w="9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48"/>
        <w:gridCol w:w="2601"/>
        <w:gridCol w:w="1399"/>
        <w:gridCol w:w="1260"/>
        <w:gridCol w:w="1285"/>
        <w:gridCol w:w="1805"/>
      </w:tblGrid>
      <w:tr w:rsidR="00845EC3">
        <w:trPr>
          <w:trHeight w:val="340"/>
          <w:tblHeader/>
          <w:jc w:val="center"/>
        </w:trPr>
        <w:tc>
          <w:tcPr>
            <w:tcW w:w="848"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序号</w:t>
            </w:r>
          </w:p>
        </w:tc>
        <w:tc>
          <w:tcPr>
            <w:tcW w:w="2601"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场地名称</w:t>
            </w:r>
          </w:p>
        </w:tc>
        <w:tc>
          <w:tcPr>
            <w:tcW w:w="1399"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所在楼层</w:t>
            </w:r>
          </w:p>
        </w:tc>
        <w:tc>
          <w:tcPr>
            <w:tcW w:w="1260"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面积（㎡）</w:t>
            </w:r>
          </w:p>
        </w:tc>
        <w:tc>
          <w:tcPr>
            <w:tcW w:w="1285"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洁净级别</w:t>
            </w:r>
          </w:p>
        </w:tc>
        <w:tc>
          <w:tcPr>
            <w:tcW w:w="1805" w:type="dxa"/>
            <w:shd w:val="clear" w:color="auto" w:fill="C7DAF1"/>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备注</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配液中心（配液区）1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首层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24.4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正压</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配液中心（配液区）2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首层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41.8</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负压</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影像中心DSA手术区</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首层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71.1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X射线防护</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儿外科门诊手术室1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25.3</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5</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儿外科门诊手术室2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31.1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6</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手术中心1#手术室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36.3</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正负压转换</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7</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手术中心12#手术室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49.5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vMerge w:val="restart"/>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其中1间百级手术间做X射线防护</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8</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手术中心13#手术室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49.83</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9</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手术中心10#手术室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43.5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val="restart"/>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其中1间万级手术间做X射线防护</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10</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手术中心11#手术室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42.75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手术中心2#手术室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29.7</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12</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手术中心3#手术室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29.7</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13</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手术中心4#手术室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29.7</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14</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手术中心5#手术室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34.4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正负压转换</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15</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手术中心6#手术室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34.4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正负压转换</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16</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手术中心7#手术室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34.4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val="restart"/>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17</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手术中心8#手术室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30.78</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18</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手术中心9#手术室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43.5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19</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洁净廊</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224.8</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20</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洁净廊</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52.7</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洁净区辅助用房</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153.8</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含各无菌、药品库等</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22</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腔镜中心1#手术间</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23</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腔镜中心2#手术间</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24</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腔镜中心3#手术间</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25</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腔镜中心洁净廊</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72.2</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26</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腔镜中心洁净区辅助用房</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含各无菌、药品库等</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27</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生殖中心IVF实验室</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32.25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1间</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28</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生殖中心手术室1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26.3</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29</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生殖中心手术室2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24.5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30</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NICU</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五层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370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其中隔离病房2间正负压转换</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PICU 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五层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vMerge w:val="restart"/>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隔离病房共2间为正负压转换</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32</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PICU 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五层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vMerge/>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33</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34</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35</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骨髓移植仓(病房)3</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lastRenderedPageBreak/>
              <w:t>36</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骨髓移植仓(病房)4</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37</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骨髓移植仓(病房)5</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38</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骨髓移植仓(病房)6</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合51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百级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39</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40</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骨髓移植仓(缓冲区)3</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42</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骨髓移植仓(缓冲区)4</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43</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骨髓移植仓(缓冲区)5</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44</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骨髓移植仓(缓冲区)6</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合16.4</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45</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骨髓移植过渡间</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46</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骨髓移植仓(工作区)</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十四层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107.1</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47</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脐血GMP实验室1</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千级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48</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脐血GMP实验室2</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49</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脐血GMP实验室3</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约25</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80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 xml:space="preserve">　</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50</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产科ICU</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六层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约1000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十万级</w:t>
            </w:r>
          </w:p>
        </w:tc>
        <w:tc>
          <w:tcPr>
            <w:tcW w:w="1805" w:type="dxa"/>
            <w:shd w:val="clear" w:color="auto" w:fill="FFFFFF"/>
            <w:vAlign w:val="center"/>
          </w:tcPr>
          <w:p w:rsidR="00845EC3" w:rsidRDefault="00D44E50">
            <w:pPr>
              <w:pStyle w:val="00"/>
              <w:widowControl/>
              <w:tabs>
                <w:tab w:val="left" w:pos="284"/>
              </w:tabs>
              <w:adjustRightInd w:val="0"/>
              <w:snapToGrid w:val="0"/>
              <w:jc w:val="left"/>
              <w:rPr>
                <w:rFonts w:ascii="仿宋" w:eastAsia="仿宋" w:hAnsi="仿宋" w:cs="仿宋"/>
                <w:kern w:val="0"/>
                <w:szCs w:val="21"/>
              </w:rPr>
            </w:pPr>
            <w:r>
              <w:rPr>
                <w:rFonts w:ascii="仿宋" w:eastAsia="仿宋" w:hAnsi="仿宋" w:cs="仿宋" w:hint="eastAsia"/>
                <w:kern w:val="0"/>
                <w:szCs w:val="21"/>
              </w:rPr>
              <w:t>负压ICU1间、负压手术室1间、正压手术室1间</w:t>
            </w:r>
          </w:p>
        </w:tc>
      </w:tr>
      <w:tr w:rsidR="00845EC3">
        <w:trPr>
          <w:trHeight w:val="340"/>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51</w:t>
            </w:r>
          </w:p>
        </w:tc>
        <w:tc>
          <w:tcPr>
            <w:tcW w:w="2601"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脐血库研究组</w:t>
            </w:r>
          </w:p>
        </w:tc>
        <w:tc>
          <w:tcPr>
            <w:tcW w:w="1399"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十三层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约100</w:t>
            </w:r>
          </w:p>
        </w:tc>
        <w:tc>
          <w:tcPr>
            <w:tcW w:w="1285"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三十万级</w:t>
            </w:r>
          </w:p>
        </w:tc>
        <w:tc>
          <w:tcPr>
            <w:tcW w:w="1805" w:type="dxa"/>
            <w:shd w:val="clear" w:color="auto" w:fill="FFFFFF"/>
            <w:vAlign w:val="center"/>
          </w:tcPr>
          <w:p w:rsidR="00845EC3" w:rsidRDefault="00845EC3">
            <w:pPr>
              <w:pStyle w:val="00"/>
              <w:widowControl/>
              <w:tabs>
                <w:tab w:val="left" w:pos="284"/>
              </w:tabs>
              <w:adjustRightInd w:val="0"/>
              <w:snapToGrid w:val="0"/>
              <w:jc w:val="left"/>
              <w:rPr>
                <w:rFonts w:ascii="仿宋" w:eastAsia="仿宋" w:hAnsi="仿宋" w:cs="仿宋"/>
                <w:kern w:val="0"/>
                <w:szCs w:val="21"/>
              </w:rPr>
            </w:pPr>
          </w:p>
        </w:tc>
      </w:tr>
    </w:tbl>
    <w:p w:rsidR="00845EC3" w:rsidRDefault="00845EC3">
      <w:pPr>
        <w:pStyle w:val="a5"/>
        <w:rPr>
          <w:rFonts w:ascii="仿宋" w:eastAsia="仿宋" w:hAnsi="仿宋" w:cs="仿宋"/>
        </w:rPr>
      </w:pPr>
    </w:p>
    <w:p w:rsidR="00845EC3" w:rsidRDefault="00D44E50">
      <w:pPr>
        <w:spacing w:line="360" w:lineRule="auto"/>
        <w:ind w:firstLineChars="200" w:firstLine="482"/>
        <w:rPr>
          <w:rFonts w:ascii="仿宋" w:eastAsia="仿宋" w:hAnsi="仿宋" w:cs="仿宋"/>
          <w:b/>
          <w:bCs/>
        </w:rPr>
      </w:pPr>
      <w:r>
        <w:rPr>
          <w:rFonts w:ascii="仿宋" w:eastAsia="仿宋" w:hAnsi="仿宋" w:cs="仿宋" w:hint="eastAsia"/>
          <w:b/>
          <w:bCs/>
          <w:sz w:val="24"/>
        </w:rPr>
        <w:t>儿童院区含：负责1号楼8楼2间百级和8间千级手术间，主要维保设施包括如下：净化空调机组、冷水机组等</w:t>
      </w:r>
      <w:r>
        <w:rPr>
          <w:rFonts w:ascii="仿宋" w:eastAsia="仿宋" w:hAnsi="仿宋" w:cs="仿宋" w:hint="eastAsia"/>
          <w:b/>
          <w:bCs/>
          <w:sz w:val="24"/>
          <w:lang w:val="hr-HR"/>
        </w:rPr>
        <w:t>区域</w:t>
      </w:r>
      <w:r>
        <w:rPr>
          <w:rFonts w:ascii="仿宋" w:eastAsia="仿宋" w:hAnsi="仿宋" w:cs="仿宋" w:hint="eastAsia"/>
          <w:b/>
          <w:bCs/>
          <w:sz w:val="24"/>
        </w:rPr>
        <w:t>洁净</w:t>
      </w:r>
      <w:r>
        <w:rPr>
          <w:rFonts w:ascii="仿宋" w:eastAsia="仿宋" w:hAnsi="仿宋" w:cs="仿宋" w:hint="eastAsia"/>
          <w:b/>
          <w:bCs/>
          <w:sz w:val="24"/>
          <w:lang w:val="hr-HR"/>
        </w:rPr>
        <w:t>空调系统</w:t>
      </w:r>
      <w:r>
        <w:rPr>
          <w:rFonts w:ascii="仿宋" w:eastAsia="仿宋" w:hAnsi="仿宋" w:cs="仿宋" w:hint="eastAsia"/>
          <w:b/>
          <w:bCs/>
          <w:sz w:val="24"/>
        </w:rPr>
        <w:t>设备的维护保养工作。</w:t>
      </w:r>
    </w:p>
    <w:p w:rsidR="00845EC3" w:rsidRDefault="00D44E50" w:rsidP="00D44E50">
      <w:pPr>
        <w:pStyle w:val="aa"/>
        <w:spacing w:beforeLines="50" w:before="156" w:afterLines="50" w:after="156"/>
        <w:outlineLvl w:val="0"/>
        <w:rPr>
          <w:rFonts w:ascii="仿宋" w:eastAsia="仿宋" w:hAnsi="仿宋" w:cs="仿宋"/>
          <w:b/>
        </w:rPr>
      </w:pPr>
      <w:r>
        <w:rPr>
          <w:rFonts w:ascii="仿宋" w:eastAsia="仿宋" w:hAnsi="仿宋" w:cs="仿宋" w:hint="eastAsia"/>
          <w:b/>
        </w:rPr>
        <w:t>附：儿童院区洁净环境说明：</w:t>
      </w:r>
    </w:p>
    <w:tbl>
      <w:tblPr>
        <w:tblW w:w="8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48"/>
        <w:gridCol w:w="2820"/>
        <w:gridCol w:w="1180"/>
        <w:gridCol w:w="1260"/>
        <w:gridCol w:w="1080"/>
        <w:gridCol w:w="1728"/>
      </w:tblGrid>
      <w:tr w:rsidR="00845EC3">
        <w:trPr>
          <w:trHeight w:val="397"/>
          <w:tblHeader/>
          <w:jc w:val="center"/>
        </w:trPr>
        <w:tc>
          <w:tcPr>
            <w:tcW w:w="848"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序号</w:t>
            </w:r>
          </w:p>
        </w:tc>
        <w:tc>
          <w:tcPr>
            <w:tcW w:w="2820"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场地名称</w:t>
            </w:r>
          </w:p>
        </w:tc>
        <w:tc>
          <w:tcPr>
            <w:tcW w:w="1180"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所在楼层</w:t>
            </w:r>
          </w:p>
        </w:tc>
        <w:tc>
          <w:tcPr>
            <w:tcW w:w="1260"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面积（㎡）</w:t>
            </w:r>
          </w:p>
        </w:tc>
        <w:tc>
          <w:tcPr>
            <w:tcW w:w="1080"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洁净级别</w:t>
            </w:r>
          </w:p>
        </w:tc>
        <w:tc>
          <w:tcPr>
            <w:tcW w:w="1728" w:type="dxa"/>
            <w:shd w:val="clear" w:color="auto" w:fill="FFFFFF"/>
            <w:vAlign w:val="center"/>
          </w:tcPr>
          <w:p w:rsidR="00845EC3" w:rsidRDefault="00D44E50">
            <w:pPr>
              <w:pStyle w:val="00"/>
              <w:tabs>
                <w:tab w:val="left" w:pos="284"/>
              </w:tabs>
              <w:adjustRightInd w:val="0"/>
              <w:snapToGrid w:val="0"/>
              <w:jc w:val="center"/>
              <w:rPr>
                <w:rFonts w:ascii="仿宋" w:eastAsia="仿宋" w:hAnsi="仿宋" w:cs="仿宋"/>
                <w:b/>
                <w:szCs w:val="21"/>
              </w:rPr>
            </w:pPr>
            <w:r>
              <w:rPr>
                <w:rFonts w:ascii="仿宋" w:eastAsia="仿宋" w:hAnsi="仿宋" w:cs="仿宋" w:hint="eastAsia"/>
                <w:b/>
                <w:szCs w:val="21"/>
              </w:rPr>
              <w:t>备注</w:t>
            </w: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手术室1</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27.29</w:t>
            </w:r>
          </w:p>
        </w:tc>
        <w:tc>
          <w:tcPr>
            <w:tcW w:w="1080" w:type="dxa"/>
            <w:shd w:val="clear" w:color="auto" w:fill="FFFFFF"/>
            <w:vAlign w:val="center"/>
          </w:tcPr>
          <w:p w:rsidR="00845EC3" w:rsidRDefault="00D44E50">
            <w:pPr>
              <w:pStyle w:val="00"/>
              <w:widowControl/>
              <w:tabs>
                <w:tab w:val="left" w:pos="284"/>
              </w:tabs>
              <w:adjustRightInd w:val="0"/>
              <w:snapToGrid w:val="0"/>
              <w:ind w:firstLineChars="100" w:firstLine="210"/>
              <w:rPr>
                <w:rFonts w:ascii="仿宋" w:eastAsia="仿宋" w:hAnsi="仿宋" w:cs="仿宋"/>
                <w:kern w:val="0"/>
                <w:szCs w:val="21"/>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手术室2</w:t>
            </w:r>
          </w:p>
        </w:tc>
        <w:tc>
          <w:tcPr>
            <w:tcW w:w="1180" w:type="dxa"/>
            <w:shd w:val="clear" w:color="auto" w:fill="FFFFFF"/>
            <w:vAlign w:val="center"/>
          </w:tcPr>
          <w:p w:rsidR="00845EC3" w:rsidRDefault="00D44E50">
            <w:pPr>
              <w:pStyle w:val="00"/>
              <w:widowControl/>
              <w:tabs>
                <w:tab w:val="left" w:pos="284"/>
              </w:tabs>
              <w:adjustRightInd w:val="0"/>
              <w:snapToGrid w:val="0"/>
              <w:ind w:firstLineChars="100" w:firstLine="210"/>
              <w:rPr>
                <w:rFonts w:ascii="仿宋" w:eastAsia="仿宋" w:hAnsi="仿宋" w:cs="仿宋"/>
                <w:kern w:val="0"/>
                <w:szCs w:val="21"/>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18.52</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手术室3</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18.52</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4</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手术室4</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31.98</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5</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手术室5</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31.98</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6</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手术室6</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31.98</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万级</w:t>
            </w:r>
          </w:p>
        </w:tc>
        <w:tc>
          <w:tcPr>
            <w:tcW w:w="172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X射线防护</w:t>
            </w: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7</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手术室7</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31.98</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百级</w:t>
            </w:r>
          </w:p>
        </w:tc>
        <w:tc>
          <w:tcPr>
            <w:tcW w:w="172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X射线防护</w:t>
            </w: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8</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手术室8</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37.42</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百级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highlight w:val="yellow"/>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9</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手术室9</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23.28</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highlight w:val="yellow"/>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10</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手术室10</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19.52</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highlight w:val="yellow"/>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11</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洁净走廊</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110</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highlight w:val="yellow"/>
              </w:rPr>
            </w:pPr>
          </w:p>
        </w:tc>
      </w:tr>
      <w:tr w:rsidR="00845EC3">
        <w:trPr>
          <w:trHeight w:val="397"/>
          <w:jc w:val="center"/>
        </w:trPr>
        <w:tc>
          <w:tcPr>
            <w:tcW w:w="848"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12</w:t>
            </w:r>
          </w:p>
        </w:tc>
        <w:tc>
          <w:tcPr>
            <w:tcW w:w="282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洁净区辅助用房</w:t>
            </w:r>
          </w:p>
        </w:tc>
        <w:tc>
          <w:tcPr>
            <w:tcW w:w="11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八层</w:t>
            </w:r>
          </w:p>
        </w:tc>
        <w:tc>
          <w:tcPr>
            <w:tcW w:w="126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rPr>
            </w:pPr>
            <w:r>
              <w:rPr>
                <w:rFonts w:ascii="仿宋" w:eastAsia="仿宋" w:hAnsi="仿宋" w:cs="仿宋" w:hint="eastAsia"/>
                <w:kern w:val="0"/>
                <w:szCs w:val="21"/>
              </w:rPr>
              <w:t>287</w:t>
            </w:r>
          </w:p>
        </w:tc>
        <w:tc>
          <w:tcPr>
            <w:tcW w:w="1080" w:type="dxa"/>
            <w:shd w:val="clear" w:color="auto" w:fill="FFFFFF"/>
            <w:vAlign w:val="center"/>
          </w:tcPr>
          <w:p w:rsidR="00845EC3" w:rsidRDefault="00D44E50">
            <w:pPr>
              <w:pStyle w:val="00"/>
              <w:widowControl/>
              <w:tabs>
                <w:tab w:val="left" w:pos="284"/>
              </w:tabs>
              <w:adjustRightInd w:val="0"/>
              <w:snapToGrid w:val="0"/>
              <w:jc w:val="center"/>
              <w:rPr>
                <w:rFonts w:ascii="仿宋" w:eastAsia="仿宋" w:hAnsi="仿宋" w:cs="仿宋"/>
                <w:kern w:val="0"/>
                <w:szCs w:val="21"/>
                <w:highlight w:val="yellow"/>
              </w:rPr>
            </w:pPr>
            <w:r>
              <w:rPr>
                <w:rFonts w:ascii="仿宋" w:eastAsia="仿宋" w:hAnsi="仿宋" w:cs="仿宋" w:hint="eastAsia"/>
                <w:kern w:val="0"/>
                <w:szCs w:val="21"/>
              </w:rPr>
              <w:t>三十万级</w:t>
            </w:r>
          </w:p>
        </w:tc>
        <w:tc>
          <w:tcPr>
            <w:tcW w:w="1728" w:type="dxa"/>
            <w:shd w:val="clear" w:color="auto" w:fill="FFFFFF"/>
            <w:vAlign w:val="center"/>
          </w:tcPr>
          <w:p w:rsidR="00845EC3" w:rsidRDefault="00845EC3">
            <w:pPr>
              <w:pStyle w:val="00"/>
              <w:widowControl/>
              <w:tabs>
                <w:tab w:val="left" w:pos="284"/>
              </w:tabs>
              <w:adjustRightInd w:val="0"/>
              <w:snapToGrid w:val="0"/>
              <w:jc w:val="center"/>
              <w:rPr>
                <w:rFonts w:ascii="仿宋" w:eastAsia="仿宋" w:hAnsi="仿宋" w:cs="仿宋"/>
                <w:kern w:val="0"/>
                <w:szCs w:val="21"/>
                <w:highlight w:val="yellow"/>
              </w:rPr>
            </w:pPr>
          </w:p>
        </w:tc>
      </w:tr>
    </w:tbl>
    <w:p w:rsidR="00845EC3" w:rsidRDefault="00D44E50">
      <w:pPr>
        <w:pageBreakBefore/>
        <w:spacing w:line="360" w:lineRule="auto"/>
        <w:ind w:firstLine="420"/>
        <w:rPr>
          <w:rFonts w:ascii="仿宋" w:eastAsia="仿宋" w:hAnsi="仿宋" w:cs="仿宋"/>
          <w:b/>
          <w:bCs/>
          <w:sz w:val="24"/>
        </w:rPr>
      </w:pPr>
      <w:r>
        <w:rPr>
          <w:rFonts w:ascii="仿宋" w:eastAsia="仿宋" w:hAnsi="仿宋" w:cs="仿宋" w:hint="eastAsia"/>
          <w:b/>
          <w:bCs/>
          <w:sz w:val="24"/>
        </w:rPr>
        <w:lastRenderedPageBreak/>
        <w:t>增城院区包括（但不限于）：手术部、PI实验室、产前诊断、静配中心、检验科、病理科、中心供应室等。设备主要包括：空调主机设备6台（其中负二层洁净制冷机房800RT定频离心式水冷冷水机组1台、400RT定频螺杆式式水冷冷水机组1台、400RT水-水热泵热水机组1台，感染楼天面142RT螺杆式风冷冷水机组1台、142RT四管制风冷（热）水机组2台），循环水泵设备22台；冷却塔设备5台，洁净空气处理机组47台；新风处理机组26台；空调风柜6台，盘管风机543台，数字化节能空气处理机组31台、数字化节能风机19台、分布式智适应动力模块116台、高静压智能风量调节模块91台、排风机166台等。</w:t>
      </w:r>
    </w:p>
    <w:p w:rsidR="00845EC3" w:rsidRDefault="00D44E50">
      <w:pPr>
        <w:pStyle w:val="aa"/>
        <w:numPr>
          <w:ilvl w:val="0"/>
          <w:numId w:val="4"/>
        </w:numPr>
        <w:ind w:firstLineChars="200" w:firstLine="522"/>
        <w:rPr>
          <w:rFonts w:ascii="仿宋" w:eastAsia="仿宋" w:hAnsi="仿宋" w:cs="仿宋"/>
          <w:b/>
        </w:rPr>
      </w:pPr>
      <w:r>
        <w:rPr>
          <w:rFonts w:ascii="仿宋" w:eastAsia="仿宋" w:hAnsi="仿宋" w:cs="仿宋" w:hint="eastAsia"/>
          <w:b/>
        </w:rPr>
        <w:t>主要设备概况</w:t>
      </w:r>
    </w:p>
    <w:p w:rsidR="00845EC3" w:rsidRDefault="00D44E50">
      <w:pPr>
        <w:pStyle w:val="aa"/>
        <w:outlineLvl w:val="0"/>
        <w:rPr>
          <w:rFonts w:ascii="仿宋" w:eastAsia="仿宋" w:hAnsi="仿宋" w:cs="仿宋"/>
          <w:b/>
        </w:rPr>
      </w:pPr>
      <w:r>
        <w:rPr>
          <w:rFonts w:ascii="仿宋" w:eastAsia="仿宋" w:hAnsi="仿宋" w:cs="仿宋" w:hint="eastAsia"/>
          <w:b/>
        </w:rPr>
        <w:t xml:space="preserve">   珠江新城院区：</w:t>
      </w:r>
    </w:p>
    <w:tbl>
      <w:tblPr>
        <w:tblW w:w="9076" w:type="dxa"/>
        <w:tblInd w:w="96" w:type="dxa"/>
        <w:tblLayout w:type="fixed"/>
        <w:tblLook w:val="04A0" w:firstRow="1" w:lastRow="0" w:firstColumn="1" w:lastColumn="0" w:noHBand="0" w:noVBand="1"/>
      </w:tblPr>
      <w:tblGrid>
        <w:gridCol w:w="2246"/>
        <w:gridCol w:w="2510"/>
        <w:gridCol w:w="1800"/>
        <w:gridCol w:w="1080"/>
        <w:gridCol w:w="1440"/>
      </w:tblGrid>
      <w:tr w:rsidR="00845EC3">
        <w:trPr>
          <w:trHeight w:val="23"/>
        </w:trPr>
        <w:tc>
          <w:tcPr>
            <w:tcW w:w="2246"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jc w:val="center"/>
              <w:textAlignment w:val="center"/>
              <w:rPr>
                <w:rFonts w:ascii="仿宋" w:eastAsia="仿宋" w:hAnsi="仿宋" w:cs="仿宋"/>
                <w:b/>
                <w:bCs/>
                <w:szCs w:val="21"/>
              </w:rPr>
            </w:pPr>
            <w:r>
              <w:rPr>
                <w:rFonts w:ascii="仿宋" w:eastAsia="仿宋" w:hAnsi="仿宋" w:cs="仿宋" w:hint="eastAsia"/>
                <w:b/>
                <w:bCs/>
                <w:kern w:val="0"/>
                <w:szCs w:val="21"/>
                <w:lang w:bidi="ar"/>
              </w:rPr>
              <w:t>科室</w:t>
            </w:r>
          </w:p>
        </w:tc>
        <w:tc>
          <w:tcPr>
            <w:tcW w:w="251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jc w:val="center"/>
              <w:textAlignment w:val="center"/>
              <w:rPr>
                <w:rFonts w:ascii="仿宋" w:eastAsia="仿宋" w:hAnsi="仿宋" w:cs="仿宋"/>
                <w:b/>
                <w:bCs/>
                <w:szCs w:val="21"/>
              </w:rPr>
            </w:pPr>
            <w:r>
              <w:rPr>
                <w:rFonts w:ascii="仿宋" w:eastAsia="仿宋" w:hAnsi="仿宋" w:cs="仿宋" w:hint="eastAsia"/>
                <w:b/>
                <w:bCs/>
                <w:kern w:val="0"/>
                <w:szCs w:val="21"/>
                <w:lang w:bidi="ar"/>
              </w:rPr>
              <w:t>项目名称</w:t>
            </w:r>
          </w:p>
        </w:tc>
        <w:tc>
          <w:tcPr>
            <w:tcW w:w="180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jc w:val="center"/>
              <w:textAlignment w:val="center"/>
              <w:rPr>
                <w:rFonts w:ascii="仿宋" w:eastAsia="仿宋" w:hAnsi="仿宋" w:cs="仿宋"/>
                <w:b/>
                <w:bCs/>
                <w:szCs w:val="21"/>
              </w:rPr>
            </w:pPr>
            <w:r>
              <w:rPr>
                <w:rFonts w:ascii="仿宋" w:eastAsia="仿宋" w:hAnsi="仿宋" w:cs="仿宋" w:hint="eastAsia"/>
                <w:b/>
                <w:bCs/>
                <w:kern w:val="0"/>
                <w:szCs w:val="21"/>
                <w:lang w:bidi="ar"/>
              </w:rPr>
              <w:t>型号品牌</w:t>
            </w:r>
          </w:p>
        </w:tc>
        <w:tc>
          <w:tcPr>
            <w:tcW w:w="1080"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jc w:val="center"/>
              <w:textAlignment w:val="center"/>
              <w:rPr>
                <w:rFonts w:ascii="仿宋" w:eastAsia="仿宋" w:hAnsi="仿宋" w:cs="仿宋"/>
                <w:b/>
                <w:bCs/>
                <w:szCs w:val="21"/>
              </w:rPr>
            </w:pPr>
            <w:r>
              <w:rPr>
                <w:rFonts w:ascii="仿宋" w:eastAsia="仿宋" w:hAnsi="仿宋" w:cs="仿宋" w:hint="eastAsia"/>
                <w:b/>
                <w:bCs/>
                <w:kern w:val="0"/>
                <w:szCs w:val="21"/>
                <w:lang w:bidi="ar"/>
              </w:rPr>
              <w:t>设备数量</w:t>
            </w:r>
          </w:p>
        </w:tc>
        <w:tc>
          <w:tcPr>
            <w:tcW w:w="144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jc w:val="center"/>
              <w:textAlignment w:val="center"/>
              <w:rPr>
                <w:rFonts w:ascii="仿宋" w:eastAsia="仿宋" w:hAnsi="仿宋" w:cs="仿宋"/>
                <w:b/>
                <w:bCs/>
                <w:szCs w:val="21"/>
              </w:rPr>
            </w:pPr>
            <w:r>
              <w:rPr>
                <w:rFonts w:ascii="仿宋" w:eastAsia="仿宋" w:hAnsi="仿宋" w:cs="仿宋" w:hint="eastAsia"/>
                <w:b/>
                <w:bCs/>
                <w:kern w:val="0"/>
                <w:szCs w:val="21"/>
                <w:lang w:bidi="ar"/>
              </w:rPr>
              <w:t>单位</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1楼供应中心</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新晃</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9</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集中式排风机</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约克</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1楼配置中心</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集中式排风机</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雅士</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kern w:val="0"/>
                <w:szCs w:val="21"/>
                <w:lang w:bidi="ar"/>
              </w:rPr>
              <w:t>1层介入血管瘤科</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1层日间手术室</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广东高美</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3楼小儿外科</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4楼生殖中心</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4楼手术室</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294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康迪、阿姆斯壮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4、5楼CICU、NICU、SNICU、PICU、新生儿科</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阿姆斯壮、斯普克林</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14"/>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亚高效过滤器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6楼高危产科ICU</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13楼脐血库实验室</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亚高效过滤器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14楼移植仓</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风口</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巨光</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根</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加湿器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康迪、阿姆斯壮</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变频器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ABB</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洁净风柜</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ALKO</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初效过滤器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中效过滤器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亚高效过滤器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高效过滤器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高科金信</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C栋6楼天面</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130KW风冷式螺杆机组</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约克</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5.5KW水泵</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广一</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B栋6楼西区天面</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1049KW螺杆风冷热泵机组</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麦克维尔MHS310.2FLN022</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冷冻泵（30KW）</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B栋6楼东区天面</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352KW螺杆风冷热泵机组</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麦克维尔MHS100.1FLN022</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冷冻泵（11KW）</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16楼天面</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80冷吨风冷热泵机组</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大金</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5.5KW水泵</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广一</w:t>
            </w:r>
          </w:p>
        </w:tc>
        <w:tc>
          <w:tcPr>
            <w:tcW w:w="10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洁净区域</w:t>
            </w:r>
          </w:p>
        </w:tc>
        <w:tc>
          <w:tcPr>
            <w:tcW w:w="25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阀门</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埃美柯、国标</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432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定风量调节装置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286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Y型过滤器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100</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电动定风量调节装置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德国妥思</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电加热箱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电子水处理仪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北京多元</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吊顶消毒机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深圳IAC</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独立空调控制面板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套</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镀锌风管止回阀</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风阀执行器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西门子</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高效净化送风口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恒温恒湿控制系统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洁净风管</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7537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米</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空调机组消声器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广东业创</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空调机组止回阀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广东业创</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排污阀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膨胀水箱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温度计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布莱迪</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新风机控制系统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压力表</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布莱迪</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亚高效净化送风口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76</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闸阀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303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止回阀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中央监控系统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铸铁蝶阀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49</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23"/>
        </w:trPr>
        <w:tc>
          <w:tcPr>
            <w:tcW w:w="2246"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5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自动排气阀 </w:t>
            </w:r>
          </w:p>
        </w:tc>
        <w:tc>
          <w:tcPr>
            <w:tcW w:w="18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汉威</w:t>
            </w:r>
          </w:p>
        </w:tc>
        <w:tc>
          <w:tcPr>
            <w:tcW w:w="108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bl>
    <w:p w:rsidR="00845EC3" w:rsidRDefault="00D44E50">
      <w:pPr>
        <w:pStyle w:val="aa"/>
        <w:numPr>
          <w:ilvl w:val="0"/>
          <w:numId w:val="5"/>
        </w:numPr>
        <w:spacing w:beforeLines="50" w:before="156" w:afterLines="50" w:after="156"/>
        <w:rPr>
          <w:rFonts w:ascii="仿宋" w:eastAsia="仿宋" w:hAnsi="仿宋" w:cs="仿宋"/>
          <w:b/>
          <w:bCs w:val="0"/>
        </w:rPr>
      </w:pPr>
      <w:r>
        <w:rPr>
          <w:rFonts w:ascii="仿宋" w:eastAsia="仿宋" w:hAnsi="仿宋" w:cs="仿宋" w:hint="eastAsia"/>
          <w:b/>
          <w:bCs w:val="0"/>
        </w:rPr>
        <w:t>儿童院区洁净空调系统设备清单</w:t>
      </w:r>
    </w:p>
    <w:tbl>
      <w:tblPr>
        <w:tblW w:w="912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2"/>
        <w:gridCol w:w="1478"/>
        <w:gridCol w:w="4470"/>
        <w:gridCol w:w="460"/>
        <w:gridCol w:w="870"/>
        <w:gridCol w:w="1080"/>
      </w:tblGrid>
      <w:tr w:rsidR="00845EC3">
        <w:trPr>
          <w:trHeight w:val="283"/>
        </w:trPr>
        <w:tc>
          <w:tcPr>
            <w:tcW w:w="762"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序号</w:t>
            </w:r>
          </w:p>
        </w:tc>
        <w:tc>
          <w:tcPr>
            <w:tcW w:w="1478"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产品名称</w:t>
            </w:r>
          </w:p>
        </w:tc>
        <w:tc>
          <w:tcPr>
            <w:tcW w:w="4470"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项目特征</w:t>
            </w:r>
          </w:p>
        </w:tc>
        <w:tc>
          <w:tcPr>
            <w:tcW w:w="460"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单位</w:t>
            </w:r>
          </w:p>
        </w:tc>
        <w:tc>
          <w:tcPr>
            <w:tcW w:w="870"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品牌</w:t>
            </w:r>
          </w:p>
        </w:tc>
        <w:tc>
          <w:tcPr>
            <w:tcW w:w="1080" w:type="dxa"/>
            <w:shd w:val="clear" w:color="auto" w:fill="C7DAF1"/>
            <w:noWrap/>
            <w:vAlign w:val="center"/>
          </w:tcPr>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原厂商</w:t>
            </w:r>
          </w:p>
          <w:p w:rsidR="00845EC3" w:rsidRDefault="00D44E50">
            <w:pPr>
              <w:spacing w:line="240" w:lineRule="exact"/>
              <w:jc w:val="center"/>
              <w:rPr>
                <w:rFonts w:ascii="仿宋" w:eastAsia="仿宋" w:hAnsi="仿宋" w:cs="仿宋"/>
                <w:b/>
                <w:bCs/>
                <w:color w:val="000000"/>
                <w:szCs w:val="21"/>
              </w:rPr>
            </w:pPr>
            <w:r>
              <w:rPr>
                <w:rFonts w:ascii="仿宋" w:eastAsia="仿宋" w:hAnsi="仿宋" w:cs="仿宋" w:hint="eastAsia"/>
                <w:b/>
                <w:bCs/>
                <w:color w:val="000000"/>
                <w:szCs w:val="21"/>
              </w:rPr>
              <w:t>及原产地</w:t>
            </w:r>
          </w:p>
        </w:tc>
      </w:tr>
      <w:tr w:rsidR="00845EC3">
        <w:trPr>
          <w:trHeight w:val="283"/>
        </w:trPr>
        <w:tc>
          <w:tcPr>
            <w:tcW w:w="762"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b/>
                <w:color w:val="000000"/>
                <w:szCs w:val="21"/>
              </w:rPr>
              <w:t xml:space="preserve"> （一）</w:t>
            </w:r>
          </w:p>
        </w:tc>
        <w:tc>
          <w:tcPr>
            <w:tcW w:w="5948" w:type="dxa"/>
            <w:gridSpan w:val="2"/>
            <w:shd w:val="clear" w:color="auto" w:fill="FFFFFF"/>
            <w:noWrap/>
            <w:vAlign w:val="center"/>
          </w:tcPr>
          <w:p w:rsidR="00845EC3" w:rsidRDefault="00D44E50">
            <w:pPr>
              <w:spacing w:line="240" w:lineRule="exact"/>
              <w:rPr>
                <w:rFonts w:ascii="仿宋" w:eastAsia="仿宋" w:hAnsi="仿宋" w:cs="仿宋"/>
                <w:b/>
                <w:color w:val="000000"/>
                <w:szCs w:val="21"/>
              </w:rPr>
            </w:pPr>
            <w:r>
              <w:rPr>
                <w:rFonts w:ascii="仿宋" w:eastAsia="仿宋" w:hAnsi="仿宋" w:cs="仿宋" w:hint="eastAsia"/>
                <w:b/>
                <w:color w:val="000000"/>
                <w:szCs w:val="21"/>
              </w:rPr>
              <w:t xml:space="preserve">  手术室配套设备</w:t>
            </w:r>
          </w:p>
        </w:tc>
        <w:tc>
          <w:tcPr>
            <w:tcW w:w="460" w:type="dxa"/>
            <w:shd w:val="clear" w:color="auto" w:fill="FFFFFF"/>
            <w:noWrap/>
            <w:vAlign w:val="center"/>
          </w:tcPr>
          <w:p w:rsidR="00845EC3" w:rsidRDefault="00845EC3">
            <w:pPr>
              <w:spacing w:line="240" w:lineRule="exact"/>
              <w:rPr>
                <w:rFonts w:ascii="仿宋" w:eastAsia="仿宋" w:hAnsi="仿宋" w:cs="仿宋"/>
                <w:color w:val="000000"/>
                <w:szCs w:val="21"/>
              </w:rPr>
            </w:pPr>
          </w:p>
        </w:tc>
        <w:tc>
          <w:tcPr>
            <w:tcW w:w="870" w:type="dxa"/>
            <w:shd w:val="clear" w:color="auto" w:fill="FFFFFF"/>
            <w:noWrap/>
            <w:vAlign w:val="center"/>
          </w:tcPr>
          <w:p w:rsidR="00845EC3" w:rsidRDefault="00845EC3">
            <w:pPr>
              <w:spacing w:line="240" w:lineRule="exact"/>
              <w:jc w:val="center"/>
              <w:rPr>
                <w:rFonts w:ascii="仿宋" w:eastAsia="仿宋" w:hAnsi="仿宋" w:cs="仿宋"/>
                <w:color w:val="000000"/>
                <w:szCs w:val="21"/>
              </w:rPr>
            </w:pPr>
          </w:p>
        </w:tc>
        <w:tc>
          <w:tcPr>
            <w:tcW w:w="1080" w:type="dxa"/>
            <w:shd w:val="clear" w:color="auto" w:fill="FFFFFF"/>
            <w:noWrap/>
            <w:vAlign w:val="center"/>
          </w:tcPr>
          <w:p w:rsidR="00845EC3" w:rsidRDefault="00845EC3">
            <w:pPr>
              <w:spacing w:line="240" w:lineRule="exact"/>
              <w:rPr>
                <w:rFonts w:ascii="仿宋" w:eastAsia="仿宋" w:hAnsi="仿宋" w:cs="仿宋"/>
                <w:color w:val="000000"/>
                <w:szCs w:val="21"/>
              </w:rPr>
            </w:pP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手术室集中控制面板</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1、规格：六联控制面板</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2、包括：时钟、计时钟、空调控制屏、强电控制屏、医气报警显示屏、弱电屏</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飞星</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佛山飞星</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多功能插座箱A</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1、组合电源插座箱900×250×100，每间手术室3套</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2、每组4个220V插座，带底盒及面盖；2个接地端子。</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套</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铭铉</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广州铭铉</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3</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多功能插座箱B</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1、组合电源插座箱900×250×100，每间手术室1套</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2、每组1个380V插座，3个220V插座，带底盒及面盖；2个接地端子。</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套</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铭铉</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广州铭铉</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4</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医用卫生型空气处理机组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1、名称：医用卫生型空气处理机组AHU-801/803</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2、规格：循环风量2500m3/h，其中新风量800m3/h，制冷量12.5KW，电加热9KW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3、功能配置：含风机段、两级过滤器、盘管段、电加热器、加湿段(预留空段)、灭菌装置、风机防震器；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4、制冷方式：机械循环两管制，新风集中供应方式</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5、支架制作、安装、刷油。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5</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医用卫生型空气处理机组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1、名称：医用卫生型空气处理机组AHU-802</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2、规格：循环风量4000m3/h，其中新风量1600m3/h，制冷量20KW，电加热13.5KW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3、功能配置：含风机段、两级过滤器、盘管段、电加热器、加湿段(预留空段)、灭菌装置、风机防震器；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4、制冷方式：机械循环两管制，新风集中供应方式</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5、支架制作、安装、刷油。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6</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医用卫生型空气处理机组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1、名称：医用卫生型空气处理机组AHU-804/805/806</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2、规格：循环风量5000m3/h，其中新风量1600m3/h，制冷量25KW，电加热16.5KW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3、功能配置：含风机段、两级过滤器、盘管段、电加热器、加湿段(预留空段)、灭菌装置、风机防震器；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4、制冷方式：机械循环两管制，新风集中供应方式</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5、支架制作、安装、刷油。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7</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医用卫生型空气处理机组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1、名称：医用卫生型空气处理机组AHU-807</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2、规格：循环风量14500m3/h，其中新风量</w:t>
            </w:r>
            <w:r>
              <w:rPr>
                <w:rFonts w:ascii="仿宋" w:eastAsia="仿宋" w:hAnsi="仿宋" w:cs="仿宋" w:hint="eastAsia"/>
                <w:color w:val="000000"/>
                <w:szCs w:val="21"/>
              </w:rPr>
              <w:lastRenderedPageBreak/>
              <w:t>3000m3/h，制冷量70KW，电加热45KW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3、功能配置：含风机段、两级过滤器、盘管段、电加热器、加湿段(预留空段)、灭菌装置、风机防震器；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4、制冷方式：机械循环两管制，新风集中供应方式</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5、支架制作、安装、刷油。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lastRenderedPageBreak/>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lastRenderedPageBreak/>
              <w:t>8</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医用卫生型新风预处理机组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1、名称：医用卫生型新风处理机组PAU-</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2、规格：风量11000m3/h，制冷量194.3KW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3、功能配置：含风机、盘管段、灭菌装置、防震器、三级过滤器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4、支架制作、安装、刷油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9</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风机盘管</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风机盘管，风量520m3/h，制冷量3.18KW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10</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风机盘管</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风机盘管，风量680m3/h，制冷量4.05KW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11</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风机盘管</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风机盘管，风量1030m3/h，制冷量5.83KW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12</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风机盘管</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风机盘管，风量1380m3/h，制冷量8.12KW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雅士</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山东雅士</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13</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风机盘管温控开关</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温度控制开关，风机盘管三速开关。</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个</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亿琳</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广东亿琳</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14</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离心式通风机</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1.排风机风量500m3/h，中效过滤排风系统</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松下</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广东松下</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15</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离心式通风机</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1.排风机风量1000m3/h，中效过滤排风系统</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2.支架制作、安装、刷油。</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松下</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广东松下</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16</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电极式加湿器</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1、电极式加湿器，加湿量：8.0KG/h，功率6.1KW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2、控制方式：0-10V比例积分信号</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诺德曼</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北京诺德曼</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17</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电极式加湿器</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1、电极式加湿器，加湿量：15.0KG/h，功率11.4KW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2、控制方式：0-10V比例积分信号</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诺德曼</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北京诺德曼</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18</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电极式加湿器</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1、电极式加湿器，加湿量：23.0KG/h，功率17.5KW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2、控制方式：0-10V比例积分信号</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诺德曼</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北京诺德曼</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19</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空调自动控制柜</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1、净化循环机组恒温恒湿控制柜，PLC/DDC控制器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2、强弱电一体化，含控制器及电气元件</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3、控制要求见施工图所示</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雅坤</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广州雅坤自控科技</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20</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空调自动控制柜</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1、净化新风预处理机组恒温恒湿控制柜，PLC/DDC控制器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2、强弱电一体化，含控制器及电气元件</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3、控制要求见施工图所示</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雅坤</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广州雅坤自控科技</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21</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空调远程控制面板</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1、空调远程控制面板：单联</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2、温湿度显示及温度调节</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3、空调启停及报警显示功能</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飞星</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佛山飞星</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22</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冷水机组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1、模块化风冷式冷热水机组</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2、制冷量：66KW，制热量：72KW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麦克维尔</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深圳麦克维尔</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23</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冷暖型热泵机组</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1、名称：YCAG022RSE50-0A</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2、规格：制热量24KW,电功率：7.7KW</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麦克维尔</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深圳麦克维尔</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24</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离心式冷冻水泵</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1、离心式冷冻水泵，单级</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2、流量50m3/h，扬程35m，功率15KW</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3、配置两用一备用</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广一</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广州广一水泵厂</w:t>
            </w:r>
          </w:p>
        </w:tc>
      </w:tr>
      <w:tr w:rsidR="00845EC3">
        <w:trPr>
          <w:trHeight w:val="283"/>
        </w:trPr>
        <w:tc>
          <w:tcPr>
            <w:tcW w:w="762"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25</w:t>
            </w:r>
          </w:p>
        </w:tc>
        <w:tc>
          <w:tcPr>
            <w:tcW w:w="1478"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水泵控制箱</w:t>
            </w:r>
          </w:p>
        </w:tc>
        <w:tc>
          <w:tcPr>
            <w:tcW w:w="4470" w:type="dxa"/>
            <w:shd w:val="clear" w:color="auto" w:fill="FFFFFF"/>
            <w:noWrap/>
            <w:vAlign w:val="center"/>
          </w:tcPr>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1、水泵自动控制箱，两用一备用</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2、功能：自动轮换、故障互投，远程启停</w:t>
            </w:r>
          </w:p>
          <w:p w:rsidR="00845EC3" w:rsidRDefault="00D44E50">
            <w:pPr>
              <w:spacing w:line="240" w:lineRule="exact"/>
              <w:rPr>
                <w:rFonts w:ascii="仿宋" w:eastAsia="仿宋" w:hAnsi="仿宋" w:cs="仿宋"/>
                <w:color w:val="000000"/>
                <w:szCs w:val="21"/>
              </w:rPr>
            </w:pPr>
            <w:r>
              <w:rPr>
                <w:rFonts w:ascii="仿宋" w:eastAsia="仿宋" w:hAnsi="仿宋" w:cs="仿宋" w:hint="eastAsia"/>
                <w:color w:val="000000"/>
                <w:szCs w:val="21"/>
              </w:rPr>
              <w:t>3、功率15KW*2</w:t>
            </w:r>
          </w:p>
        </w:tc>
        <w:tc>
          <w:tcPr>
            <w:tcW w:w="46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台</w:t>
            </w:r>
          </w:p>
        </w:tc>
        <w:tc>
          <w:tcPr>
            <w:tcW w:w="87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雅坤</w:t>
            </w:r>
          </w:p>
        </w:tc>
        <w:tc>
          <w:tcPr>
            <w:tcW w:w="1080" w:type="dxa"/>
            <w:shd w:val="clear" w:color="auto" w:fill="FFFFFF"/>
            <w:noWrap/>
            <w:vAlign w:val="center"/>
          </w:tcPr>
          <w:p w:rsidR="00845EC3" w:rsidRDefault="00D44E50">
            <w:pPr>
              <w:spacing w:line="240" w:lineRule="exact"/>
              <w:jc w:val="center"/>
              <w:rPr>
                <w:rFonts w:ascii="仿宋" w:eastAsia="仿宋" w:hAnsi="仿宋" w:cs="仿宋"/>
                <w:color w:val="000000"/>
                <w:szCs w:val="21"/>
              </w:rPr>
            </w:pPr>
            <w:r>
              <w:rPr>
                <w:rFonts w:ascii="仿宋" w:eastAsia="仿宋" w:hAnsi="仿宋" w:cs="仿宋" w:hint="eastAsia"/>
                <w:color w:val="000000"/>
                <w:szCs w:val="21"/>
              </w:rPr>
              <w:t>广州雅坤自控科技</w:t>
            </w:r>
          </w:p>
        </w:tc>
      </w:tr>
    </w:tbl>
    <w:p w:rsidR="00845EC3" w:rsidRDefault="00845EC3">
      <w:pPr>
        <w:pStyle w:val="aa"/>
        <w:tabs>
          <w:tab w:val="left" w:pos="312"/>
        </w:tabs>
        <w:rPr>
          <w:rFonts w:ascii="仿宋" w:eastAsia="仿宋" w:hAnsi="仿宋" w:cs="仿宋"/>
          <w:b/>
        </w:rPr>
      </w:pPr>
    </w:p>
    <w:p w:rsidR="00845EC3" w:rsidRDefault="00845EC3">
      <w:pPr>
        <w:pStyle w:val="aa"/>
        <w:tabs>
          <w:tab w:val="left" w:pos="312"/>
        </w:tabs>
        <w:rPr>
          <w:rFonts w:ascii="仿宋" w:eastAsia="仿宋" w:hAnsi="仿宋" w:cs="仿宋"/>
          <w:b/>
        </w:rPr>
      </w:pPr>
    </w:p>
    <w:p w:rsidR="00845EC3" w:rsidRDefault="00845EC3">
      <w:pPr>
        <w:pStyle w:val="aa"/>
        <w:tabs>
          <w:tab w:val="left" w:pos="312"/>
        </w:tabs>
        <w:rPr>
          <w:rFonts w:ascii="仿宋" w:eastAsia="仿宋" w:hAnsi="仿宋" w:cs="仿宋"/>
          <w:b/>
        </w:rPr>
      </w:pPr>
    </w:p>
    <w:p w:rsidR="00845EC3" w:rsidRDefault="00845EC3">
      <w:pPr>
        <w:pStyle w:val="aa"/>
        <w:tabs>
          <w:tab w:val="left" w:pos="312"/>
        </w:tabs>
        <w:rPr>
          <w:rFonts w:ascii="仿宋" w:eastAsia="仿宋" w:hAnsi="仿宋" w:cs="仿宋"/>
          <w:b/>
        </w:rPr>
      </w:pPr>
    </w:p>
    <w:p w:rsidR="00845EC3" w:rsidRDefault="00D44E50">
      <w:pPr>
        <w:pStyle w:val="aa"/>
        <w:numPr>
          <w:ilvl w:val="0"/>
          <w:numId w:val="5"/>
        </w:numPr>
        <w:spacing w:beforeLines="50" w:before="156" w:afterLines="50" w:after="156"/>
        <w:rPr>
          <w:rFonts w:ascii="仿宋" w:eastAsia="仿宋" w:hAnsi="仿宋" w:cs="仿宋"/>
          <w:b/>
        </w:rPr>
      </w:pPr>
      <w:r>
        <w:rPr>
          <w:rFonts w:ascii="仿宋" w:eastAsia="仿宋" w:hAnsi="仿宋" w:cs="仿宋" w:hint="eastAsia"/>
          <w:b/>
          <w:bCs w:val="0"/>
        </w:rPr>
        <w:lastRenderedPageBreak/>
        <w:t>妇婴院区洁净空调系统设备清单</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781"/>
        <w:gridCol w:w="3039"/>
        <w:gridCol w:w="770"/>
        <w:gridCol w:w="810"/>
        <w:gridCol w:w="930"/>
        <w:gridCol w:w="1240"/>
      </w:tblGrid>
      <w:tr w:rsidR="00845EC3">
        <w:trPr>
          <w:trHeight w:val="610"/>
          <w:jc w:val="center"/>
        </w:trPr>
        <w:tc>
          <w:tcPr>
            <w:tcW w:w="639"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序号</w:t>
            </w:r>
          </w:p>
        </w:tc>
        <w:tc>
          <w:tcPr>
            <w:tcW w:w="1781"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名称</w:t>
            </w:r>
          </w:p>
        </w:tc>
        <w:tc>
          <w:tcPr>
            <w:tcW w:w="3039"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项目特征</w:t>
            </w:r>
          </w:p>
        </w:tc>
        <w:tc>
          <w:tcPr>
            <w:tcW w:w="770"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单位</w:t>
            </w:r>
          </w:p>
        </w:tc>
        <w:tc>
          <w:tcPr>
            <w:tcW w:w="810"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数量</w:t>
            </w:r>
          </w:p>
        </w:tc>
        <w:tc>
          <w:tcPr>
            <w:tcW w:w="930"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品牌</w:t>
            </w:r>
          </w:p>
        </w:tc>
        <w:tc>
          <w:tcPr>
            <w:tcW w:w="1240" w:type="dxa"/>
            <w:tcBorders>
              <w:top w:val="single" w:sz="4" w:space="0" w:color="auto"/>
            </w:tcBorders>
            <w:shd w:val="clear" w:color="FFFFFF" w:fill="FFFFFF"/>
            <w:vAlign w:val="center"/>
          </w:tcPr>
          <w:p w:rsidR="00845EC3" w:rsidRDefault="00D44E50">
            <w:pPr>
              <w:jc w:val="center"/>
              <w:rPr>
                <w:rFonts w:ascii="仿宋" w:eastAsia="仿宋" w:hAnsi="仿宋" w:cs="仿宋"/>
                <w:b/>
                <w:bCs/>
              </w:rPr>
            </w:pPr>
            <w:r>
              <w:rPr>
                <w:rFonts w:ascii="仿宋" w:eastAsia="仿宋" w:hAnsi="仿宋" w:cs="仿宋" w:hint="eastAsia"/>
                <w:b/>
                <w:bCs/>
              </w:rPr>
              <w:t>厂商</w:t>
            </w:r>
          </w:p>
        </w:tc>
      </w:tr>
      <w:tr w:rsidR="00845EC3">
        <w:trPr>
          <w:trHeight w:val="14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离心式空气处理机组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1.名称:离心式空气处理机组</w:t>
            </w:r>
          </w:p>
          <w:p w:rsidR="00845EC3" w:rsidRDefault="00D44E50">
            <w:pPr>
              <w:rPr>
                <w:rFonts w:ascii="仿宋" w:eastAsia="仿宋" w:hAnsi="仿宋" w:cs="仿宋"/>
              </w:rPr>
            </w:pPr>
            <w:r>
              <w:rPr>
                <w:rFonts w:ascii="仿宋" w:eastAsia="仿宋" w:hAnsi="仿宋" w:cs="仿宋" w:hint="eastAsia"/>
              </w:rPr>
              <w:t>2.型号、规格:AAHM2.5H</w:t>
            </w:r>
          </w:p>
          <w:p w:rsidR="00845EC3" w:rsidRDefault="00D44E50">
            <w:pPr>
              <w:rPr>
                <w:rFonts w:ascii="仿宋" w:eastAsia="仿宋" w:hAnsi="仿宋" w:cs="仿宋"/>
              </w:rPr>
            </w:pPr>
            <w:r>
              <w:rPr>
                <w:rFonts w:ascii="仿宋" w:eastAsia="仿宋" w:hAnsi="仿宋" w:cs="仿宋" w:hint="eastAsia"/>
              </w:rPr>
              <w:t>3.冷量:循环风量：2500m3/h，马达功率：2KW</w:t>
            </w:r>
          </w:p>
          <w:p w:rsidR="00845EC3" w:rsidRDefault="00D44E50">
            <w:pPr>
              <w:rPr>
                <w:rFonts w:ascii="仿宋" w:eastAsia="仿宋" w:hAnsi="仿宋" w:cs="仿宋"/>
              </w:rPr>
            </w:pPr>
            <w:r>
              <w:rPr>
                <w:rFonts w:ascii="仿宋" w:eastAsia="仿宋" w:hAnsi="仿宋" w:cs="仿宋" w:hint="eastAsia"/>
              </w:rPr>
              <w:t>4.结构:重量：370Kg</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雅士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山东雅士　</w:t>
            </w:r>
          </w:p>
        </w:tc>
      </w:tr>
      <w:tr w:rsidR="00845EC3">
        <w:trPr>
          <w:trHeight w:val="165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离心式空气处理机组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1.名称:离心式空气处理机组</w:t>
            </w:r>
          </w:p>
          <w:p w:rsidR="00845EC3" w:rsidRDefault="00D44E50">
            <w:pPr>
              <w:rPr>
                <w:rFonts w:ascii="仿宋" w:eastAsia="仿宋" w:hAnsi="仿宋" w:cs="仿宋"/>
              </w:rPr>
            </w:pPr>
            <w:r>
              <w:rPr>
                <w:rFonts w:ascii="仿宋" w:eastAsia="仿宋" w:hAnsi="仿宋" w:cs="仿宋" w:hint="eastAsia"/>
              </w:rPr>
              <w:t>2.型号、规格:AAHM5.0H</w:t>
            </w:r>
          </w:p>
          <w:p w:rsidR="00845EC3" w:rsidRDefault="00D44E50">
            <w:pPr>
              <w:rPr>
                <w:rFonts w:ascii="仿宋" w:eastAsia="仿宋" w:hAnsi="仿宋" w:cs="仿宋"/>
              </w:rPr>
            </w:pPr>
            <w:r>
              <w:rPr>
                <w:rFonts w:ascii="仿宋" w:eastAsia="仿宋" w:hAnsi="仿宋" w:cs="仿宋" w:hint="eastAsia"/>
              </w:rPr>
              <w:t>3.冷量:循环风量：5000m3/h，马达功率：4KW，</w:t>
            </w:r>
          </w:p>
          <w:p w:rsidR="00845EC3" w:rsidRDefault="00D44E50">
            <w:pPr>
              <w:rPr>
                <w:rFonts w:ascii="仿宋" w:eastAsia="仿宋" w:hAnsi="仿宋" w:cs="仿宋"/>
              </w:rPr>
            </w:pPr>
            <w:r>
              <w:rPr>
                <w:rFonts w:ascii="仿宋" w:eastAsia="仿宋" w:hAnsi="仿宋" w:cs="仿宋" w:hint="eastAsia"/>
              </w:rPr>
              <w:t>4.结构:重量：570Kg</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雅士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山东雅士　</w:t>
            </w:r>
          </w:p>
        </w:tc>
      </w:tr>
      <w:tr w:rsidR="00845EC3">
        <w:trPr>
          <w:trHeight w:val="165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离心式空气处理机组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1.名称:离心式空气处理机组</w:t>
            </w:r>
          </w:p>
          <w:p w:rsidR="00845EC3" w:rsidRDefault="00D44E50">
            <w:pPr>
              <w:rPr>
                <w:rFonts w:ascii="仿宋" w:eastAsia="仿宋" w:hAnsi="仿宋" w:cs="仿宋"/>
              </w:rPr>
            </w:pPr>
            <w:r>
              <w:rPr>
                <w:rFonts w:ascii="仿宋" w:eastAsia="仿宋" w:hAnsi="仿宋" w:cs="仿宋" w:hint="eastAsia"/>
              </w:rPr>
              <w:t>2.型号、规格:AAHM3.5H</w:t>
            </w:r>
          </w:p>
          <w:p w:rsidR="00845EC3" w:rsidRDefault="00D44E50">
            <w:pPr>
              <w:rPr>
                <w:rFonts w:ascii="仿宋" w:eastAsia="仿宋" w:hAnsi="仿宋" w:cs="仿宋"/>
              </w:rPr>
            </w:pPr>
            <w:r>
              <w:rPr>
                <w:rFonts w:ascii="仿宋" w:eastAsia="仿宋" w:hAnsi="仿宋" w:cs="仿宋" w:hint="eastAsia"/>
              </w:rPr>
              <w:t>3.冷量:循环风量：3500m3/h，马达功率：3KW，</w:t>
            </w:r>
          </w:p>
          <w:p w:rsidR="00845EC3" w:rsidRDefault="00D44E50">
            <w:pPr>
              <w:rPr>
                <w:rFonts w:ascii="仿宋" w:eastAsia="仿宋" w:hAnsi="仿宋" w:cs="仿宋"/>
              </w:rPr>
            </w:pPr>
            <w:r>
              <w:rPr>
                <w:rFonts w:ascii="仿宋" w:eastAsia="仿宋" w:hAnsi="仿宋" w:cs="仿宋" w:hint="eastAsia"/>
              </w:rPr>
              <w:t>4.结构:重量：570Kg</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雅士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山东雅士　</w:t>
            </w:r>
          </w:p>
        </w:tc>
      </w:tr>
      <w:tr w:rsidR="00845EC3">
        <w:trPr>
          <w:trHeight w:val="165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离心式空气处理机组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1.名称:离心式空气处理机组</w:t>
            </w:r>
          </w:p>
          <w:p w:rsidR="00845EC3" w:rsidRDefault="00D44E50">
            <w:pPr>
              <w:rPr>
                <w:rFonts w:ascii="仿宋" w:eastAsia="仿宋" w:hAnsi="仿宋" w:cs="仿宋"/>
              </w:rPr>
            </w:pPr>
            <w:r>
              <w:rPr>
                <w:rFonts w:ascii="仿宋" w:eastAsia="仿宋" w:hAnsi="仿宋" w:cs="仿宋" w:hint="eastAsia"/>
              </w:rPr>
              <w:t>2.型号、规格:AAHM12.0H</w:t>
            </w:r>
          </w:p>
          <w:p w:rsidR="00845EC3" w:rsidRDefault="00D44E50">
            <w:pPr>
              <w:rPr>
                <w:rFonts w:ascii="仿宋" w:eastAsia="仿宋" w:hAnsi="仿宋" w:cs="仿宋"/>
              </w:rPr>
            </w:pPr>
            <w:r>
              <w:rPr>
                <w:rFonts w:ascii="仿宋" w:eastAsia="仿宋" w:hAnsi="仿宋" w:cs="仿宋" w:hint="eastAsia"/>
              </w:rPr>
              <w:t>3.冷量:循环风量：11500m3/h，马达功率：7.5KW</w:t>
            </w:r>
          </w:p>
          <w:p w:rsidR="00845EC3" w:rsidRDefault="00D44E50">
            <w:pPr>
              <w:rPr>
                <w:rFonts w:ascii="仿宋" w:eastAsia="仿宋" w:hAnsi="仿宋" w:cs="仿宋"/>
              </w:rPr>
            </w:pPr>
            <w:r>
              <w:rPr>
                <w:rFonts w:ascii="仿宋" w:eastAsia="仿宋" w:hAnsi="仿宋" w:cs="仿宋" w:hint="eastAsia"/>
              </w:rPr>
              <w:t>4.结构:重量：570Kg</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雅士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山东雅士　</w:t>
            </w:r>
          </w:p>
        </w:tc>
      </w:tr>
      <w:tr w:rsidR="00845EC3">
        <w:trPr>
          <w:trHeight w:val="162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离心式空气处理机组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1.名称:离心式空气处理机组</w:t>
            </w:r>
          </w:p>
          <w:p w:rsidR="00845EC3" w:rsidRDefault="00D44E50">
            <w:pPr>
              <w:rPr>
                <w:rFonts w:ascii="仿宋" w:eastAsia="仿宋" w:hAnsi="仿宋" w:cs="仿宋"/>
              </w:rPr>
            </w:pPr>
            <w:r>
              <w:rPr>
                <w:rFonts w:ascii="仿宋" w:eastAsia="仿宋" w:hAnsi="仿宋" w:cs="仿宋" w:hint="eastAsia"/>
              </w:rPr>
              <w:t>2.型号、规格:AAHM8.5H</w:t>
            </w:r>
          </w:p>
          <w:p w:rsidR="00845EC3" w:rsidRDefault="00D44E50">
            <w:pPr>
              <w:rPr>
                <w:rFonts w:ascii="仿宋" w:eastAsia="仿宋" w:hAnsi="仿宋" w:cs="仿宋"/>
              </w:rPr>
            </w:pPr>
            <w:r>
              <w:rPr>
                <w:rFonts w:ascii="仿宋" w:eastAsia="仿宋" w:hAnsi="仿宋" w:cs="仿宋" w:hint="eastAsia"/>
              </w:rPr>
              <w:t>3.冷量:送风量：9000m3/h，马达功率：7.5KW，</w:t>
            </w:r>
          </w:p>
          <w:p w:rsidR="00845EC3" w:rsidRDefault="00D44E50">
            <w:pPr>
              <w:rPr>
                <w:rFonts w:ascii="仿宋" w:eastAsia="仿宋" w:hAnsi="仿宋" w:cs="仿宋"/>
              </w:rPr>
            </w:pPr>
            <w:r>
              <w:rPr>
                <w:rFonts w:ascii="仿宋" w:eastAsia="仿宋" w:hAnsi="仿宋" w:cs="仿宋" w:hint="eastAsia"/>
              </w:rPr>
              <w:t>4.结构:重量：780Kg</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雅士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山东雅士　</w:t>
            </w:r>
          </w:p>
        </w:tc>
      </w:tr>
      <w:tr w:rsidR="00845EC3">
        <w:trPr>
          <w:trHeight w:val="38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风冷冷(热)水机组</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1.名称:风冷冷(热)水机组</w:t>
            </w:r>
          </w:p>
          <w:p w:rsidR="00845EC3" w:rsidRDefault="00D44E50">
            <w:pPr>
              <w:rPr>
                <w:rFonts w:ascii="仿宋" w:eastAsia="仿宋" w:hAnsi="仿宋" w:cs="仿宋"/>
              </w:rPr>
            </w:pPr>
            <w:r>
              <w:rPr>
                <w:rFonts w:ascii="仿宋" w:eastAsia="仿宋" w:hAnsi="仿宋" w:cs="仿宋" w:hint="eastAsia"/>
              </w:rPr>
              <w:t>2.型号、规格:2206*3133*2063mm，压缩机类型：涡旋式</w:t>
            </w:r>
          </w:p>
          <w:p w:rsidR="00845EC3" w:rsidRDefault="00845EC3">
            <w:pPr>
              <w:rPr>
                <w:rFonts w:ascii="仿宋" w:eastAsia="仿宋" w:hAnsi="仿宋" w:cs="仿宋"/>
              </w:rPr>
            </w:pPr>
          </w:p>
          <w:p w:rsidR="00845EC3" w:rsidRDefault="00D44E50">
            <w:pPr>
              <w:rPr>
                <w:rFonts w:ascii="仿宋" w:eastAsia="仿宋" w:hAnsi="仿宋" w:cs="仿宋"/>
              </w:rPr>
            </w:pPr>
            <w:r>
              <w:rPr>
                <w:rFonts w:ascii="仿宋" w:eastAsia="仿宋" w:hAnsi="仿宋" w:cs="仿宋" w:hint="eastAsia"/>
              </w:rPr>
              <w:t>3.冷量:232KW</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天加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南京天加　</w:t>
            </w:r>
          </w:p>
        </w:tc>
      </w:tr>
      <w:tr w:rsidR="00845EC3">
        <w:trPr>
          <w:trHeight w:val="75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7</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1.名称:冷冻水泵</w:t>
            </w:r>
          </w:p>
          <w:p w:rsidR="00845EC3" w:rsidRDefault="00D44E50">
            <w:pPr>
              <w:rPr>
                <w:rFonts w:ascii="仿宋" w:eastAsia="仿宋" w:hAnsi="仿宋" w:cs="仿宋"/>
              </w:rPr>
            </w:pPr>
            <w:r>
              <w:rPr>
                <w:rFonts w:ascii="仿宋" w:eastAsia="仿宋" w:hAnsi="仿宋" w:cs="仿宋" w:hint="eastAsia"/>
              </w:rPr>
              <w:t>2.型号:BKT100-65-315，单级离心泵</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广一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广东广一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1.名称、型号:总配电箱15AP</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30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1.名称、型号:配电箱WAPK</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300"/>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10</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1.名称、型号:配电箱SAPK</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1.名称、型号:配电箱15AP01</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lastRenderedPageBreak/>
              <w:t>12</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1.名称、型号:配电箱16AP01</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13</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配电箱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1.名称、型号:配电箱15SSAP1~7</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7</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赛洁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广州赛洁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医气阀门报警箱</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1.名称、型号:医气阀门报警箱</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祥安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宁波祥安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15</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离心式排风机</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1.名称:离心式排风机</w:t>
            </w:r>
          </w:p>
          <w:p w:rsidR="00845EC3" w:rsidRDefault="00D44E50">
            <w:pPr>
              <w:rPr>
                <w:rFonts w:ascii="仿宋" w:eastAsia="仿宋" w:hAnsi="仿宋" w:cs="仿宋"/>
              </w:rPr>
            </w:pPr>
            <w:r>
              <w:rPr>
                <w:rFonts w:ascii="仿宋" w:eastAsia="仿宋" w:hAnsi="仿宋" w:cs="仿宋" w:hint="eastAsia"/>
              </w:rPr>
              <w:t>2.规格:风量500m3/h</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绿岛风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深圳绿岛风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16</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离心式排风机</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1.名称:离心式送风机</w:t>
            </w:r>
          </w:p>
          <w:p w:rsidR="00845EC3" w:rsidRDefault="00D44E50">
            <w:pPr>
              <w:rPr>
                <w:rFonts w:ascii="仿宋" w:eastAsia="仿宋" w:hAnsi="仿宋" w:cs="仿宋"/>
              </w:rPr>
            </w:pPr>
            <w:r>
              <w:rPr>
                <w:rFonts w:ascii="仿宋" w:eastAsia="仿宋" w:hAnsi="仿宋" w:cs="仿宋" w:hint="eastAsia"/>
              </w:rPr>
              <w:t>2.规格:风量400m3/h</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绿岛风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深圳绿岛风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17</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离心式排风机</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1.名称:离心式送风机</w:t>
            </w:r>
          </w:p>
          <w:p w:rsidR="00845EC3" w:rsidRDefault="00D44E50">
            <w:pPr>
              <w:rPr>
                <w:rFonts w:ascii="仿宋" w:eastAsia="仿宋" w:hAnsi="仿宋" w:cs="仿宋"/>
              </w:rPr>
            </w:pPr>
            <w:r>
              <w:rPr>
                <w:rFonts w:ascii="仿宋" w:eastAsia="仿宋" w:hAnsi="仿宋" w:cs="仿宋" w:hint="eastAsia"/>
              </w:rPr>
              <w:t>2.规格:风量：350m3/h</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绿岛风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深圳绿岛风　</w:t>
            </w:r>
          </w:p>
        </w:tc>
      </w:tr>
      <w:tr w:rsidR="00845EC3">
        <w:trPr>
          <w:trHeight w:val="525"/>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18</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离心式排风机</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1.名称:离心式送风机</w:t>
            </w:r>
          </w:p>
          <w:p w:rsidR="00845EC3" w:rsidRDefault="00D44E50">
            <w:pPr>
              <w:rPr>
                <w:rFonts w:ascii="仿宋" w:eastAsia="仿宋" w:hAnsi="仿宋" w:cs="仿宋"/>
              </w:rPr>
            </w:pPr>
            <w:r>
              <w:rPr>
                <w:rFonts w:ascii="仿宋" w:eastAsia="仿宋" w:hAnsi="仿宋" w:cs="仿宋" w:hint="eastAsia"/>
              </w:rPr>
              <w:t>2.规格:风量：200m3/h</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台</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绿岛风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深圳绿岛风　</w:t>
            </w:r>
          </w:p>
        </w:tc>
      </w:tr>
      <w:tr w:rsidR="00845EC3">
        <w:trPr>
          <w:trHeight w:val="482"/>
          <w:jc w:val="center"/>
        </w:trPr>
        <w:tc>
          <w:tcPr>
            <w:tcW w:w="639"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19</w:t>
            </w:r>
          </w:p>
        </w:tc>
        <w:tc>
          <w:tcPr>
            <w:tcW w:w="1781"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排气扇</w:t>
            </w:r>
          </w:p>
        </w:tc>
        <w:tc>
          <w:tcPr>
            <w:tcW w:w="3039"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1.名称:管道式排气扇</w:t>
            </w:r>
          </w:p>
        </w:tc>
        <w:tc>
          <w:tcPr>
            <w:tcW w:w="77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个</w:t>
            </w:r>
          </w:p>
        </w:tc>
        <w:tc>
          <w:tcPr>
            <w:tcW w:w="810" w:type="dxa"/>
            <w:shd w:val="clear" w:color="FFFFFF" w:fill="FFFFFF"/>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93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正野　</w:t>
            </w:r>
          </w:p>
        </w:tc>
        <w:tc>
          <w:tcPr>
            <w:tcW w:w="1240" w:type="dxa"/>
            <w:shd w:val="clear" w:color="FFFFFF" w:fill="FFFFFF"/>
            <w:vAlign w:val="center"/>
          </w:tcPr>
          <w:p w:rsidR="00845EC3" w:rsidRDefault="00D44E50">
            <w:pPr>
              <w:rPr>
                <w:rFonts w:ascii="仿宋" w:eastAsia="仿宋" w:hAnsi="仿宋" w:cs="仿宋"/>
              </w:rPr>
            </w:pPr>
            <w:r>
              <w:rPr>
                <w:rFonts w:ascii="仿宋" w:eastAsia="仿宋" w:hAnsi="仿宋" w:cs="仿宋" w:hint="eastAsia"/>
              </w:rPr>
              <w:t xml:space="preserve">广东正野　</w:t>
            </w:r>
          </w:p>
        </w:tc>
      </w:tr>
    </w:tbl>
    <w:p w:rsidR="00845EC3" w:rsidRDefault="00845EC3">
      <w:pPr>
        <w:pStyle w:val="aa"/>
        <w:tabs>
          <w:tab w:val="left" w:pos="312"/>
        </w:tabs>
        <w:rPr>
          <w:rFonts w:ascii="仿宋" w:eastAsia="仿宋" w:hAnsi="仿宋" w:cs="仿宋"/>
          <w:b/>
        </w:rPr>
      </w:pPr>
    </w:p>
    <w:p w:rsidR="00845EC3" w:rsidRDefault="00845EC3">
      <w:pPr>
        <w:pStyle w:val="aa"/>
        <w:tabs>
          <w:tab w:val="left" w:pos="312"/>
        </w:tabs>
        <w:rPr>
          <w:rFonts w:ascii="仿宋" w:eastAsia="仿宋" w:hAnsi="仿宋" w:cs="仿宋"/>
          <w:b/>
        </w:rPr>
      </w:pPr>
    </w:p>
    <w:p w:rsidR="00845EC3" w:rsidRDefault="00D44E50">
      <w:pPr>
        <w:pStyle w:val="aa"/>
        <w:numPr>
          <w:ilvl w:val="0"/>
          <w:numId w:val="5"/>
        </w:numPr>
        <w:tabs>
          <w:tab w:val="left" w:pos="312"/>
        </w:tabs>
        <w:rPr>
          <w:rFonts w:ascii="仿宋" w:eastAsia="仿宋" w:hAnsi="仿宋" w:cs="仿宋"/>
          <w:b/>
        </w:rPr>
      </w:pPr>
      <w:r>
        <w:rPr>
          <w:rFonts w:ascii="仿宋" w:eastAsia="仿宋" w:hAnsi="仿宋" w:cs="仿宋" w:hint="eastAsia"/>
          <w:b/>
        </w:rPr>
        <w:t>增城院区洁净空调系统设备清单</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531"/>
        <w:gridCol w:w="1428"/>
        <w:gridCol w:w="1270"/>
        <w:gridCol w:w="3420"/>
        <w:gridCol w:w="690"/>
        <w:gridCol w:w="770"/>
        <w:gridCol w:w="1150"/>
      </w:tblGrid>
      <w:tr w:rsidR="00845EC3">
        <w:tc>
          <w:tcPr>
            <w:tcW w:w="531"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序号</w:t>
            </w:r>
          </w:p>
        </w:tc>
        <w:tc>
          <w:tcPr>
            <w:tcW w:w="1428"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区域</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设备名称</w:t>
            </w:r>
          </w:p>
        </w:tc>
        <w:tc>
          <w:tcPr>
            <w:tcW w:w="342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品牌\型号\性能\规格</w:t>
            </w:r>
          </w:p>
        </w:tc>
        <w:tc>
          <w:tcPr>
            <w:tcW w:w="69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单位</w:t>
            </w:r>
          </w:p>
        </w:tc>
        <w:tc>
          <w:tcPr>
            <w:tcW w:w="77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数量</w:t>
            </w:r>
          </w:p>
        </w:tc>
        <w:tc>
          <w:tcPr>
            <w:tcW w:w="115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安装位置</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水冷冷水机组(定频离心式)</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1.设备类型：定频离心式</w:t>
            </w:r>
            <w:r>
              <w:rPr>
                <w:rFonts w:ascii="仿宋" w:eastAsia="仿宋" w:hAnsi="仿宋" w:cs="仿宋" w:hint="eastAsia"/>
              </w:rPr>
              <w:br/>
              <w:t>2.制冷量：2813kw</w:t>
            </w:r>
            <w:r>
              <w:rPr>
                <w:rFonts w:ascii="仿宋" w:eastAsia="仿宋" w:hAnsi="仿宋" w:cs="仿宋" w:hint="eastAsia"/>
              </w:rPr>
              <w:br/>
              <w:t>3.能耗指标：在名义制冷工况和规定条件下的性能系数COP=6.42，IPLV=7.06</w:t>
            </w:r>
            <w:r>
              <w:rPr>
                <w:rFonts w:ascii="仿宋" w:eastAsia="仿宋" w:hAnsi="仿宋" w:cs="仿宋" w:hint="eastAsia"/>
              </w:rPr>
              <w:br/>
              <w:t>4.供电要求：465.3kw(380V/50Hz)</w:t>
            </w:r>
            <w:r>
              <w:rPr>
                <w:rFonts w:ascii="仿宋" w:eastAsia="仿宋" w:hAnsi="仿宋" w:cs="仿宋" w:hint="eastAsia"/>
              </w:rPr>
              <w:br/>
              <w:t>5.制冷工况：冷冻进/出水温12/7(°C)，冷却进/出水温32/37(°C)</w:t>
            </w:r>
            <w:r>
              <w:rPr>
                <w:rFonts w:ascii="仿宋" w:eastAsia="仿宋" w:hAnsi="仿宋" w:cs="仿宋" w:hint="eastAsia"/>
              </w:rPr>
              <w:br/>
              <w:t>6.冷媒：环保冷媒，工作压力：1.0MPa，噪声=80dB(A)</w:t>
            </w:r>
            <w:r>
              <w:rPr>
                <w:rFonts w:ascii="仿宋" w:eastAsia="仿宋" w:hAnsi="仿宋" w:cs="仿宋" w:hint="eastAsia"/>
              </w:rPr>
              <w:br/>
              <w:t>7.蒸发器水流量：482m3/h，水流阻力=28.1kPa，污垢系数：0.018</w:t>
            </w:r>
          </w:p>
          <w:p w:rsidR="00845EC3" w:rsidRDefault="00D44E50">
            <w:pPr>
              <w:jc w:val="left"/>
              <w:rPr>
                <w:rFonts w:ascii="仿宋" w:eastAsia="仿宋" w:hAnsi="仿宋" w:cs="仿宋"/>
              </w:rPr>
            </w:pPr>
            <w:r>
              <w:rPr>
                <w:rFonts w:ascii="仿宋" w:eastAsia="仿宋" w:hAnsi="仿宋" w:cs="仿宋" w:hint="eastAsia"/>
              </w:rPr>
              <w:t>8.冷凝器水流量：572m3/h，水流阻力=88.7kPa，污垢系数：0.044</w:t>
            </w:r>
            <w:r>
              <w:rPr>
                <w:rFonts w:ascii="仿宋" w:eastAsia="仿宋" w:hAnsi="仿宋" w:cs="仿宋" w:hint="eastAsia"/>
              </w:rPr>
              <w:br/>
              <w:t>9.参考尺寸：4700*2200*2500（长*宽*高）,机组运行质量：14000kg</w:t>
            </w:r>
          </w:p>
          <w:p w:rsidR="00845EC3" w:rsidRDefault="00D44E50">
            <w:pPr>
              <w:jc w:val="left"/>
              <w:rPr>
                <w:rFonts w:ascii="仿宋" w:eastAsia="仿宋" w:hAnsi="仿宋" w:cs="仿宋"/>
              </w:rPr>
            </w:pPr>
            <w:r>
              <w:rPr>
                <w:rFonts w:ascii="仿宋" w:eastAsia="仿宋" w:hAnsi="仿宋" w:cs="仿宋" w:hint="eastAsia"/>
              </w:rPr>
              <w:t>10.机组品牌：特灵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水冷冷水机组(定频螺杆式)</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1.设备类型：定频螺杆式</w:t>
            </w:r>
            <w:r>
              <w:rPr>
                <w:rFonts w:ascii="仿宋" w:eastAsia="仿宋" w:hAnsi="仿宋" w:cs="仿宋" w:hint="eastAsia"/>
              </w:rPr>
              <w:br/>
              <w:t>2.制冷量：1446kw</w:t>
            </w:r>
            <w:r>
              <w:rPr>
                <w:rFonts w:ascii="仿宋" w:eastAsia="仿宋" w:hAnsi="仿宋" w:cs="仿宋" w:hint="eastAsia"/>
              </w:rPr>
              <w:br/>
              <w:t>3.能耗指标：在名义制冷工况和规定条件下的性能系数COP=6.13，IPLV=6.58</w:t>
            </w:r>
            <w:r>
              <w:rPr>
                <w:rFonts w:ascii="仿宋" w:eastAsia="仿宋" w:hAnsi="仿宋" w:cs="仿宋" w:hint="eastAsia"/>
              </w:rPr>
              <w:br/>
              <w:t>4.供电要求：256kw(380V/50Hz)</w:t>
            </w:r>
            <w:r>
              <w:rPr>
                <w:rFonts w:ascii="仿宋" w:eastAsia="仿宋" w:hAnsi="仿宋" w:cs="仿宋" w:hint="eastAsia"/>
              </w:rPr>
              <w:br/>
            </w:r>
            <w:r>
              <w:rPr>
                <w:rFonts w:ascii="仿宋" w:eastAsia="仿宋" w:hAnsi="仿宋" w:cs="仿宋" w:hint="eastAsia"/>
              </w:rPr>
              <w:lastRenderedPageBreak/>
              <w:t>5.制冷工况：冷冻进/出水温12/7(°C)，冷却进/出水温32/37(°C)</w:t>
            </w:r>
            <w:r>
              <w:rPr>
                <w:rFonts w:ascii="仿宋" w:eastAsia="仿宋" w:hAnsi="仿宋" w:cs="仿宋" w:hint="eastAsia"/>
              </w:rPr>
              <w:br/>
              <w:t>6.冷媒：环保冷媒，工作压力：1.0MPa，噪声=82dB(A)</w:t>
            </w:r>
            <w:r>
              <w:rPr>
                <w:rFonts w:ascii="仿宋" w:eastAsia="仿宋" w:hAnsi="仿宋" w:cs="仿宋" w:hint="eastAsia"/>
              </w:rPr>
              <w:br/>
              <w:t>7.蒸发器水流量：248m3/h，水流阻力=76.5kPa，污垢系数：0.018</w:t>
            </w:r>
            <w:r>
              <w:rPr>
                <w:rFonts w:ascii="仿宋" w:eastAsia="仿宋" w:hAnsi="仿宋" w:cs="仿宋" w:hint="eastAsia"/>
              </w:rPr>
              <w:br/>
              <w:t>8.冷凝器水流量：288m3/h，水流阻力=57.3kPa，污垢系数：0.044</w:t>
            </w:r>
            <w:r>
              <w:rPr>
                <w:rFonts w:ascii="仿宋" w:eastAsia="仿宋" w:hAnsi="仿宋" w:cs="仿宋" w:hint="eastAsia"/>
              </w:rPr>
              <w:br/>
              <w:t>9.参考尺寸：4000*2000*2200（长*宽*高），机组运行质量：8500kg</w:t>
            </w:r>
          </w:p>
          <w:p w:rsidR="00845EC3" w:rsidRDefault="00D44E50">
            <w:pPr>
              <w:jc w:val="left"/>
              <w:rPr>
                <w:rFonts w:ascii="仿宋" w:eastAsia="仿宋" w:hAnsi="仿宋" w:cs="仿宋"/>
              </w:rPr>
            </w:pPr>
            <w:r>
              <w:rPr>
                <w:rFonts w:ascii="仿宋" w:eastAsia="仿宋" w:hAnsi="仿宋" w:cs="仿宋" w:hint="eastAsia"/>
              </w:rPr>
              <w:t>10.机组品牌：特灵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水-水热泵热水机组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1.设备型式：水-水热泵热水机组</w:t>
            </w:r>
            <w:r>
              <w:rPr>
                <w:rFonts w:ascii="仿宋" w:eastAsia="仿宋" w:hAnsi="仿宋" w:cs="仿宋" w:hint="eastAsia"/>
              </w:rPr>
              <w:br/>
              <w:t>2.单制冷工况：制冷量1603KW，制冷用电功率250.4KW，名义工况COP=5.64</w:t>
            </w:r>
            <w:r>
              <w:rPr>
                <w:rFonts w:ascii="仿宋" w:eastAsia="仿宋" w:hAnsi="仿宋" w:cs="仿宋" w:hint="eastAsia"/>
              </w:rPr>
              <w:br/>
              <w:t>3.单制热工况：制热量1671.7KW，制热用电功率358.6KW</w:t>
            </w:r>
            <w:r>
              <w:rPr>
                <w:rFonts w:ascii="仿宋" w:eastAsia="仿宋" w:hAnsi="仿宋" w:cs="仿宋" w:hint="eastAsia"/>
              </w:rPr>
              <w:br/>
              <w:t>4.热回收工况：制冷量1445KW，热回收量1590KW，用电功率310KW</w:t>
            </w:r>
            <w:r>
              <w:rPr>
                <w:rFonts w:ascii="仿宋" w:eastAsia="仿宋" w:hAnsi="仿宋" w:cs="仿宋" w:hint="eastAsia"/>
              </w:rPr>
              <w:br/>
              <w:t>5.供电要求：300kw(380V/50Hz)</w:t>
            </w:r>
            <w:r>
              <w:rPr>
                <w:rFonts w:ascii="仿宋" w:eastAsia="仿宋" w:hAnsi="仿宋" w:cs="仿宋" w:hint="eastAsia"/>
              </w:rPr>
              <w:br/>
              <w:t>6.制冷工况：冷冻进/出水温12/7(°C)，冷却进/出水温32/37(°C)</w:t>
            </w:r>
            <w:r>
              <w:rPr>
                <w:rFonts w:ascii="仿宋" w:eastAsia="仿宋" w:hAnsi="仿宋" w:cs="仿宋" w:hint="eastAsia"/>
              </w:rPr>
              <w:br/>
              <w:t>7.冷媒：环保冷媒，工作压力：1.0MPa，噪声=82dB(A)</w:t>
            </w:r>
            <w:r>
              <w:rPr>
                <w:rFonts w:ascii="仿宋" w:eastAsia="仿宋" w:hAnsi="仿宋" w:cs="仿宋" w:hint="eastAsia"/>
              </w:rPr>
              <w:br/>
              <w:t>8.蒸发器水流量：275.7m3/h，水流阻力=53.4kPa，污垢系数：0.018</w:t>
            </w:r>
            <w:r>
              <w:rPr>
                <w:rFonts w:ascii="仿宋" w:eastAsia="仿宋" w:hAnsi="仿宋" w:cs="仿宋" w:hint="eastAsia"/>
              </w:rPr>
              <w:br/>
              <w:t>9.冷凝器水流量：165.1m3/h，水流阻力=13.3kPa，污垢系数：0.044</w:t>
            </w:r>
            <w:r>
              <w:rPr>
                <w:rFonts w:ascii="仿宋" w:eastAsia="仿宋" w:hAnsi="仿宋" w:cs="仿宋" w:hint="eastAsia"/>
              </w:rPr>
              <w:br/>
              <w:t>10.参考尺寸：4600*1800*2100（长*宽*高）,机组运行质量：8000kg</w:t>
            </w:r>
          </w:p>
          <w:p w:rsidR="00845EC3" w:rsidRDefault="00D44E50">
            <w:pPr>
              <w:jc w:val="left"/>
              <w:rPr>
                <w:rFonts w:ascii="仿宋" w:eastAsia="仿宋" w:hAnsi="仿宋" w:cs="仿宋"/>
              </w:rPr>
            </w:pPr>
            <w:r>
              <w:rPr>
                <w:rFonts w:ascii="仿宋" w:eastAsia="仿宋" w:hAnsi="仿宋" w:cs="仿宋" w:hint="eastAsia"/>
              </w:rPr>
              <w:t>10.机组品牌：特灵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2.流量：266m3/h，扬程:28mH2O，转速：1480(rpm)</w:t>
            </w:r>
            <w:r>
              <w:rPr>
                <w:rFonts w:ascii="仿宋" w:eastAsia="仿宋" w:hAnsi="仿宋" w:cs="仿宋" w:hint="eastAsia"/>
              </w:rPr>
              <w:br/>
              <w:t>3.供电要求：30kw(380V/50Hz)，效率：≥80%</w:t>
            </w:r>
            <w:r>
              <w:rPr>
                <w:rFonts w:ascii="仿宋" w:eastAsia="仿宋" w:hAnsi="仿宋" w:cs="仿宋" w:hint="eastAsia"/>
              </w:rPr>
              <w:br/>
              <w:t>4.工作压力：1.0MPa，重量：800kg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2.流量：266m3/h，扬程:28mH2O，转速：1480(rpm)</w:t>
            </w:r>
            <w:r>
              <w:rPr>
                <w:rFonts w:ascii="仿宋" w:eastAsia="仿宋" w:hAnsi="仿宋" w:cs="仿宋" w:hint="eastAsia"/>
              </w:rPr>
              <w:br/>
            </w:r>
            <w:r>
              <w:rPr>
                <w:rFonts w:ascii="仿宋" w:eastAsia="仿宋" w:hAnsi="仿宋" w:cs="仿宋" w:hint="eastAsia"/>
              </w:rPr>
              <w:lastRenderedPageBreak/>
              <w:t>3.供电要求：30kw(380V/50Hz)，效率：≥80%</w:t>
            </w:r>
            <w:r>
              <w:rPr>
                <w:rFonts w:ascii="仿宋" w:eastAsia="仿宋" w:hAnsi="仿宋" w:cs="仿宋" w:hint="eastAsia"/>
              </w:rPr>
              <w:br/>
              <w:t>4.工作压力：1.0MPa，重量：800kg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2.流量：532m3/h，扬程:24mH2O，转速：1480(rpm)</w:t>
            </w:r>
            <w:r>
              <w:rPr>
                <w:rFonts w:ascii="仿宋" w:eastAsia="仿宋" w:hAnsi="仿宋" w:cs="仿宋" w:hint="eastAsia"/>
              </w:rPr>
              <w:br/>
              <w:t>3.供电要求：55kw(380V/50Hz)，效率：≥80%</w:t>
            </w:r>
            <w:r>
              <w:rPr>
                <w:rFonts w:ascii="仿宋" w:eastAsia="仿宋" w:hAnsi="仿宋" w:cs="仿宋" w:hint="eastAsia"/>
              </w:rPr>
              <w:br/>
              <w:t>4.工作压力：1.0MPa，重量：800kg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冷却水泵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1.设备型式：单级卧式离心泵</w:t>
            </w:r>
            <w:r>
              <w:rPr>
                <w:rFonts w:ascii="仿宋" w:eastAsia="仿宋" w:hAnsi="仿宋" w:cs="仿宋" w:hint="eastAsia"/>
              </w:rPr>
              <w:br/>
              <w:t>2.流量：340m3/h，扬程:28mH2O，转速：1480(rpm)</w:t>
            </w:r>
            <w:r>
              <w:rPr>
                <w:rFonts w:ascii="仿宋" w:eastAsia="仿宋" w:hAnsi="仿宋" w:cs="仿宋" w:hint="eastAsia"/>
              </w:rPr>
              <w:br/>
              <w:t>3.供电要求：37kw(380V/50Hz)，效率：≥80%</w:t>
            </w:r>
            <w:r>
              <w:rPr>
                <w:rFonts w:ascii="仿宋" w:eastAsia="仿宋" w:hAnsi="仿宋" w:cs="仿宋" w:hint="eastAsia"/>
              </w:rPr>
              <w:br/>
              <w:t>4.工作压力：1.0MPa，重量：800kg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冷却水泵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1.设备型式：单级卧式离心泵</w:t>
            </w:r>
            <w:r>
              <w:rPr>
                <w:rFonts w:ascii="仿宋" w:eastAsia="仿宋" w:hAnsi="仿宋" w:cs="仿宋" w:hint="eastAsia"/>
              </w:rPr>
              <w:br/>
              <w:t>2.流量：630m3/h，扬程:28mH2O，转速：1480(rpm)</w:t>
            </w:r>
            <w:r>
              <w:rPr>
                <w:rFonts w:ascii="仿宋" w:eastAsia="仿宋" w:hAnsi="仿宋" w:cs="仿宋" w:hint="eastAsia"/>
              </w:rPr>
              <w:br/>
              <w:t>3.供电要求：55kw(380V/50Hz)，效率：≥80%</w:t>
            </w:r>
            <w:r>
              <w:rPr>
                <w:rFonts w:ascii="仿宋" w:eastAsia="仿宋" w:hAnsi="仿宋" w:cs="仿宋" w:hint="eastAsia"/>
              </w:rPr>
              <w:br/>
              <w:t>4.工作压力：1.0MPa，重量：800kg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HEEDLS冷凝器在线清洗装置</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1.发球流量：8L/s；水泵扬程：≥20m；接管尺寸：DN200</w:t>
            </w:r>
            <w:r>
              <w:rPr>
                <w:rFonts w:ascii="仿宋" w:eastAsia="仿宋" w:hAnsi="仿宋" w:cs="仿宋" w:hint="eastAsia"/>
              </w:rPr>
              <w:br/>
              <w:t>2.功率：3kW ；电源：380V/50Hz</w:t>
            </w:r>
            <w:r>
              <w:rPr>
                <w:rFonts w:ascii="仿宋" w:eastAsia="仿宋" w:hAnsi="仿宋" w:cs="仿宋" w:hint="eastAsia"/>
              </w:rPr>
              <w:br/>
              <w:t>3.采用四管送回球技术；</w:t>
            </w:r>
            <w:r>
              <w:rPr>
                <w:rFonts w:ascii="仿宋" w:eastAsia="仿宋" w:hAnsi="仿宋" w:cs="仿宋" w:hint="eastAsia"/>
              </w:rPr>
              <w:br/>
              <w:t>4.送回球不会经过水泵，减小事故磨损，保证胶球使用寿命；</w:t>
            </w:r>
            <w:r>
              <w:rPr>
                <w:rFonts w:ascii="仿宋" w:eastAsia="仿宋" w:hAnsi="仿宋" w:cs="仿宋" w:hint="eastAsia"/>
              </w:rPr>
              <w:br/>
              <w:t>5.送回球过程中，冷凝器出口热水不会回流到冷凝器低温入口端，以免增加新的能耗；</w:t>
            </w:r>
            <w:r>
              <w:rPr>
                <w:rFonts w:ascii="仿宋" w:eastAsia="仿宋" w:hAnsi="仿宋" w:cs="仿宋" w:hint="eastAsia"/>
              </w:rPr>
              <w:br/>
              <w:t>6.配触摸屏微电脑PLC全自动化控制；</w:t>
            </w:r>
            <w:r>
              <w:rPr>
                <w:rFonts w:ascii="仿宋" w:eastAsia="仿宋" w:hAnsi="仿宋" w:cs="仿宋" w:hint="eastAsia"/>
              </w:rPr>
              <w:br/>
              <w:t>7.送回球采用水泵加压方式进行，收球器与收发球控制柜连接管道为DN50；</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HEEDLS冷凝器在线清洗装置</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1.发球流量：8L/s；水泵扬程：≥20m；接管尺寸：DN300</w:t>
            </w:r>
            <w:r>
              <w:rPr>
                <w:rFonts w:ascii="仿宋" w:eastAsia="仿宋" w:hAnsi="仿宋" w:cs="仿宋" w:hint="eastAsia"/>
              </w:rPr>
              <w:br/>
              <w:t>2.功率：3kW ；电源：380V/50Hz</w:t>
            </w:r>
            <w:r>
              <w:rPr>
                <w:rFonts w:ascii="仿宋" w:eastAsia="仿宋" w:hAnsi="仿宋" w:cs="仿宋" w:hint="eastAsia"/>
              </w:rPr>
              <w:br/>
              <w:t>3.采用四管送回球技术；</w:t>
            </w:r>
            <w:r>
              <w:rPr>
                <w:rFonts w:ascii="仿宋" w:eastAsia="仿宋" w:hAnsi="仿宋" w:cs="仿宋" w:hint="eastAsia"/>
              </w:rPr>
              <w:br/>
            </w:r>
            <w:r>
              <w:rPr>
                <w:rFonts w:ascii="仿宋" w:eastAsia="仿宋" w:hAnsi="仿宋" w:cs="仿宋" w:hint="eastAsia"/>
              </w:rPr>
              <w:lastRenderedPageBreak/>
              <w:t>4.送回球不会经过水泵，减小事故磨损，保证胶球使用寿命；</w:t>
            </w:r>
            <w:r>
              <w:rPr>
                <w:rFonts w:ascii="仿宋" w:eastAsia="仿宋" w:hAnsi="仿宋" w:cs="仿宋" w:hint="eastAsia"/>
              </w:rPr>
              <w:br/>
              <w:t>5.送回球过程中，冷凝器出口热水不会回流到冷凝器低温入口端，以免增加新的能耗；</w:t>
            </w:r>
            <w:r>
              <w:rPr>
                <w:rFonts w:ascii="仿宋" w:eastAsia="仿宋" w:hAnsi="仿宋" w:cs="仿宋" w:hint="eastAsia"/>
              </w:rPr>
              <w:br/>
              <w:t>6.配触摸屏微电脑PLC全自动化控制；</w:t>
            </w:r>
            <w:r>
              <w:rPr>
                <w:rFonts w:ascii="仿宋" w:eastAsia="仿宋" w:hAnsi="仿宋" w:cs="仿宋" w:hint="eastAsia"/>
              </w:rPr>
              <w:br/>
              <w:t>7.送回球采用水泵加压方式进行，收球器与收发球控制柜连接管道为DN50；</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t>8.工作温度（被处理介质温度）0℃--＋90℃；</w:t>
            </w:r>
            <w:r>
              <w:rPr>
                <w:rFonts w:ascii="仿宋" w:eastAsia="仿宋" w:hAnsi="仿宋" w:cs="仿宋" w:hint="eastAsia"/>
              </w:rPr>
              <w:br/>
              <w:t>9.平均无故障时间：不小于50000小时。</w:t>
            </w:r>
          </w:p>
          <w:p w:rsidR="00845EC3" w:rsidRDefault="00D44E50">
            <w:pPr>
              <w:jc w:val="left"/>
              <w:rPr>
                <w:rFonts w:ascii="仿宋" w:eastAsia="仿宋" w:hAnsi="仿宋" w:cs="仿宋"/>
              </w:rPr>
            </w:pPr>
            <w:r>
              <w:rPr>
                <w:rFonts w:ascii="仿宋" w:eastAsia="仿宋" w:hAnsi="仿宋" w:cs="仿宋" w:hint="eastAsia"/>
              </w:rPr>
              <w:t>10、品牌：艾姆波特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w:t>
            </w:r>
            <w:r>
              <w:rPr>
                <w:rFonts w:ascii="仿宋" w:eastAsia="仿宋" w:hAnsi="仿宋" w:cs="仿宋" w:hint="eastAsia"/>
              </w:rPr>
              <w:lastRenderedPageBreak/>
              <w:t>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t>8.工作温度（被处理介质温度）0℃--＋90℃；</w:t>
            </w:r>
            <w:r>
              <w:rPr>
                <w:rFonts w:ascii="仿宋" w:eastAsia="仿宋" w:hAnsi="仿宋" w:cs="仿宋" w:hint="eastAsia"/>
              </w:rPr>
              <w:br/>
              <w:t>9.平均无故障时间：不小于50000小时。</w:t>
            </w:r>
          </w:p>
          <w:p w:rsidR="00845EC3" w:rsidRDefault="00D44E50">
            <w:pPr>
              <w:jc w:val="left"/>
              <w:rPr>
                <w:rFonts w:ascii="仿宋" w:eastAsia="仿宋" w:hAnsi="仿宋" w:cs="仿宋"/>
              </w:rPr>
            </w:pPr>
            <w:r>
              <w:rPr>
                <w:rFonts w:ascii="仿宋" w:eastAsia="仿宋" w:hAnsi="仿宋" w:cs="仿宋" w:hint="eastAsia"/>
              </w:rPr>
              <w:t>10、品牌：艾姆波特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1.接管尺寸：DN200；过滤精度：≤3mm；压损：0.015MPa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1.接管尺寸：DN200；过滤精度：≤3mm；压损：0.015MPa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开式冷却塔</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1.设备类型：超低噪音方形横流式</w:t>
            </w:r>
            <w:r>
              <w:rPr>
                <w:rFonts w:ascii="仿宋" w:eastAsia="仿宋" w:hAnsi="仿宋" w:cs="仿宋" w:hint="eastAsia"/>
              </w:rPr>
              <w:br/>
              <w:t>2.处理水量：350m³/h，进/出水水温37/32℃</w:t>
            </w:r>
            <w:r>
              <w:rPr>
                <w:rFonts w:ascii="仿宋" w:eastAsia="仿宋" w:hAnsi="仿宋" w:cs="仿宋" w:hint="eastAsia"/>
              </w:rPr>
              <w:br/>
              <w:t>3.进水压力：6mH2O，室外空气湿球28℃工况</w:t>
            </w:r>
            <w:r>
              <w:rPr>
                <w:rFonts w:ascii="仿宋" w:eastAsia="仿宋" w:hAnsi="仿宋" w:cs="仿宋" w:hint="eastAsia"/>
              </w:rPr>
              <w:br/>
              <w:t>4.参考尺寸：5600*3200*4000mm（长*宽*高）</w:t>
            </w:r>
            <w:r>
              <w:rPr>
                <w:rFonts w:ascii="仿宋" w:eastAsia="仿宋" w:hAnsi="仿宋" w:cs="仿宋" w:hint="eastAsia"/>
              </w:rPr>
              <w:br/>
              <w:t>5.机组运行质量：8000kg</w:t>
            </w:r>
            <w:r>
              <w:rPr>
                <w:rFonts w:ascii="仿宋" w:eastAsia="仿宋" w:hAnsi="仿宋" w:cs="仿宋" w:hint="eastAsia"/>
              </w:rPr>
              <w:br/>
              <w:t>6.供电要求：15kw（380v/50Hz）</w:t>
            </w:r>
          </w:p>
          <w:p w:rsidR="00845EC3" w:rsidRDefault="00D44E50">
            <w:pPr>
              <w:jc w:val="left"/>
              <w:rPr>
                <w:rFonts w:ascii="仿宋" w:eastAsia="仿宋" w:hAnsi="仿宋" w:cs="仿宋"/>
              </w:rPr>
            </w:pPr>
            <w:r>
              <w:rPr>
                <w:rFonts w:ascii="仿宋" w:eastAsia="仿宋" w:hAnsi="仿宋" w:cs="仿宋" w:hint="eastAsia"/>
              </w:rPr>
              <w:t>7、品牌：空研</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住院塔楼天面</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闭式冷却塔</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1.设备类型：超低噪音方形横流式</w:t>
            </w:r>
            <w:r>
              <w:rPr>
                <w:rFonts w:ascii="仿宋" w:eastAsia="仿宋" w:hAnsi="仿宋" w:cs="仿宋" w:hint="eastAsia"/>
              </w:rPr>
              <w:br/>
              <w:t>2.处理水量：350m³/h，进/出水水温37/32℃</w:t>
            </w:r>
            <w:r>
              <w:rPr>
                <w:rFonts w:ascii="仿宋" w:eastAsia="仿宋" w:hAnsi="仿宋" w:cs="仿宋" w:hint="eastAsia"/>
              </w:rPr>
              <w:br/>
              <w:t>3.进水压力：6mH2O，室外空气湿球28℃工况</w:t>
            </w:r>
            <w:r>
              <w:rPr>
                <w:rFonts w:ascii="仿宋" w:eastAsia="仿宋" w:hAnsi="仿宋" w:cs="仿宋" w:hint="eastAsia"/>
              </w:rPr>
              <w:br/>
              <w:t>4.参考尺寸：5600*3200*4000mm（长*宽*高）</w:t>
            </w:r>
            <w:r>
              <w:rPr>
                <w:rFonts w:ascii="仿宋" w:eastAsia="仿宋" w:hAnsi="仿宋" w:cs="仿宋" w:hint="eastAsia"/>
              </w:rPr>
              <w:br/>
            </w:r>
            <w:r>
              <w:rPr>
                <w:rFonts w:ascii="仿宋" w:eastAsia="仿宋" w:hAnsi="仿宋" w:cs="仿宋" w:hint="eastAsia"/>
              </w:rPr>
              <w:lastRenderedPageBreak/>
              <w:t>5.机组运行质量：8000kg</w:t>
            </w:r>
            <w:r>
              <w:rPr>
                <w:rFonts w:ascii="仿宋" w:eastAsia="仿宋" w:hAnsi="仿宋" w:cs="仿宋" w:hint="eastAsia"/>
              </w:rPr>
              <w:br/>
              <w:t>6.供电要求：11*2+3*2kw（380v/50Hz）</w:t>
            </w:r>
          </w:p>
          <w:p w:rsidR="00845EC3" w:rsidRDefault="00D44E50">
            <w:pPr>
              <w:jc w:val="left"/>
              <w:rPr>
                <w:rFonts w:ascii="仿宋" w:eastAsia="仿宋" w:hAnsi="仿宋" w:cs="仿宋"/>
              </w:rPr>
            </w:pPr>
            <w:r>
              <w:rPr>
                <w:rFonts w:ascii="仿宋" w:eastAsia="仿宋" w:hAnsi="仿宋" w:cs="仿宋" w:hint="eastAsia"/>
              </w:rPr>
              <w:t>7、品牌：空研</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住院塔楼天面</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风冷冷水机组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1.设备型式：螺杆式</w:t>
            </w:r>
            <w:r>
              <w:rPr>
                <w:rFonts w:ascii="仿宋" w:eastAsia="仿宋" w:hAnsi="仿宋" w:cs="仿宋" w:hint="eastAsia"/>
              </w:rPr>
              <w:br/>
              <w:t xml:space="preserve">2.单制冷工况：制冷量499.5KW，制冷输入功率148.2kw(380V/50Hz)               </w:t>
            </w:r>
            <w:r>
              <w:rPr>
                <w:rFonts w:ascii="仿宋" w:eastAsia="仿宋" w:hAnsi="仿宋" w:cs="仿宋" w:hint="eastAsia"/>
              </w:rPr>
              <w:br/>
              <w:t>3.冷冻水进/出水温12/7(°C)，室外干/湿球温度35/26(°C)</w:t>
            </w:r>
            <w:r>
              <w:rPr>
                <w:rFonts w:ascii="仿宋" w:eastAsia="仿宋" w:hAnsi="仿宋" w:cs="仿宋" w:hint="eastAsia"/>
              </w:rPr>
              <w:br/>
              <w:t>4.能耗指标：在名义制冷工况和规定条件下的性能系数COP=3.37</w:t>
            </w:r>
            <w:r>
              <w:rPr>
                <w:rFonts w:ascii="仿宋" w:eastAsia="仿宋" w:hAnsi="仿宋" w:cs="仿宋" w:hint="eastAsia"/>
              </w:rPr>
              <w:br/>
              <w:t>5.蒸发器水流量：91m3/h，水流阻力：≤85kPa，污垢系数：0.044</w:t>
            </w:r>
            <w:r>
              <w:rPr>
                <w:rFonts w:ascii="仿宋" w:eastAsia="仿宋" w:hAnsi="仿宋" w:cs="仿宋" w:hint="eastAsia"/>
              </w:rPr>
              <w:br/>
              <w:t>6.单制热工况：制热量484.7KW，制热输入功率147.3kw(380V/50Hz)</w:t>
            </w:r>
            <w:r>
              <w:rPr>
                <w:rFonts w:ascii="仿宋" w:eastAsia="仿宋" w:hAnsi="仿宋" w:cs="仿宋" w:hint="eastAsia"/>
              </w:rPr>
              <w:br/>
              <w:t>7.供暖水进/出水温40/45(°C)，室外干/湿球温度7/6(°C)</w:t>
            </w:r>
            <w:r>
              <w:rPr>
                <w:rFonts w:ascii="仿宋" w:eastAsia="仿宋" w:hAnsi="仿宋" w:cs="仿宋" w:hint="eastAsia"/>
              </w:rPr>
              <w:br/>
              <w:t>8.冷媒：环保冷媒，工作压力：1.0MPa，噪声：≤70dB(A)</w:t>
            </w:r>
            <w:r>
              <w:rPr>
                <w:rFonts w:ascii="仿宋" w:eastAsia="仿宋" w:hAnsi="仿宋" w:cs="仿宋" w:hint="eastAsia"/>
              </w:rPr>
              <w:br/>
              <w:t>9.参考尺寸：7700*2300*3000（长*宽*高）,机组运行质量：7000kg</w:t>
            </w:r>
          </w:p>
          <w:p w:rsidR="00845EC3" w:rsidRDefault="00D44E50">
            <w:pPr>
              <w:jc w:val="left"/>
              <w:rPr>
                <w:rFonts w:ascii="仿宋" w:eastAsia="仿宋" w:hAnsi="仿宋" w:cs="仿宋"/>
              </w:rPr>
            </w:pPr>
            <w:r>
              <w:rPr>
                <w:rFonts w:ascii="仿宋" w:eastAsia="仿宋" w:hAnsi="仿宋" w:cs="仿宋" w:hint="eastAsia"/>
              </w:rPr>
              <w:t>7、品牌：特灵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风冷冷水机组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1.设备型式：四管制风冷（热）水机组（带热回收）</w:t>
            </w:r>
            <w:r>
              <w:rPr>
                <w:rFonts w:ascii="仿宋" w:eastAsia="仿宋" w:hAnsi="仿宋" w:cs="仿宋" w:hint="eastAsia"/>
              </w:rPr>
              <w:br/>
              <w:t xml:space="preserve">2.单制冷工况：制冷量499.5KW，制冷输入功率148.2kw(380V/50Hz)               </w:t>
            </w:r>
            <w:r>
              <w:rPr>
                <w:rFonts w:ascii="仿宋" w:eastAsia="仿宋" w:hAnsi="仿宋" w:cs="仿宋" w:hint="eastAsia"/>
              </w:rPr>
              <w:br/>
              <w:t>3.冷冻水进/出水温12/7(°C)，室外干/湿球温度35/26(°C)</w:t>
            </w:r>
            <w:r>
              <w:rPr>
                <w:rFonts w:ascii="仿宋" w:eastAsia="仿宋" w:hAnsi="仿宋" w:cs="仿宋" w:hint="eastAsia"/>
              </w:rPr>
              <w:br/>
              <w:t>4.能耗指标：在名义制冷工况和规定条件下的性能系数COP=3.37</w:t>
            </w:r>
            <w:r>
              <w:rPr>
                <w:rFonts w:ascii="仿宋" w:eastAsia="仿宋" w:hAnsi="仿宋" w:cs="仿宋" w:hint="eastAsia"/>
              </w:rPr>
              <w:br/>
              <w:t>5.蒸发器水流量：91m3/h，水流阻力：≤85kPa，污垢系数：0.044</w:t>
            </w:r>
            <w:r>
              <w:rPr>
                <w:rFonts w:ascii="仿宋" w:eastAsia="仿宋" w:hAnsi="仿宋" w:cs="仿宋" w:hint="eastAsia"/>
              </w:rPr>
              <w:br/>
              <w:t>6.单制热工况：制热量484.7KW，制热输入功率147.3kw(380V/50Hz)</w:t>
            </w:r>
            <w:r>
              <w:rPr>
                <w:rFonts w:ascii="仿宋" w:eastAsia="仿宋" w:hAnsi="仿宋" w:cs="仿宋" w:hint="eastAsia"/>
              </w:rPr>
              <w:br/>
              <w:t>7.供暖水进/出水温40/45(°C)，室外干/湿球温度7/6(°C)</w:t>
            </w:r>
            <w:r>
              <w:rPr>
                <w:rFonts w:ascii="仿宋" w:eastAsia="仿宋" w:hAnsi="仿宋" w:cs="仿宋" w:hint="eastAsia"/>
              </w:rPr>
              <w:br/>
              <w:t>8.热回收冷热联供工况 ：热回收量550KW，制冷量500kW,功率165KW，热回收进/出水温50/55(°C)，冷冻水进/出水温12/7(°C)</w:t>
            </w:r>
            <w:r>
              <w:rPr>
                <w:rFonts w:ascii="仿宋" w:eastAsia="仿宋" w:hAnsi="仿宋" w:cs="仿宋" w:hint="eastAsia"/>
              </w:rPr>
              <w:br/>
              <w:t>9.冷媒：环保冷媒，工作压力：1.0MPa，噪声：≤70dB(A)</w:t>
            </w:r>
            <w:r>
              <w:rPr>
                <w:rFonts w:ascii="仿宋" w:eastAsia="仿宋" w:hAnsi="仿宋" w:cs="仿宋" w:hint="eastAsia"/>
              </w:rPr>
              <w:br/>
              <w:t>10.参考尺寸：7700*2300*3000（长*宽*高）,机组运行质量：7000kg</w:t>
            </w:r>
          </w:p>
          <w:p w:rsidR="00845EC3" w:rsidRDefault="00D44E50">
            <w:pPr>
              <w:jc w:val="left"/>
              <w:rPr>
                <w:rFonts w:ascii="仿宋" w:eastAsia="仿宋" w:hAnsi="仿宋" w:cs="仿宋"/>
              </w:rPr>
            </w:pPr>
            <w:r>
              <w:rPr>
                <w:rFonts w:ascii="仿宋" w:eastAsia="仿宋" w:hAnsi="仿宋" w:cs="仿宋" w:hint="eastAsia"/>
              </w:rPr>
              <w:t>11.机组品牌：特灵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1.设备形式：单级卧室离心泵</w:t>
            </w:r>
            <w:r>
              <w:rPr>
                <w:rFonts w:ascii="仿宋" w:eastAsia="仿宋" w:hAnsi="仿宋" w:cs="仿宋" w:hint="eastAsia"/>
              </w:rPr>
              <w:br/>
              <w:t>2.流量125m³/h，扬程18mH2O，转速：1480rpm</w:t>
            </w:r>
            <w:r>
              <w:rPr>
                <w:rFonts w:ascii="仿宋" w:eastAsia="仿宋" w:hAnsi="仿宋" w:cs="仿宋" w:hint="eastAsia"/>
              </w:rPr>
              <w:br/>
              <w:t>3.供电要求：7.5kw(380v),效率≥80%</w:t>
            </w:r>
            <w:r>
              <w:rPr>
                <w:rFonts w:ascii="仿宋" w:eastAsia="仿宋" w:hAnsi="仿宋" w:cs="仿宋" w:hint="eastAsia"/>
              </w:rPr>
              <w:br/>
              <w:t>4.工作压力：1.0MPa,重量：400kg</w:t>
            </w:r>
          </w:p>
          <w:p w:rsidR="00845EC3" w:rsidRDefault="00D44E50">
            <w:pPr>
              <w:jc w:val="left"/>
              <w:rPr>
                <w:rFonts w:ascii="仿宋" w:eastAsia="仿宋" w:hAnsi="仿宋" w:cs="仿宋"/>
              </w:rPr>
            </w:pPr>
            <w:r>
              <w:rPr>
                <w:rFonts w:ascii="仿宋" w:eastAsia="仿宋" w:hAnsi="仿宋" w:cs="仿宋" w:hint="eastAsia"/>
              </w:rPr>
              <w:t>5.机组品牌：特灵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采暖（热回收）水泵</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1.设备形式：单级卧室离心泵</w:t>
            </w:r>
            <w:r>
              <w:rPr>
                <w:rFonts w:ascii="仿宋" w:eastAsia="仿宋" w:hAnsi="仿宋" w:cs="仿宋" w:hint="eastAsia"/>
              </w:rPr>
              <w:br/>
              <w:t>2.流量125m³/h，扬程18mH2O，转速：1480rpm</w:t>
            </w:r>
            <w:r>
              <w:rPr>
                <w:rFonts w:ascii="仿宋" w:eastAsia="仿宋" w:hAnsi="仿宋" w:cs="仿宋" w:hint="eastAsia"/>
              </w:rPr>
              <w:br/>
              <w:t>3.供电要求：1.1kw(380v),效率≥80%</w:t>
            </w:r>
            <w:r>
              <w:rPr>
                <w:rFonts w:ascii="仿宋" w:eastAsia="仿宋" w:hAnsi="仿宋" w:cs="仿宋" w:hint="eastAsia"/>
              </w:rPr>
              <w:br/>
              <w:t>4.工作压力：1.0MPa,重量：400kg</w:t>
            </w:r>
          </w:p>
          <w:p w:rsidR="00845EC3" w:rsidRDefault="00D44E50">
            <w:pPr>
              <w:jc w:val="left"/>
              <w:rPr>
                <w:rFonts w:ascii="仿宋" w:eastAsia="仿宋" w:hAnsi="仿宋" w:cs="仿宋"/>
              </w:rPr>
            </w:pPr>
            <w:r>
              <w:rPr>
                <w:rFonts w:ascii="仿宋" w:eastAsia="仿宋" w:hAnsi="仿宋" w:cs="仿宋" w:hint="eastAsia"/>
              </w:rPr>
              <w:t>5、品牌：德国威乐</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t>8.工作温度（被处理介质温度）0℃--＋90℃；</w:t>
            </w:r>
            <w:r>
              <w:rPr>
                <w:rFonts w:ascii="仿宋" w:eastAsia="仿宋" w:hAnsi="仿宋" w:cs="仿宋" w:hint="eastAsia"/>
              </w:rPr>
              <w:br/>
              <w:t>9.平均无故障时间：不小于50000小时。</w:t>
            </w:r>
          </w:p>
          <w:p w:rsidR="00845EC3" w:rsidRDefault="00D44E50">
            <w:pPr>
              <w:jc w:val="left"/>
              <w:rPr>
                <w:rFonts w:ascii="仿宋" w:eastAsia="仿宋" w:hAnsi="仿宋" w:cs="仿宋"/>
              </w:rPr>
            </w:pPr>
            <w:r>
              <w:rPr>
                <w:rFonts w:ascii="仿宋" w:eastAsia="仿宋" w:hAnsi="仿宋" w:cs="仿宋" w:hint="eastAsia"/>
              </w:rPr>
              <w:t>10、品牌：艾姆波特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1.接管尺寸：DN200；过滤精度：≤3mm；压损：0.015MPa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23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1.接管尺寸：DN250；过滤精度：≤3mm；压损：0.015MPa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jc w:val="left"/>
              <w:rPr>
                <w:rFonts w:ascii="仿宋" w:eastAsia="仿宋" w:hAnsi="仿宋" w:cs="仿宋"/>
              </w:rPr>
            </w:pPr>
            <w:r>
              <w:rPr>
                <w:rFonts w:ascii="仿宋" w:eastAsia="仿宋" w:hAnsi="仿宋" w:cs="仿宋" w:hint="eastAsia"/>
              </w:rPr>
              <w:t>8、品牌：艾姆波特</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2.冷量：2.86kw，室内干/湿球温度27/19℃，室外干/湿球温度35/24℃，冷冻水供/回水温度：7/12℃，回风干/湿温度27/19.5℃</w:t>
            </w:r>
            <w:r>
              <w:rPr>
                <w:rFonts w:ascii="仿宋" w:eastAsia="仿宋" w:hAnsi="仿宋" w:cs="仿宋" w:hint="eastAsia"/>
              </w:rPr>
              <w:br/>
              <w:t>3.风量：510CMH,静压12Pa，噪声≤35.5dB</w:t>
            </w:r>
            <w:r>
              <w:rPr>
                <w:rFonts w:ascii="仿宋" w:eastAsia="仿宋" w:hAnsi="仿宋" w:cs="仿宋" w:hint="eastAsia"/>
              </w:rPr>
              <w:br/>
              <w:t>4.供电要求：39w（220v）风机效率≥65%，参考重量14.5kg</w:t>
            </w:r>
          </w:p>
          <w:p w:rsidR="00845EC3" w:rsidRDefault="00D44E50">
            <w:pPr>
              <w:jc w:val="left"/>
              <w:rPr>
                <w:rFonts w:ascii="仿宋" w:eastAsia="仿宋" w:hAnsi="仿宋" w:cs="仿宋"/>
              </w:rPr>
            </w:pPr>
            <w:r>
              <w:rPr>
                <w:rFonts w:ascii="仿宋" w:eastAsia="仿宋" w:hAnsi="仿宋" w:cs="仿宋" w:hint="eastAsia"/>
              </w:rPr>
              <w:t>5、品牌：特灵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2.冷量：3.81kw，室内干/湿球温度27/19℃，室外干/湿球温度35/24℃，冷冻水供/回水温度：7/12℃，回风干/湿温度27/19.5℃</w:t>
            </w:r>
            <w:r>
              <w:rPr>
                <w:rFonts w:ascii="仿宋" w:eastAsia="仿宋" w:hAnsi="仿宋" w:cs="仿宋" w:hint="eastAsia"/>
              </w:rPr>
              <w:br/>
              <w:t>3.风量：680CMH,静压12Pa，噪声≤35.5dB</w:t>
            </w:r>
            <w:r>
              <w:rPr>
                <w:rFonts w:ascii="仿宋" w:eastAsia="仿宋" w:hAnsi="仿宋" w:cs="仿宋" w:hint="eastAsia"/>
              </w:rPr>
              <w:br/>
              <w:t>4.供电要求：45w（220v）风机效率≥65%，参考重量16.5kg</w:t>
            </w:r>
          </w:p>
          <w:p w:rsidR="00845EC3" w:rsidRDefault="00D44E50">
            <w:pPr>
              <w:jc w:val="left"/>
              <w:rPr>
                <w:rFonts w:ascii="仿宋" w:eastAsia="仿宋" w:hAnsi="仿宋" w:cs="仿宋"/>
              </w:rPr>
            </w:pPr>
            <w:r>
              <w:rPr>
                <w:rFonts w:ascii="仿宋" w:eastAsia="仿宋" w:hAnsi="仿宋" w:cs="仿宋" w:hint="eastAsia"/>
              </w:rPr>
              <w:t>5、品牌：特灵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2.冷量：4.5kw，室内干/湿球温度27/19℃，室外干/湿球温度35/24℃，冷冻水供/回水温度：7/12℃，回风干/湿温度27/19.5℃</w:t>
            </w:r>
            <w:r>
              <w:rPr>
                <w:rFonts w:ascii="仿宋" w:eastAsia="仿宋" w:hAnsi="仿宋" w:cs="仿宋" w:hint="eastAsia"/>
              </w:rPr>
              <w:br/>
              <w:t>3.风量：850CMH,静压30Pa，噪声≤35.5dB</w:t>
            </w:r>
            <w:r>
              <w:rPr>
                <w:rFonts w:ascii="仿宋" w:eastAsia="仿宋" w:hAnsi="仿宋" w:cs="仿宋" w:hint="eastAsia"/>
              </w:rPr>
              <w:br/>
              <w:t>4.供电要求：87w（220v）风机效率≥65%，参考重量17.8kg</w:t>
            </w:r>
          </w:p>
          <w:p w:rsidR="00845EC3" w:rsidRDefault="00D44E50">
            <w:pPr>
              <w:jc w:val="left"/>
              <w:rPr>
                <w:rFonts w:ascii="仿宋" w:eastAsia="仿宋" w:hAnsi="仿宋" w:cs="仿宋"/>
              </w:rPr>
            </w:pPr>
            <w:r>
              <w:rPr>
                <w:rFonts w:ascii="仿宋" w:eastAsia="仿宋" w:hAnsi="仿宋" w:cs="仿宋" w:hint="eastAsia"/>
              </w:rPr>
              <w:t>5、品牌：特灵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2.冷量：5.74kw，室内干/湿球温度27/19℃，室外干/湿球温度35/24℃，冷冻水供/回水温度：7/12℃，回风干/湿温度27/19.5℃</w:t>
            </w:r>
            <w:r>
              <w:rPr>
                <w:rFonts w:ascii="仿宋" w:eastAsia="仿宋" w:hAnsi="仿宋" w:cs="仿宋" w:hint="eastAsia"/>
              </w:rPr>
              <w:br/>
              <w:t>3.风量：1020CMH,静压30Pa，噪声</w:t>
            </w:r>
            <w:r>
              <w:rPr>
                <w:rFonts w:ascii="仿宋" w:eastAsia="仿宋" w:hAnsi="仿宋" w:cs="仿宋" w:hint="eastAsia"/>
              </w:rPr>
              <w:lastRenderedPageBreak/>
              <w:t>≤35.5dB</w:t>
            </w:r>
            <w:r>
              <w:rPr>
                <w:rFonts w:ascii="仿宋" w:eastAsia="仿宋" w:hAnsi="仿宋" w:cs="仿宋" w:hint="eastAsia"/>
              </w:rPr>
              <w:br/>
              <w:t>4.供电要求：108w（220v）风机效率≥65%，参考重量19kg</w:t>
            </w:r>
          </w:p>
          <w:p w:rsidR="00845EC3" w:rsidRDefault="00D44E50">
            <w:pPr>
              <w:jc w:val="left"/>
              <w:rPr>
                <w:rFonts w:ascii="仿宋" w:eastAsia="仿宋" w:hAnsi="仿宋" w:cs="仿宋"/>
              </w:rPr>
            </w:pPr>
            <w:r>
              <w:rPr>
                <w:rFonts w:ascii="仿宋" w:eastAsia="仿宋" w:hAnsi="仿宋" w:cs="仿宋" w:hint="eastAsia"/>
              </w:rPr>
              <w:t>5、品牌：特灵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28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2.冷量：9.02kw，室内干/湿球温度27/19℃，室外干/湿球温度35/24℃，冷冻水供/回水温度：7/12℃，回风干/湿温度27/19.5℃</w:t>
            </w:r>
            <w:r>
              <w:rPr>
                <w:rFonts w:ascii="仿宋" w:eastAsia="仿宋" w:hAnsi="仿宋" w:cs="仿宋" w:hint="eastAsia"/>
              </w:rPr>
              <w:br/>
              <w:t>3.风量：1700CMH,静压30Pa，噪声≤35.5dB</w:t>
            </w:r>
            <w:r>
              <w:rPr>
                <w:rFonts w:ascii="仿宋" w:eastAsia="仿宋" w:hAnsi="仿宋" w:cs="仿宋" w:hint="eastAsia"/>
              </w:rPr>
              <w:br/>
              <w:t>4.供电要求：169w（220v）风机效率≥65%，参考重量29kg</w:t>
            </w:r>
          </w:p>
          <w:p w:rsidR="00845EC3" w:rsidRDefault="00D44E50">
            <w:pPr>
              <w:jc w:val="left"/>
              <w:rPr>
                <w:rFonts w:ascii="仿宋" w:eastAsia="仿宋" w:hAnsi="仿宋" w:cs="仿宋"/>
              </w:rPr>
            </w:pPr>
            <w:r>
              <w:rPr>
                <w:rFonts w:ascii="仿宋" w:eastAsia="仿宋" w:hAnsi="仿宋" w:cs="仿宋" w:hint="eastAsia"/>
              </w:rPr>
              <w:t>5、品牌：特灵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1.机组风量：4500m³/h（新风量：1400m³/h）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5.制冷量：37kw</w:t>
            </w:r>
            <w:r>
              <w:rPr>
                <w:rFonts w:ascii="仿宋" w:eastAsia="仿宋" w:hAnsi="仿宋" w:cs="仿宋" w:hint="eastAsia"/>
              </w:rPr>
              <w:br/>
              <w:t>6.制热量：3.7kw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1.机组风量：2200m³/h（新风量：900m³/h）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5.制冷量：22kw</w:t>
            </w:r>
            <w:r>
              <w:rPr>
                <w:rFonts w:ascii="仿宋" w:eastAsia="仿宋" w:hAnsi="仿宋" w:cs="仿宋" w:hint="eastAsia"/>
              </w:rPr>
              <w:br/>
              <w:t>6.制热量：8kw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1.机组风量：3200m³/h（新风量：1400m³/h）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6.制热量：12kw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一层妇产科手术室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1.机组风量：2200m³/h（新风量：800m³/h）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5.制冷量：22kw</w:t>
            </w:r>
            <w:r>
              <w:rPr>
                <w:rFonts w:ascii="仿宋" w:eastAsia="仿宋" w:hAnsi="仿宋" w:cs="仿宋" w:hint="eastAsia"/>
              </w:rPr>
              <w:br/>
              <w:t>6.制热量：8kw</w:t>
            </w:r>
          </w:p>
          <w:p w:rsidR="00845EC3" w:rsidRDefault="00D44E50">
            <w:pPr>
              <w:jc w:val="left"/>
              <w:rPr>
                <w:rFonts w:ascii="仿宋" w:eastAsia="仿宋" w:hAnsi="仿宋" w:cs="仿宋"/>
              </w:rPr>
            </w:pPr>
            <w:r>
              <w:rPr>
                <w:rFonts w:ascii="仿宋" w:eastAsia="仿宋" w:hAnsi="仿宋" w:cs="仿宋" w:hint="eastAsia"/>
              </w:rPr>
              <w:lastRenderedPageBreak/>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1.机组风量：10000m³/h（新风量：1200m³/h）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三层百级DSA1、2</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1.机组风量：6000m³/h（新风量：1600m³/h）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6.制热量：12kw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三层万级DSA1、2</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1.机组风量：10800m³/h（新风量：2700m³/h）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5.制冷量：25kw</w:t>
            </w:r>
            <w:r>
              <w:rPr>
                <w:rFonts w:ascii="仿宋" w:eastAsia="仿宋" w:hAnsi="仿宋" w:cs="仿宋" w:hint="eastAsia"/>
              </w:rPr>
              <w:br/>
              <w:t>6.制热量：16kw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三层DSA洁净走廊及辅助用房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1.机组风量：4000m³/h（新风量：1000m³/h）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5.制冷量：12kw</w:t>
            </w:r>
            <w:r>
              <w:rPr>
                <w:rFonts w:ascii="仿宋" w:eastAsia="仿宋" w:hAnsi="仿宋" w:cs="仿宋" w:hint="eastAsia"/>
              </w:rPr>
              <w:br/>
              <w:t>6.制热量：9kw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三层DSA洁净走廊及辅助用房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1.机组风量：3700m³/h（新风量：3700m³/h）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5.制冷量：67kw</w:t>
            </w:r>
            <w:r>
              <w:rPr>
                <w:rFonts w:ascii="仿宋" w:eastAsia="仿宋" w:hAnsi="仿宋" w:cs="仿宋" w:hint="eastAsia"/>
              </w:rPr>
              <w:br/>
              <w:t>6.制热量：18kw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三层产科手术室正负压转换OR1、抢救室、缓冲</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1.机组风量：3000m³/h（新风量：3000m³/h）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r>
            <w:r>
              <w:rPr>
                <w:rFonts w:ascii="仿宋" w:eastAsia="仿宋" w:hAnsi="仿宋" w:cs="仿宋" w:hint="eastAsia"/>
              </w:rPr>
              <w:lastRenderedPageBreak/>
              <w:t>4.电源：380v/3Ph/50Hz</w:t>
            </w:r>
            <w:r>
              <w:rPr>
                <w:rFonts w:ascii="仿宋" w:eastAsia="仿宋" w:hAnsi="仿宋" w:cs="仿宋" w:hint="eastAsia"/>
              </w:rPr>
              <w:br/>
              <w:t>5.制冷量：55kw</w:t>
            </w:r>
            <w:r>
              <w:rPr>
                <w:rFonts w:ascii="仿宋" w:eastAsia="仿宋" w:hAnsi="仿宋" w:cs="仿宋" w:hint="eastAsia"/>
              </w:rPr>
              <w:br/>
              <w:t>6.制热量：15kw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三层产科手术室正负压转换OR2、缓冲</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1.机组风量：2700m³/h（新风量：900m³/h）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5.制冷量：10kw</w:t>
            </w:r>
            <w:r>
              <w:rPr>
                <w:rFonts w:ascii="仿宋" w:eastAsia="仿宋" w:hAnsi="仿宋" w:cs="仿宋" w:hint="eastAsia"/>
              </w:rPr>
              <w:br/>
              <w:t>6.制热量：9kw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四楼手术部OR1～OR5手术室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1.机组风量：3200m³/h（新风量：900m³/h）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5.制冷量：10kw</w:t>
            </w:r>
            <w:r>
              <w:rPr>
                <w:rFonts w:ascii="仿宋" w:eastAsia="仿宋" w:hAnsi="仿宋" w:cs="仿宋" w:hint="eastAsia"/>
              </w:rPr>
              <w:br/>
              <w:t>6.制热量：9kw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四楼手术部内镜室1～3</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1.机组风量：5100m³/h（新风量：2700m³/h）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四楼手术部人流室1、2</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1.机组风量：3300m³/h（新风量：3300m³/h）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5.制冷量：60kw</w:t>
            </w:r>
            <w:r>
              <w:rPr>
                <w:rFonts w:ascii="仿宋" w:eastAsia="仿宋" w:hAnsi="仿宋" w:cs="仿宋" w:hint="eastAsia"/>
              </w:rPr>
              <w:br/>
              <w:t>6.制热量：12kw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1.机组风量：13000m³/h（新风量：3500m³/h）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r>
      <w:tr w:rsidR="00845EC3">
        <w:trPr>
          <w:trHeight w:val="912"/>
        </w:trPr>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44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1.机组风量：14000m³/h（新风量：4000m³/h）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6.制热量：24kw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1.机组风量：15500m³/h（新风量：5300m³/h）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6.制热量：45kw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1.机组风量：8700m³/h（新风量：2700m³/h）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四楼手术部污物走廊区域及辅助用房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1.机组风量：12000m³/h（新风量：2600m³/h）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5.制冷量：85kw</w:t>
            </w:r>
            <w:r>
              <w:rPr>
                <w:rFonts w:ascii="仿宋" w:eastAsia="仿宋" w:hAnsi="仿宋" w:cs="仿宋" w:hint="eastAsia"/>
              </w:rPr>
              <w:br/>
              <w:t>6.制热量：25kw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NICU1～3</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1.机组风量：18100m³/h（新风量：4700m³/h）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6.制热量：40kw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NICU新生儿1～4、亲子病房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1.机组风量：12500m³/h（新风量：5500m³/h）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5.制冷量：125kw</w:t>
            </w:r>
            <w:r>
              <w:rPr>
                <w:rFonts w:ascii="仿宋" w:eastAsia="仿宋" w:hAnsi="仿宋" w:cs="仿宋" w:hint="eastAsia"/>
              </w:rPr>
              <w:br/>
              <w:t>6.制热量：50kw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NICU4～6、隔离、过渡病房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50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1.机组风量：21300m³/h（新风量：5500m³/h）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5.制冷量：160kw</w:t>
            </w:r>
            <w:r>
              <w:rPr>
                <w:rFonts w:ascii="仿宋" w:eastAsia="仿宋" w:hAnsi="仿宋" w:cs="仿宋" w:hint="eastAsia"/>
              </w:rPr>
              <w:br/>
              <w:t>6.制热量：50kw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NICU新生儿5～9</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1.机组风量：6400m³/h（新风量：6400m³/h）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5.制冷量：120kw</w:t>
            </w:r>
            <w:r>
              <w:rPr>
                <w:rFonts w:ascii="仿宋" w:eastAsia="仿宋" w:hAnsi="仿宋" w:cs="仿宋" w:hint="eastAsia"/>
              </w:rPr>
              <w:br/>
              <w:t>6.制热量：45kw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五层手术部OR1正负压手术室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1.机组风量：4500m³/h（新风量：900m³/h）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5.制冷量：12kw</w:t>
            </w:r>
            <w:r>
              <w:rPr>
                <w:rFonts w:ascii="仿宋" w:eastAsia="仿宋" w:hAnsi="仿宋" w:cs="仿宋" w:hint="eastAsia"/>
              </w:rPr>
              <w:br/>
              <w:t>6.制热量：9kw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五层手术部OR2～OR7千级手术室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1.机组风量：4000m³/h（新风量：900m³/h）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5.制冷量：10kw</w:t>
            </w:r>
            <w:r>
              <w:rPr>
                <w:rFonts w:ascii="仿宋" w:eastAsia="仿宋" w:hAnsi="仿宋" w:cs="仿宋" w:hint="eastAsia"/>
              </w:rPr>
              <w:br/>
              <w:t>6.制热量：9kw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五层手术部OR8～OR10千级手术室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1.机组风量：13000m³/h（新风量：1500m³/h）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6.制热量：24kw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五层手术部OR11～OR12百级及防护手术室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1.机组风量：3100m³/h（新风量：900m³/h）</w:t>
            </w:r>
            <w:r>
              <w:rPr>
                <w:rFonts w:ascii="仿宋" w:eastAsia="仿宋" w:hAnsi="仿宋" w:cs="仿宋" w:hint="eastAsia"/>
              </w:rPr>
              <w:br/>
            </w:r>
            <w:r>
              <w:rPr>
                <w:rFonts w:ascii="仿宋" w:eastAsia="仿宋" w:hAnsi="仿宋" w:cs="仿宋" w:hint="eastAsia"/>
              </w:rPr>
              <w:lastRenderedPageBreak/>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5.制冷量：12kw</w:t>
            </w:r>
            <w:r>
              <w:rPr>
                <w:rFonts w:ascii="仿宋" w:eastAsia="仿宋" w:hAnsi="仿宋" w:cs="仿宋" w:hint="eastAsia"/>
              </w:rPr>
              <w:br/>
              <w:t>6.制热量：18kw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五层手术部MRI</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56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1.机组风量：12000m³/h（新风量：3200m³/h）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6.制热量：40kw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1.机组风量：14200m³/h（新风量：4000m³/h）</w:t>
            </w:r>
            <w:r>
              <w:rPr>
                <w:rFonts w:ascii="仿宋" w:eastAsia="仿宋" w:hAnsi="仿宋" w:cs="仿宋" w:hint="eastAsia"/>
              </w:rPr>
              <w:br/>
              <w:t>2.余压：700Pa</w:t>
            </w:r>
            <w:r>
              <w:rPr>
                <w:rFonts w:ascii="仿宋" w:eastAsia="仿宋" w:hAnsi="仿宋" w:cs="仿宋" w:hint="eastAsia"/>
              </w:rPr>
              <w:br/>
              <w:t>3.功率：11.kw</w:t>
            </w:r>
            <w:r>
              <w:rPr>
                <w:rFonts w:ascii="仿宋" w:eastAsia="仿宋" w:hAnsi="仿宋" w:cs="仿宋" w:hint="eastAsia"/>
              </w:rPr>
              <w:br/>
              <w:t>4.电源：380v/3Ph/50Hz</w:t>
            </w:r>
            <w:r>
              <w:rPr>
                <w:rFonts w:ascii="仿宋" w:eastAsia="仿宋" w:hAnsi="仿宋" w:cs="仿宋" w:hint="eastAsia"/>
              </w:rPr>
              <w:br/>
              <w:t>5.制冷量：35kw</w:t>
            </w:r>
            <w:r>
              <w:rPr>
                <w:rFonts w:ascii="仿宋" w:eastAsia="仿宋" w:hAnsi="仿宋" w:cs="仿宋" w:hint="eastAsia"/>
              </w:rPr>
              <w:br/>
              <w:t>6.制热量：50kw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1.机组风量：18000m³/h（新风量：5000m³/h）</w:t>
            </w:r>
            <w:r>
              <w:rPr>
                <w:rFonts w:ascii="仿宋" w:eastAsia="仿宋" w:hAnsi="仿宋" w:cs="仿宋" w:hint="eastAsia"/>
              </w:rPr>
              <w:br/>
              <w:t>2.余压：700Pa</w:t>
            </w:r>
            <w:r>
              <w:rPr>
                <w:rFonts w:ascii="仿宋" w:eastAsia="仿宋" w:hAnsi="仿宋" w:cs="仿宋" w:hint="eastAsia"/>
              </w:rPr>
              <w:br/>
              <w:t>3.功率：11.kw</w:t>
            </w:r>
            <w:r>
              <w:rPr>
                <w:rFonts w:ascii="仿宋" w:eastAsia="仿宋" w:hAnsi="仿宋" w:cs="仿宋" w:hint="eastAsia"/>
              </w:rPr>
              <w:br/>
              <w:t>4.电源：380v/3Ph/50Hz</w:t>
            </w:r>
            <w:r>
              <w:rPr>
                <w:rFonts w:ascii="仿宋" w:eastAsia="仿宋" w:hAnsi="仿宋" w:cs="仿宋" w:hint="eastAsia"/>
              </w:rPr>
              <w:br/>
              <w:t>5.制冷量：45kw</w:t>
            </w:r>
            <w:r>
              <w:rPr>
                <w:rFonts w:ascii="仿宋" w:eastAsia="仿宋" w:hAnsi="仿宋" w:cs="仿宋" w:hint="eastAsia"/>
              </w:rPr>
              <w:br/>
              <w:t>6.制热量：60kw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1.机组风量：6600m³/h（新风量：1200m³/h）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5.制冷量：48kw</w:t>
            </w:r>
            <w:r>
              <w:rPr>
                <w:rFonts w:ascii="仿宋" w:eastAsia="仿宋" w:hAnsi="仿宋" w:cs="仿宋" w:hint="eastAsia"/>
              </w:rPr>
              <w:br/>
              <w:t>6.制热量：12kw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五层ICU万级正压病房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1.机组风量：19600m³/h（新风量：5500m³/h）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5.制冷量：155kw</w:t>
            </w:r>
            <w:r>
              <w:rPr>
                <w:rFonts w:ascii="仿宋" w:eastAsia="仿宋" w:hAnsi="仿宋" w:cs="仿宋" w:hint="eastAsia"/>
              </w:rPr>
              <w:br/>
              <w:t>6.制热量：52kw、</w:t>
            </w:r>
          </w:p>
          <w:p w:rsidR="00845EC3" w:rsidRDefault="00D44E50">
            <w:pPr>
              <w:jc w:val="left"/>
              <w:rPr>
                <w:rFonts w:ascii="仿宋" w:eastAsia="仿宋" w:hAnsi="仿宋" w:cs="仿宋"/>
              </w:rPr>
            </w:pPr>
            <w:r>
              <w:rPr>
                <w:rFonts w:ascii="仿宋" w:eastAsia="仿宋" w:hAnsi="仿宋" w:cs="仿宋" w:hint="eastAsia"/>
              </w:rPr>
              <w:lastRenderedPageBreak/>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1.机组风量：5700m³/h（新风量：5700m³/h）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5.制冷量：105kw</w:t>
            </w:r>
            <w:r>
              <w:rPr>
                <w:rFonts w:ascii="仿宋" w:eastAsia="仿宋" w:hAnsi="仿宋" w:cs="仿宋" w:hint="eastAsia"/>
              </w:rPr>
              <w:br/>
              <w:t>6.制热量：70kw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五层ICU万级负压病房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1.机组风量：24600m³/h（新风量：6700m³/h）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5.制冷量：195kw</w:t>
            </w:r>
            <w:r>
              <w:rPr>
                <w:rFonts w:ascii="仿宋" w:eastAsia="仿宋" w:hAnsi="仿宋" w:cs="仿宋" w:hint="eastAsia"/>
              </w:rPr>
              <w:br/>
              <w:t>6.制热量：60kw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五层ICU洁净走廊区域及辅助用房</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1.机组风量：4500m³/h</w:t>
            </w:r>
            <w:r>
              <w:rPr>
                <w:rFonts w:ascii="仿宋" w:eastAsia="仿宋" w:hAnsi="仿宋" w:cs="仿宋" w:hint="eastAsia"/>
              </w:rPr>
              <w:br/>
              <w:t>2.余压：650Pa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5.制冷量：47kw</w:t>
            </w:r>
            <w:r>
              <w:rPr>
                <w:rFonts w:ascii="仿宋" w:eastAsia="仿宋" w:hAnsi="仿宋" w:cs="仿宋" w:hint="eastAsia"/>
              </w:rPr>
              <w:br/>
              <w:t>6.制热量：30kw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1.机组风量：3200m³/h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5.制冷量：35kw</w:t>
            </w:r>
            <w:r>
              <w:rPr>
                <w:rFonts w:ascii="仿宋" w:eastAsia="仿宋" w:hAnsi="仿宋" w:cs="仿宋" w:hint="eastAsia"/>
              </w:rPr>
              <w:br/>
              <w:t>6.制热量：20kw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一层门急诊</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1.机组风量：7200m³/h</w:t>
            </w:r>
            <w:r>
              <w:rPr>
                <w:rFonts w:ascii="仿宋" w:eastAsia="仿宋" w:hAnsi="仿宋" w:cs="仿宋" w:hint="eastAsia"/>
              </w:rPr>
              <w:br/>
              <w:t>2.余压：650Pa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6.制热量：50kw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1.机组风量：4000m³/h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5.制冷量：45kw</w:t>
            </w:r>
            <w:r>
              <w:rPr>
                <w:rFonts w:ascii="仿宋" w:eastAsia="仿宋" w:hAnsi="仿宋" w:cs="仿宋" w:hint="eastAsia"/>
              </w:rPr>
              <w:br/>
              <w:t>6.制热量：30kw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1.机组风量：5000m³/h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5.制冷量：55kw</w:t>
            </w:r>
            <w:r>
              <w:rPr>
                <w:rFonts w:ascii="仿宋" w:eastAsia="仿宋" w:hAnsi="仿宋" w:cs="仿宋" w:hint="eastAsia"/>
              </w:rPr>
              <w:br/>
              <w:t>6.制热量：35kw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1.机组风量：4000m³/h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5.制冷量：45kw</w:t>
            </w:r>
            <w:r>
              <w:rPr>
                <w:rFonts w:ascii="仿宋" w:eastAsia="仿宋" w:hAnsi="仿宋" w:cs="仿宋" w:hint="eastAsia"/>
              </w:rPr>
              <w:br/>
              <w:t>6.制热量：30kw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1.机组风量：2500m³/h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5.制冷量：28kw</w:t>
            </w:r>
            <w:r>
              <w:rPr>
                <w:rFonts w:ascii="仿宋" w:eastAsia="仿宋" w:hAnsi="仿宋" w:cs="仿宋" w:hint="eastAsia"/>
              </w:rPr>
              <w:br/>
              <w:t>6.制热量：20kw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1.机组风量：5000m³/h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5.制冷量：95kw</w:t>
            </w:r>
            <w:r>
              <w:rPr>
                <w:rFonts w:ascii="仿宋" w:eastAsia="仿宋" w:hAnsi="仿宋" w:cs="仿宋" w:hint="eastAsia"/>
              </w:rPr>
              <w:br/>
              <w:t>6.制热量：35kw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1.机组风量：7700m³/h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5.制冷量：145kw</w:t>
            </w:r>
            <w:r>
              <w:rPr>
                <w:rFonts w:ascii="仿宋" w:eastAsia="仿宋" w:hAnsi="仿宋" w:cs="仿宋" w:hint="eastAsia"/>
              </w:rPr>
              <w:br/>
              <w:t>6.制热量：50kw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1.机组风量：4500m³/h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5.制冷量：50kw</w:t>
            </w:r>
            <w:r>
              <w:rPr>
                <w:rFonts w:ascii="仿宋" w:eastAsia="仿宋" w:hAnsi="仿宋" w:cs="仿宋" w:hint="eastAsia"/>
              </w:rPr>
              <w:br/>
              <w:t>6.制热量：30kw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1.机组风量：9900m³/h</w:t>
            </w:r>
            <w:r>
              <w:rPr>
                <w:rFonts w:ascii="仿宋" w:eastAsia="仿宋" w:hAnsi="仿宋" w:cs="仿宋" w:hint="eastAsia"/>
              </w:rPr>
              <w:br/>
              <w:t>2.余压：500Pa</w:t>
            </w:r>
            <w:r>
              <w:rPr>
                <w:rFonts w:ascii="仿宋" w:eastAsia="仿宋" w:hAnsi="仿宋" w:cs="仿宋" w:hint="eastAsia"/>
              </w:rPr>
              <w:br/>
              <w:t>3.功率：7.0kw</w:t>
            </w:r>
            <w:r>
              <w:rPr>
                <w:rFonts w:ascii="仿宋" w:eastAsia="仿宋" w:hAnsi="仿宋" w:cs="仿宋" w:hint="eastAsia"/>
              </w:rPr>
              <w:br/>
            </w:r>
            <w:r>
              <w:rPr>
                <w:rFonts w:ascii="仿宋" w:eastAsia="仿宋" w:hAnsi="仿宋" w:cs="仿宋" w:hint="eastAsia"/>
              </w:rPr>
              <w:lastRenderedPageBreak/>
              <w:t>4.电源：380v/3Ph/50Hz</w:t>
            </w:r>
            <w:r>
              <w:rPr>
                <w:rFonts w:ascii="仿宋" w:eastAsia="仿宋" w:hAnsi="仿宋" w:cs="仿宋" w:hint="eastAsia"/>
              </w:rPr>
              <w:br/>
              <w:t>5.制冷量：180kw</w:t>
            </w:r>
            <w:r>
              <w:rPr>
                <w:rFonts w:ascii="仿宋" w:eastAsia="仿宋" w:hAnsi="仿宋" w:cs="仿宋" w:hint="eastAsia"/>
              </w:rPr>
              <w:br/>
              <w:t>6.制热量：55kw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74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1.机组风量：6300m³/h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5.制冷量：120kw</w:t>
            </w:r>
            <w:r>
              <w:rPr>
                <w:rFonts w:ascii="仿宋" w:eastAsia="仿宋" w:hAnsi="仿宋" w:cs="仿宋" w:hint="eastAsia"/>
              </w:rPr>
              <w:br/>
              <w:t>6.制热量：35kw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1.机组风量：2000m³/h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1.机组风量：8600m³/h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5.制冷量：160kw</w:t>
            </w:r>
            <w:r>
              <w:rPr>
                <w:rFonts w:ascii="仿宋" w:eastAsia="仿宋" w:hAnsi="仿宋" w:cs="仿宋" w:hint="eastAsia"/>
              </w:rPr>
              <w:br/>
              <w:t>6.制热量：60kw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1.机组风量：15600m³/h</w:t>
            </w:r>
            <w:r>
              <w:rPr>
                <w:rFonts w:ascii="仿宋" w:eastAsia="仿宋" w:hAnsi="仿宋" w:cs="仿宋" w:hint="eastAsia"/>
              </w:rPr>
              <w:br/>
              <w:t>2.余压：500Pa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5.制冷量：295kw</w:t>
            </w:r>
            <w:r>
              <w:rPr>
                <w:rFonts w:ascii="仿宋" w:eastAsia="仿宋" w:hAnsi="仿宋" w:cs="仿宋" w:hint="eastAsia"/>
              </w:rPr>
              <w:br/>
              <w:t>6.制热量：110kw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1.机组风量：6000m³/h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5.制冷量：65kw</w:t>
            </w:r>
            <w:r>
              <w:rPr>
                <w:rFonts w:ascii="仿宋" w:eastAsia="仿宋" w:hAnsi="仿宋" w:cs="仿宋" w:hint="eastAsia"/>
              </w:rPr>
              <w:br/>
              <w:t>6.制热量：42kw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1.机组风量：2500m³/h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6.制热量：20kw</w:t>
            </w:r>
          </w:p>
          <w:p w:rsidR="00845EC3" w:rsidRDefault="00D44E50">
            <w:pPr>
              <w:jc w:val="left"/>
              <w:rPr>
                <w:rFonts w:ascii="仿宋" w:eastAsia="仿宋" w:hAnsi="仿宋" w:cs="仿宋"/>
              </w:rPr>
            </w:pPr>
            <w:r>
              <w:rPr>
                <w:rFonts w:ascii="仿宋" w:eastAsia="仿宋" w:hAnsi="仿宋" w:cs="仿宋" w:hint="eastAsia"/>
              </w:rPr>
              <w:lastRenderedPageBreak/>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80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1.机组风量：2100m³/h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5.制冷量：25kw</w:t>
            </w:r>
            <w:r>
              <w:rPr>
                <w:rFonts w:ascii="仿宋" w:eastAsia="仿宋" w:hAnsi="仿宋" w:cs="仿宋" w:hint="eastAsia"/>
              </w:rPr>
              <w:br/>
              <w:t>6.制热量：18kw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1.机组风量：10500m³/h</w:t>
            </w:r>
            <w:r>
              <w:rPr>
                <w:rFonts w:ascii="仿宋" w:eastAsia="仿宋" w:hAnsi="仿宋" w:cs="仿宋" w:hint="eastAsia"/>
              </w:rPr>
              <w:br/>
              <w:t>2.余压：650Pa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5.制冷量：115kw</w:t>
            </w:r>
            <w:r>
              <w:rPr>
                <w:rFonts w:ascii="仿宋" w:eastAsia="仿宋" w:hAnsi="仿宋" w:cs="仿宋" w:hint="eastAsia"/>
              </w:rPr>
              <w:br/>
              <w:t>6.制热量：70kw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1.机组风量：11500m³/h</w:t>
            </w:r>
            <w:r>
              <w:rPr>
                <w:rFonts w:ascii="仿宋" w:eastAsia="仿宋" w:hAnsi="仿宋" w:cs="仿宋" w:hint="eastAsia"/>
              </w:rPr>
              <w:br/>
              <w:t>2.余压：650Pa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5.制冷量：125kw</w:t>
            </w:r>
            <w:r>
              <w:rPr>
                <w:rFonts w:ascii="仿宋" w:eastAsia="仿宋" w:hAnsi="仿宋" w:cs="仿宋" w:hint="eastAsia"/>
              </w:rPr>
              <w:br/>
              <w:t>6.制热量：75kw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1.机组风量：12500m³/h</w:t>
            </w:r>
            <w:r>
              <w:rPr>
                <w:rFonts w:ascii="仿宋" w:eastAsia="仿宋" w:hAnsi="仿宋" w:cs="仿宋" w:hint="eastAsia"/>
              </w:rPr>
              <w:br/>
              <w:t>2.余压：650Pa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6.制热量：80kw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1.机组风量：12500m³/h</w:t>
            </w:r>
            <w:r>
              <w:rPr>
                <w:rFonts w:ascii="仿宋" w:eastAsia="仿宋" w:hAnsi="仿宋" w:cs="仿宋" w:hint="eastAsia"/>
              </w:rPr>
              <w:br/>
              <w:t>2.余压：650Pa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6.制热量：80kw</w:t>
            </w:r>
          </w:p>
          <w:p w:rsidR="00845EC3" w:rsidRDefault="00D44E50">
            <w:pPr>
              <w:jc w:val="left"/>
              <w:rPr>
                <w:rFonts w:ascii="仿宋" w:eastAsia="仿宋" w:hAnsi="仿宋" w:cs="仿宋"/>
              </w:rPr>
            </w:pPr>
            <w:r>
              <w:rPr>
                <w:rFonts w:ascii="仿宋" w:eastAsia="仿宋" w:hAnsi="仿宋" w:cs="仿宋" w:hint="eastAsia"/>
              </w:rPr>
              <w:t>7、品牌：雅士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十五层PI实验室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洁净层流送风天花</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1.尺寸：2600*1400*502mm</w:t>
            </w:r>
            <w:r>
              <w:rPr>
                <w:rFonts w:ascii="仿宋" w:eastAsia="仿宋" w:hAnsi="仿宋" w:cs="仿宋" w:hint="eastAsia"/>
              </w:rPr>
              <w:br/>
              <w:t>2.高效过滤网：610*305*292</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90</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1.送风量：350m³/h</w:t>
            </w:r>
            <w:r>
              <w:rPr>
                <w:rFonts w:ascii="仿宋" w:eastAsia="仿宋" w:hAnsi="仿宋" w:cs="仿宋" w:hint="eastAsia"/>
              </w:rPr>
              <w:br/>
              <w:t>2.制冷量：1.9kw</w:t>
            </w:r>
            <w:r>
              <w:rPr>
                <w:rFonts w:ascii="仿宋" w:eastAsia="仿宋" w:hAnsi="仿宋" w:cs="仿宋" w:hint="eastAsia"/>
              </w:rPr>
              <w:br/>
              <w:t>3.制热量：2.3kw</w:t>
            </w:r>
          </w:p>
          <w:p w:rsidR="00845EC3" w:rsidRDefault="00D44E50">
            <w:pPr>
              <w:jc w:val="left"/>
              <w:rPr>
                <w:rFonts w:ascii="仿宋" w:eastAsia="仿宋" w:hAnsi="仿宋" w:cs="仿宋"/>
              </w:rPr>
            </w:pPr>
            <w:r>
              <w:rPr>
                <w:rFonts w:ascii="仿宋" w:eastAsia="仿宋" w:hAnsi="仿宋" w:cs="仿宋" w:hint="eastAsia"/>
              </w:rPr>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1.送风量：410m³/h</w:t>
            </w:r>
            <w:r>
              <w:rPr>
                <w:rFonts w:ascii="仿宋" w:eastAsia="仿宋" w:hAnsi="仿宋" w:cs="仿宋" w:hint="eastAsia"/>
              </w:rPr>
              <w:br/>
              <w:t>2.制冷量：2.8kw</w:t>
            </w:r>
            <w:r>
              <w:rPr>
                <w:rFonts w:ascii="仿宋" w:eastAsia="仿宋" w:hAnsi="仿宋" w:cs="仿宋" w:hint="eastAsia"/>
              </w:rPr>
              <w:br/>
              <w:t>3.制热量：3.5kw</w:t>
            </w:r>
          </w:p>
          <w:p w:rsidR="00845EC3" w:rsidRDefault="00D44E50">
            <w:pPr>
              <w:jc w:val="left"/>
              <w:rPr>
                <w:rFonts w:ascii="仿宋" w:eastAsia="仿宋" w:hAnsi="仿宋" w:cs="仿宋"/>
              </w:rPr>
            </w:pPr>
            <w:r>
              <w:rPr>
                <w:rFonts w:ascii="仿宋" w:eastAsia="仿宋" w:hAnsi="仿宋" w:cs="仿宋" w:hint="eastAsia"/>
              </w:rPr>
              <w:lastRenderedPageBreak/>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88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1.送风量：540m³/h</w:t>
            </w:r>
            <w:r>
              <w:rPr>
                <w:rFonts w:ascii="仿宋" w:eastAsia="仿宋" w:hAnsi="仿宋" w:cs="仿宋" w:hint="eastAsia"/>
              </w:rPr>
              <w:br/>
              <w:t>2.制冷量：3.6kw</w:t>
            </w:r>
            <w:r>
              <w:rPr>
                <w:rFonts w:ascii="仿宋" w:eastAsia="仿宋" w:hAnsi="仿宋" w:cs="仿宋" w:hint="eastAsia"/>
              </w:rPr>
              <w:br/>
              <w:t>3.制热量：4.6kw</w:t>
            </w:r>
          </w:p>
          <w:p w:rsidR="00845EC3" w:rsidRDefault="00D44E50">
            <w:pPr>
              <w:jc w:val="left"/>
              <w:rPr>
                <w:rFonts w:ascii="仿宋" w:eastAsia="仿宋" w:hAnsi="仿宋" w:cs="仿宋"/>
              </w:rPr>
            </w:pPr>
            <w:r>
              <w:rPr>
                <w:rFonts w:ascii="仿宋" w:eastAsia="仿宋" w:hAnsi="仿宋" w:cs="仿宋" w:hint="eastAsia"/>
              </w:rPr>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1.送风量：690m³/h</w:t>
            </w:r>
            <w:r>
              <w:rPr>
                <w:rFonts w:ascii="仿宋" w:eastAsia="仿宋" w:hAnsi="仿宋" w:cs="仿宋" w:hint="eastAsia"/>
              </w:rPr>
              <w:br/>
              <w:t>2.制冷量：4.5kw</w:t>
            </w:r>
            <w:r>
              <w:rPr>
                <w:rFonts w:ascii="仿宋" w:eastAsia="仿宋" w:hAnsi="仿宋" w:cs="仿宋" w:hint="eastAsia"/>
              </w:rPr>
              <w:br/>
              <w:t>3.制热量：5.4kw</w:t>
            </w:r>
          </w:p>
          <w:p w:rsidR="00845EC3" w:rsidRDefault="00D44E50">
            <w:pPr>
              <w:jc w:val="left"/>
              <w:rPr>
                <w:rFonts w:ascii="仿宋" w:eastAsia="仿宋" w:hAnsi="仿宋" w:cs="仿宋"/>
              </w:rPr>
            </w:pPr>
            <w:r>
              <w:rPr>
                <w:rFonts w:ascii="仿宋" w:eastAsia="仿宋" w:hAnsi="仿宋" w:cs="仿宋" w:hint="eastAsia"/>
              </w:rPr>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1.送风量：810m³/h</w:t>
            </w:r>
            <w:r>
              <w:rPr>
                <w:rFonts w:ascii="仿宋" w:eastAsia="仿宋" w:hAnsi="仿宋" w:cs="仿宋" w:hint="eastAsia"/>
              </w:rPr>
              <w:br/>
              <w:t>2.制冷量：5.4kw</w:t>
            </w:r>
            <w:r>
              <w:rPr>
                <w:rFonts w:ascii="仿宋" w:eastAsia="仿宋" w:hAnsi="仿宋" w:cs="仿宋" w:hint="eastAsia"/>
              </w:rPr>
              <w:br/>
              <w:t>3.制热量：6.5kw</w:t>
            </w:r>
          </w:p>
          <w:p w:rsidR="00845EC3" w:rsidRDefault="00D44E50">
            <w:pPr>
              <w:jc w:val="left"/>
              <w:rPr>
                <w:rFonts w:ascii="仿宋" w:eastAsia="仿宋" w:hAnsi="仿宋" w:cs="仿宋"/>
              </w:rPr>
            </w:pPr>
            <w:r>
              <w:rPr>
                <w:rFonts w:ascii="仿宋" w:eastAsia="仿宋" w:hAnsi="仿宋" w:cs="仿宋" w:hint="eastAsia"/>
              </w:rPr>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1.送风量：1090m³/h</w:t>
            </w:r>
            <w:r>
              <w:rPr>
                <w:rFonts w:ascii="仿宋" w:eastAsia="仿宋" w:hAnsi="仿宋" w:cs="仿宋" w:hint="eastAsia"/>
              </w:rPr>
              <w:br/>
              <w:t>2.制冷量：7.2kw</w:t>
            </w:r>
            <w:r>
              <w:rPr>
                <w:rFonts w:ascii="仿宋" w:eastAsia="仿宋" w:hAnsi="仿宋" w:cs="仿宋" w:hint="eastAsia"/>
              </w:rPr>
              <w:br/>
              <w:t>3.制热量：8.2kw</w:t>
            </w:r>
          </w:p>
          <w:p w:rsidR="00845EC3" w:rsidRDefault="00D44E50">
            <w:pPr>
              <w:jc w:val="left"/>
              <w:rPr>
                <w:rFonts w:ascii="仿宋" w:eastAsia="仿宋" w:hAnsi="仿宋" w:cs="仿宋"/>
              </w:rPr>
            </w:pPr>
            <w:r>
              <w:rPr>
                <w:rFonts w:ascii="仿宋" w:eastAsia="仿宋" w:hAnsi="仿宋" w:cs="仿宋" w:hint="eastAsia"/>
              </w:rPr>
              <w:t>4、品牌：特灵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1.排风量：2000m³/h以上，3000m³/h以下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vMerge w:val="restart"/>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3420" w:type="dxa"/>
            <w:vMerge/>
            <w:tcBorders>
              <w:top w:val="nil"/>
              <w:left w:val="single" w:sz="4" w:space="0" w:color="000000"/>
              <w:bottom w:val="single" w:sz="4" w:space="0" w:color="000000"/>
              <w:right w:val="single" w:sz="4" w:space="0" w:color="000000"/>
            </w:tcBorders>
          </w:tcPr>
          <w:p w:rsidR="00845EC3" w:rsidRDefault="00845EC3">
            <w:pPr>
              <w:jc w:val="left"/>
              <w:rPr>
                <w:rFonts w:ascii="仿宋" w:eastAsia="仿宋" w:hAnsi="仿宋" w:cs="仿宋"/>
              </w:rPr>
            </w:pPr>
          </w:p>
        </w:tc>
        <w:tc>
          <w:tcPr>
            <w:tcW w:w="6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77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、妇产科手术室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vMerge w:val="restart"/>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3420" w:type="dxa"/>
            <w:vMerge/>
            <w:tcBorders>
              <w:top w:val="nil"/>
              <w:left w:val="single" w:sz="4" w:space="0" w:color="000000"/>
              <w:bottom w:val="single" w:sz="4" w:space="0" w:color="000000"/>
              <w:right w:val="single" w:sz="4" w:space="0" w:color="000000"/>
            </w:tcBorders>
          </w:tcPr>
          <w:p w:rsidR="00845EC3" w:rsidRDefault="00845EC3">
            <w:pPr>
              <w:jc w:val="left"/>
              <w:rPr>
                <w:rFonts w:ascii="仿宋" w:eastAsia="仿宋" w:hAnsi="仿宋" w:cs="仿宋"/>
              </w:rPr>
            </w:pPr>
          </w:p>
        </w:tc>
        <w:tc>
          <w:tcPr>
            <w:tcW w:w="6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77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、妇产科手术室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28</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1.排风量：2000m³/h以上，3000m³/h以下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w:t>
            </w:r>
            <w:r>
              <w:rPr>
                <w:rFonts w:ascii="仿宋" w:eastAsia="仿宋" w:hAnsi="仿宋" w:cs="仿宋" w:hint="eastAsia"/>
              </w:rPr>
              <w:lastRenderedPageBreak/>
              <w:t>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105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1.排风量：3000m³/h以上，4000m³/h以下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1.排风量：4000m³/h以上，5000m³/h以下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1.排风量：5000m³/h以上，9000m³/h以下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1.排风量：3000m³/h以上，4000m³/h以下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1.排风量：5000m³/h以上，9000m³/h以下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五楼手术部</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1.排风量：1000m³/h以上，2000m³/h以下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1.排风量：5000m³/h以上，9000m³/h以下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1.排风量：3000m³/h以上，4000m³/h以下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1.排风量：4000m³/h以上，5000m³/h以下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1.排风量：5000m³/h以上，9000m³/h以下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1.排风量：4000m³/h以上，5000m</w:t>
            </w:r>
            <w:r>
              <w:rPr>
                <w:rFonts w:ascii="仿宋" w:eastAsia="仿宋" w:hAnsi="仿宋" w:cs="仿宋" w:hint="eastAsia"/>
              </w:rPr>
              <w:lastRenderedPageBreak/>
              <w:t>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w:t>
            </w:r>
            <w:r>
              <w:rPr>
                <w:rFonts w:ascii="仿宋" w:eastAsia="仿宋" w:hAnsi="仿宋" w:cs="仿宋" w:hint="eastAsia"/>
              </w:rPr>
              <w:lastRenderedPageBreak/>
              <w:t>实验室、十五PI实验室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121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1.排风量：5000m³/h以上，9000m³/h以下</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十四层PI实验室、十五PI实验室</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1.风量3000m3/h（全排）（变频）（平时排风）</w:t>
            </w:r>
            <w:r>
              <w:rPr>
                <w:rFonts w:ascii="仿宋" w:eastAsia="仿宋" w:hAnsi="仿宋" w:cs="仿宋" w:hint="eastAsia"/>
              </w:rPr>
              <w:br/>
              <w:t>2.余压350Pa，功率3.0kw(3PH/380V/50Hz)</w:t>
            </w:r>
            <w:r>
              <w:rPr>
                <w:rFonts w:ascii="仿宋" w:eastAsia="仿宋" w:hAnsi="仿宋" w:cs="仿宋" w:hint="eastAsia"/>
              </w:rPr>
              <w:br/>
              <w:t>3.噪声：≤57dB(A)，效率≥65%，(内带高效过滤器H13)</w:t>
            </w:r>
          </w:p>
          <w:p w:rsidR="00845EC3" w:rsidRDefault="00D44E50">
            <w:pPr>
              <w:jc w:val="left"/>
              <w:rPr>
                <w:rFonts w:ascii="仿宋" w:eastAsia="仿宋" w:hAnsi="仿宋" w:cs="仿宋"/>
              </w:rPr>
            </w:pPr>
            <w:r>
              <w:rPr>
                <w:rFonts w:ascii="仿宋" w:eastAsia="仿宋" w:hAnsi="仿宋" w:cs="仿宋" w:hint="eastAsia"/>
              </w:rPr>
              <w:t>4、品牌：海润</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1.风量3500m3/h（平时排风）</w:t>
            </w:r>
            <w:r>
              <w:rPr>
                <w:rFonts w:ascii="仿宋" w:eastAsia="仿宋" w:hAnsi="仿宋" w:cs="仿宋" w:hint="eastAsia"/>
              </w:rPr>
              <w:br/>
              <w:t>2.余压350Pa，功率1.1kw(3PH/380V/50Hz)，转速1150rpm</w:t>
            </w:r>
            <w:r>
              <w:rPr>
                <w:rFonts w:ascii="仿宋" w:eastAsia="仿宋" w:hAnsi="仿宋" w:cs="仿宋" w:hint="eastAsia"/>
              </w:rPr>
              <w:br/>
              <w:t>3.噪声：≤57dB(A)，效率≥65%，(内带高效过滤器H13)</w:t>
            </w:r>
          </w:p>
          <w:p w:rsidR="00845EC3" w:rsidRDefault="00D44E50">
            <w:pPr>
              <w:jc w:val="left"/>
              <w:rPr>
                <w:rFonts w:ascii="仿宋" w:eastAsia="仿宋" w:hAnsi="仿宋" w:cs="仿宋"/>
              </w:rPr>
            </w:pPr>
            <w:r>
              <w:rPr>
                <w:rFonts w:ascii="仿宋" w:eastAsia="仿宋" w:hAnsi="仿宋" w:cs="仿宋" w:hint="eastAsia"/>
              </w:rPr>
              <w:t>4、品牌：海润</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1.风量10000m3/h（平时排风）</w:t>
            </w:r>
            <w:r>
              <w:rPr>
                <w:rFonts w:ascii="仿宋" w:eastAsia="仿宋" w:hAnsi="仿宋" w:cs="仿宋" w:hint="eastAsia"/>
              </w:rPr>
              <w:br/>
              <w:t>2.余压350Pa，功率7.5kw(3PH/380V/50Hz)</w:t>
            </w:r>
            <w:r>
              <w:rPr>
                <w:rFonts w:ascii="仿宋" w:eastAsia="仿宋" w:hAnsi="仿宋" w:cs="仿宋" w:hint="eastAsia"/>
              </w:rPr>
              <w:br/>
              <w:t>3.噪声：≤57dB(A)，效率≥65%，(内带高效过滤器H13)</w:t>
            </w:r>
          </w:p>
          <w:p w:rsidR="00845EC3" w:rsidRDefault="00D44E50">
            <w:pPr>
              <w:jc w:val="left"/>
              <w:rPr>
                <w:rFonts w:ascii="仿宋" w:eastAsia="仿宋" w:hAnsi="仿宋" w:cs="仿宋"/>
              </w:rPr>
            </w:pPr>
            <w:r>
              <w:rPr>
                <w:rFonts w:ascii="仿宋" w:eastAsia="仿宋" w:hAnsi="仿宋" w:cs="仿宋" w:hint="eastAsia"/>
              </w:rPr>
              <w:t>4、品牌：海润</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1.风量550m3/h（平时排风）</w:t>
            </w:r>
            <w:r>
              <w:rPr>
                <w:rFonts w:ascii="仿宋" w:eastAsia="仿宋" w:hAnsi="仿宋" w:cs="仿宋" w:hint="eastAsia"/>
              </w:rPr>
              <w:br/>
              <w:t>2.余压350Pa，功率0.55kw(3PH/380V/50Hz)</w:t>
            </w:r>
            <w:r>
              <w:rPr>
                <w:rFonts w:ascii="仿宋" w:eastAsia="仿宋" w:hAnsi="仿宋" w:cs="仿宋" w:hint="eastAsia"/>
              </w:rPr>
              <w:br/>
              <w:t>3.噪声：≤57dB(A)，效率≥65%，(内带高效过滤器H13)</w:t>
            </w:r>
          </w:p>
          <w:p w:rsidR="00845EC3" w:rsidRDefault="00D44E50">
            <w:pPr>
              <w:jc w:val="left"/>
              <w:rPr>
                <w:rFonts w:ascii="仿宋" w:eastAsia="仿宋" w:hAnsi="仿宋" w:cs="仿宋"/>
              </w:rPr>
            </w:pPr>
            <w:r>
              <w:rPr>
                <w:rFonts w:ascii="仿宋" w:eastAsia="仿宋" w:hAnsi="仿宋" w:cs="仿宋" w:hint="eastAsia"/>
              </w:rPr>
              <w:t>4、品牌：海润</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空调风柜</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1.新风量6600cmh，回风量5425cmh</w:t>
            </w:r>
            <w:r>
              <w:rPr>
                <w:rFonts w:ascii="仿宋" w:eastAsia="仿宋" w:hAnsi="仿宋" w:cs="仿宋" w:hint="eastAsia"/>
              </w:rPr>
              <w:br/>
              <w:t>2.回风工况：制冷量50.5kw，制热量57.5kw，再热量9.5kw</w:t>
            </w:r>
            <w:r>
              <w:rPr>
                <w:rFonts w:ascii="仿宋" w:eastAsia="仿宋" w:hAnsi="仿宋" w:cs="仿宋" w:hint="eastAsia"/>
              </w:rPr>
              <w:br/>
              <w:t>3.全新风工况：制冷量107.1kw，制热量123.6kw</w:t>
            </w:r>
            <w:r>
              <w:rPr>
                <w:rFonts w:ascii="仿宋" w:eastAsia="仿宋" w:hAnsi="仿宋" w:cs="仿宋" w:hint="eastAsia"/>
              </w:rPr>
              <w:br/>
              <w:t>4.PTC电加热，功率9.8kw，电极式加湿，加湿量12.5Kg/h，功率9.8kw</w:t>
            </w:r>
            <w:r>
              <w:rPr>
                <w:rFonts w:ascii="仿宋" w:eastAsia="仿宋" w:hAnsi="仿宋" w:cs="仿宋" w:hint="eastAsia"/>
              </w:rPr>
              <w:br/>
              <w:t>5.内带高中效过滤器G3+F7，电源形式:3PH/380V/50Hz</w:t>
            </w:r>
            <w:r>
              <w:rPr>
                <w:rFonts w:ascii="仿宋" w:eastAsia="仿宋" w:hAnsi="仿宋" w:cs="仿宋" w:hint="eastAsia"/>
              </w:rPr>
              <w:br/>
              <w:t>6.送风机功率4kw，排风机功率4kw</w:t>
            </w:r>
            <w:r>
              <w:rPr>
                <w:rFonts w:ascii="仿宋" w:eastAsia="仿宋" w:hAnsi="仿宋" w:cs="仿宋" w:hint="eastAsia"/>
              </w:rPr>
              <w:br/>
              <w:t>7.六排管，运行重量500kg</w:t>
            </w:r>
          </w:p>
          <w:p w:rsidR="00845EC3" w:rsidRDefault="00D44E50">
            <w:pPr>
              <w:jc w:val="left"/>
              <w:rPr>
                <w:rFonts w:ascii="仿宋" w:eastAsia="仿宋" w:hAnsi="仿宋" w:cs="仿宋"/>
              </w:rPr>
            </w:pPr>
            <w:r>
              <w:rPr>
                <w:rFonts w:ascii="仿宋" w:eastAsia="仿宋" w:hAnsi="仿宋" w:cs="仿宋" w:hint="eastAsia"/>
              </w:rPr>
              <w:t>8、品牌：雅士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127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空调风柜</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1.新风量20000cmh，回风量16440cmh</w:t>
            </w:r>
            <w:r>
              <w:rPr>
                <w:rFonts w:ascii="仿宋" w:eastAsia="仿宋" w:hAnsi="仿宋" w:cs="仿宋" w:hint="eastAsia"/>
              </w:rPr>
              <w:br/>
              <w:t>2.回风工况：制冷量150.5kw，制热量174.5kw，再热量28.5kw</w:t>
            </w:r>
            <w:r>
              <w:rPr>
                <w:rFonts w:ascii="仿宋" w:eastAsia="仿宋" w:hAnsi="仿宋" w:cs="仿宋" w:hint="eastAsia"/>
              </w:rPr>
              <w:br/>
              <w:t>3.全新风工况：制冷量324.7kw，制热量374.5kw</w:t>
            </w:r>
            <w:r>
              <w:rPr>
                <w:rFonts w:ascii="仿宋" w:eastAsia="仿宋" w:hAnsi="仿宋" w:cs="仿宋" w:hint="eastAsia"/>
              </w:rPr>
              <w:br/>
              <w:t>4.PTC电加热，功率29.7kw，电极式加湿，加湿量38Kg/h，功率29.7kw</w:t>
            </w:r>
            <w:r>
              <w:rPr>
                <w:rFonts w:ascii="仿宋" w:eastAsia="仿宋" w:hAnsi="仿宋" w:cs="仿宋" w:hint="eastAsia"/>
              </w:rPr>
              <w:br/>
              <w:t>5.内带高中效过滤器G3+F7，电源形式:3PH/380V/50Hz</w:t>
            </w:r>
            <w:r>
              <w:rPr>
                <w:rFonts w:ascii="仿宋" w:eastAsia="仿宋" w:hAnsi="仿宋" w:cs="仿宋" w:hint="eastAsia"/>
              </w:rPr>
              <w:br/>
              <w:t>6.送风机功率7.5kw，排风机功率7.5kw</w:t>
            </w:r>
            <w:r>
              <w:rPr>
                <w:rFonts w:ascii="仿宋" w:eastAsia="仿宋" w:hAnsi="仿宋" w:cs="仿宋" w:hint="eastAsia"/>
              </w:rPr>
              <w:br/>
              <w:t>7.六排管，运行重量800kg</w:t>
            </w:r>
          </w:p>
          <w:p w:rsidR="00845EC3" w:rsidRDefault="00D44E50">
            <w:pPr>
              <w:jc w:val="left"/>
              <w:rPr>
                <w:rFonts w:ascii="仿宋" w:eastAsia="仿宋" w:hAnsi="仿宋" w:cs="仿宋"/>
              </w:rPr>
            </w:pPr>
            <w:r>
              <w:rPr>
                <w:rFonts w:ascii="仿宋" w:eastAsia="仿宋" w:hAnsi="仿宋" w:cs="仿宋" w:hint="eastAsia"/>
              </w:rPr>
              <w:t>8、品牌：雅士</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定风量空调新风柜（吊顶式）</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w:t>
            </w:r>
            <w:r>
              <w:rPr>
                <w:rFonts w:ascii="仿宋" w:eastAsia="仿宋" w:hAnsi="仿宋" w:cs="仿宋" w:hint="eastAsia"/>
              </w:rPr>
              <w:br/>
              <w:t>2.风量1500m³/h，冷量18kw，热量-kw（6排管）</w:t>
            </w:r>
            <w:r>
              <w:rPr>
                <w:rFonts w:ascii="仿宋" w:eastAsia="仿宋" w:hAnsi="仿宋" w:cs="仿宋" w:hint="eastAsia"/>
              </w:rPr>
              <w:br/>
              <w:t>3.供电要求：0.55kw（380v/50Hz），机外余压150pa</w:t>
            </w:r>
            <w:r>
              <w:rPr>
                <w:rFonts w:ascii="仿宋" w:eastAsia="仿宋" w:hAnsi="仿宋" w:cs="仿宋" w:hint="eastAsia"/>
              </w:rPr>
              <w:br/>
              <w:t>4.冷冻水供/回水温度：7/12℃，室外干/湿球温度33/28℃</w:t>
            </w:r>
            <w:r>
              <w:rPr>
                <w:rFonts w:ascii="仿宋" w:eastAsia="仿宋" w:hAnsi="仿宋" w:cs="仿宋" w:hint="eastAsia"/>
              </w:rPr>
              <w:br/>
              <w:t>5.水阻力＜30.4Kpa，工作压力：1.0MPa，噪音≤60dB</w:t>
            </w:r>
            <w:r>
              <w:rPr>
                <w:rFonts w:ascii="仿宋" w:eastAsia="仿宋" w:hAnsi="仿宋" w:cs="仿宋" w:hint="eastAsia"/>
              </w:rPr>
              <w:br/>
              <w:t>6.风机效率≥65%，热水供/回水温度：45/40℃</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定风量空调新风柜（吊顶式）</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w:t>
            </w:r>
            <w:r>
              <w:rPr>
                <w:rFonts w:ascii="仿宋" w:eastAsia="仿宋" w:hAnsi="仿宋" w:cs="仿宋" w:hint="eastAsia"/>
              </w:rPr>
              <w:br/>
              <w:t>2.风量3500m³/h，冷量52.5kw，热量-kw（6排管）</w:t>
            </w:r>
            <w:r>
              <w:rPr>
                <w:rFonts w:ascii="仿宋" w:eastAsia="仿宋" w:hAnsi="仿宋" w:cs="仿宋" w:hint="eastAsia"/>
              </w:rPr>
              <w:br/>
              <w:t>3.供电要求：1.1kw（380v/50Hz），机外余压150pa</w:t>
            </w:r>
            <w:r>
              <w:rPr>
                <w:rFonts w:ascii="仿宋" w:eastAsia="仿宋" w:hAnsi="仿宋" w:cs="仿宋" w:hint="eastAsia"/>
              </w:rPr>
              <w:br/>
              <w:t>4.冷冻水供/回水温度：7/12℃，室外干/湿球温度33/28℃</w:t>
            </w:r>
            <w:r>
              <w:rPr>
                <w:rFonts w:ascii="仿宋" w:eastAsia="仿宋" w:hAnsi="仿宋" w:cs="仿宋" w:hint="eastAsia"/>
              </w:rPr>
              <w:br/>
              <w:t>5.水阻力＜30.4Kpa，工作压力：1.0MPa，噪音≤60dB</w:t>
            </w:r>
            <w:r>
              <w:rPr>
                <w:rFonts w:ascii="仿宋" w:eastAsia="仿宋" w:hAnsi="仿宋" w:cs="仿宋" w:hint="eastAsia"/>
              </w:rPr>
              <w:br/>
              <w:t>6.风机效率≥65%，热水供/回水温度：45/40℃</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1.设备形式：吊顶式，EN010-6HD20；</w:t>
            </w:r>
          </w:p>
          <w:p w:rsidR="00845EC3" w:rsidRDefault="00D44E50">
            <w:pPr>
              <w:jc w:val="left"/>
              <w:rPr>
                <w:rFonts w:ascii="仿宋" w:eastAsia="仿宋" w:hAnsi="仿宋" w:cs="仿宋"/>
              </w:rPr>
            </w:pPr>
            <w:r>
              <w:rPr>
                <w:rFonts w:ascii="仿宋" w:eastAsia="仿宋" w:hAnsi="仿宋" w:cs="仿宋" w:hint="eastAsia"/>
              </w:rPr>
              <w:t>2.风量1000 m³/h，机外余压200Pa，功率0.46kW，电源380V；</w:t>
            </w:r>
          </w:p>
          <w:p w:rsidR="00845EC3" w:rsidRDefault="00D44E50">
            <w:pPr>
              <w:jc w:val="left"/>
              <w:rPr>
                <w:rFonts w:ascii="仿宋" w:eastAsia="仿宋" w:hAnsi="仿宋" w:cs="仿宋"/>
              </w:rPr>
            </w:pPr>
            <w:r>
              <w:rPr>
                <w:rFonts w:ascii="仿宋" w:eastAsia="仿宋" w:hAnsi="仿宋" w:cs="仿宋" w:hint="eastAsia"/>
              </w:rPr>
              <w:t>3.制冷量15.2kW，制热量15.1kW，噪音&lt;45dB(A)，电机效率≥85%。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w:t>
            </w:r>
            <w:r>
              <w:rPr>
                <w:rFonts w:ascii="仿宋" w:eastAsia="仿宋" w:hAnsi="仿宋" w:cs="仿宋" w:hint="eastAsia"/>
              </w:rPr>
              <w:lastRenderedPageBreak/>
              <w:t>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1.设备形式：吊顶式，EN010-6HD25；</w:t>
            </w:r>
          </w:p>
          <w:p w:rsidR="00845EC3" w:rsidRDefault="00D44E50">
            <w:pPr>
              <w:jc w:val="left"/>
              <w:rPr>
                <w:rFonts w:ascii="仿宋" w:eastAsia="仿宋" w:hAnsi="仿宋" w:cs="仿宋"/>
              </w:rPr>
            </w:pPr>
            <w:r>
              <w:rPr>
                <w:rFonts w:ascii="仿宋" w:eastAsia="仿宋" w:hAnsi="仿宋" w:cs="仿宋" w:hint="eastAsia"/>
              </w:rPr>
              <w:t>2.风量1000 m³/h，机外余压250Pa，功率0.59kW，电源380V；</w:t>
            </w:r>
          </w:p>
          <w:p w:rsidR="00845EC3" w:rsidRDefault="00D44E50">
            <w:pPr>
              <w:jc w:val="left"/>
              <w:rPr>
                <w:rFonts w:ascii="仿宋" w:eastAsia="仿宋" w:hAnsi="仿宋" w:cs="仿宋"/>
              </w:rPr>
            </w:pPr>
            <w:r>
              <w:rPr>
                <w:rFonts w:ascii="仿宋" w:eastAsia="仿宋" w:hAnsi="仿宋" w:cs="仿宋" w:hint="eastAsia"/>
              </w:rPr>
              <w:t>3.制冷量15.2kW，制热量15.1kW，噪音&lt;45dB(A)，电机效率≥85%。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1315.自带0-10V、RS485及故障报警接口；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1.设备形式：卧式，EN020-6HZ30；</w:t>
            </w:r>
          </w:p>
          <w:p w:rsidR="00845EC3" w:rsidRDefault="00D44E50">
            <w:pPr>
              <w:jc w:val="left"/>
              <w:rPr>
                <w:rFonts w:ascii="仿宋" w:eastAsia="仿宋" w:hAnsi="仿宋" w:cs="仿宋"/>
              </w:rPr>
            </w:pPr>
            <w:r>
              <w:rPr>
                <w:rFonts w:ascii="仿宋" w:eastAsia="仿宋" w:hAnsi="仿宋" w:cs="仿宋" w:hint="eastAsia"/>
              </w:rPr>
              <w:t>2.风量2000 m³/h，机外余压300Pa，功率1.19kW，电源380V；</w:t>
            </w:r>
          </w:p>
          <w:p w:rsidR="00845EC3" w:rsidRDefault="00D44E50">
            <w:pPr>
              <w:jc w:val="left"/>
              <w:rPr>
                <w:rFonts w:ascii="仿宋" w:eastAsia="仿宋" w:hAnsi="仿宋" w:cs="仿宋"/>
              </w:rPr>
            </w:pPr>
            <w:r>
              <w:rPr>
                <w:rFonts w:ascii="仿宋" w:eastAsia="仿宋" w:hAnsi="仿宋" w:cs="仿宋" w:hint="eastAsia"/>
              </w:rPr>
              <w:t>3.制冷量30.1kW，制热量30.8kW，噪音&lt;53dB(A)，电机效率≥85%。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1.设备形式：吊顶式，EN025-6KD25；</w:t>
            </w:r>
          </w:p>
          <w:p w:rsidR="00845EC3" w:rsidRDefault="00D44E50">
            <w:pPr>
              <w:jc w:val="left"/>
              <w:rPr>
                <w:rFonts w:ascii="仿宋" w:eastAsia="仿宋" w:hAnsi="仿宋" w:cs="仿宋"/>
              </w:rPr>
            </w:pPr>
            <w:r>
              <w:rPr>
                <w:rFonts w:ascii="仿宋" w:eastAsia="仿宋" w:hAnsi="仿宋" w:cs="仿宋" w:hint="eastAsia"/>
              </w:rPr>
              <w:t>2.风量2500 m³/h，机外余压250Pa，功率0.68kW，电源380V；</w:t>
            </w:r>
          </w:p>
          <w:p w:rsidR="00845EC3" w:rsidRDefault="00D44E50">
            <w:pPr>
              <w:jc w:val="left"/>
              <w:rPr>
                <w:rFonts w:ascii="仿宋" w:eastAsia="仿宋" w:hAnsi="仿宋" w:cs="仿宋"/>
              </w:rPr>
            </w:pPr>
            <w:r>
              <w:rPr>
                <w:rFonts w:ascii="仿宋" w:eastAsia="仿宋" w:hAnsi="仿宋" w:cs="仿宋" w:hint="eastAsia"/>
              </w:rPr>
              <w:t>3.制冷量38kW，制热量40.8kW，噪音&lt;51dB(A)，电机效率≥85%。</w:t>
            </w:r>
          </w:p>
          <w:p w:rsidR="00845EC3" w:rsidRDefault="00D44E50">
            <w:pPr>
              <w:jc w:val="left"/>
              <w:rPr>
                <w:rFonts w:ascii="仿宋" w:eastAsia="仿宋" w:hAnsi="仿宋" w:cs="仿宋"/>
              </w:rPr>
            </w:pPr>
            <w:r>
              <w:rPr>
                <w:rFonts w:ascii="仿宋" w:eastAsia="仿宋" w:hAnsi="仿宋" w:cs="仿宋" w:hint="eastAsia"/>
              </w:rPr>
              <w:t>4.配置初、中效过滤段。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1.设备形式：卧式，EN025-6HZ30；</w:t>
            </w:r>
          </w:p>
          <w:p w:rsidR="00845EC3" w:rsidRDefault="00D44E50">
            <w:pPr>
              <w:jc w:val="left"/>
              <w:rPr>
                <w:rFonts w:ascii="仿宋" w:eastAsia="仿宋" w:hAnsi="仿宋" w:cs="仿宋"/>
              </w:rPr>
            </w:pPr>
            <w:r>
              <w:rPr>
                <w:rFonts w:ascii="仿宋" w:eastAsia="仿宋" w:hAnsi="仿宋" w:cs="仿宋" w:hint="eastAsia"/>
              </w:rPr>
              <w:t>2.风量2500 m³/h，机外余压300Pa，功率1.34kW，电源380V；</w:t>
            </w:r>
          </w:p>
          <w:p w:rsidR="00845EC3" w:rsidRDefault="00D44E50">
            <w:pPr>
              <w:jc w:val="left"/>
              <w:rPr>
                <w:rFonts w:ascii="仿宋" w:eastAsia="仿宋" w:hAnsi="仿宋" w:cs="仿宋"/>
              </w:rPr>
            </w:pPr>
            <w:r>
              <w:rPr>
                <w:rFonts w:ascii="仿宋" w:eastAsia="仿宋" w:hAnsi="仿宋" w:cs="仿宋" w:hint="eastAsia"/>
              </w:rPr>
              <w:t>3.制冷量38kW，制热量40.8kW，噪音&lt;51dB(A)，电机效率≥85%。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lastRenderedPageBreak/>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1.设备形式：吊顶式，EN035-6HD30；</w:t>
            </w:r>
          </w:p>
          <w:p w:rsidR="00845EC3" w:rsidRDefault="00D44E50">
            <w:pPr>
              <w:jc w:val="left"/>
              <w:rPr>
                <w:rFonts w:ascii="仿宋" w:eastAsia="仿宋" w:hAnsi="仿宋" w:cs="仿宋"/>
              </w:rPr>
            </w:pPr>
            <w:r>
              <w:rPr>
                <w:rFonts w:ascii="仿宋" w:eastAsia="仿宋" w:hAnsi="仿宋" w:cs="仿宋" w:hint="eastAsia"/>
              </w:rPr>
              <w:t>2.风量3500 m³/h，机外余压300Pa，功率1.6kW，电源380V；</w:t>
            </w:r>
          </w:p>
          <w:p w:rsidR="00845EC3" w:rsidRDefault="00D44E50">
            <w:pPr>
              <w:jc w:val="left"/>
              <w:rPr>
                <w:rFonts w:ascii="仿宋" w:eastAsia="仿宋" w:hAnsi="仿宋" w:cs="仿宋"/>
              </w:rPr>
            </w:pPr>
            <w:r>
              <w:rPr>
                <w:rFonts w:ascii="仿宋" w:eastAsia="仿宋" w:hAnsi="仿宋" w:cs="仿宋" w:hint="eastAsia"/>
              </w:rPr>
              <w:t>3.制冷量53.1kW，制热量56.6kW，噪音&lt;53dB(A)，电机效率≥85%。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1.设备形式：吊顶式，EN035-6KD30；</w:t>
            </w:r>
          </w:p>
          <w:p w:rsidR="00845EC3" w:rsidRDefault="00D44E50">
            <w:pPr>
              <w:jc w:val="left"/>
              <w:rPr>
                <w:rFonts w:ascii="仿宋" w:eastAsia="仿宋" w:hAnsi="仿宋" w:cs="仿宋"/>
              </w:rPr>
            </w:pPr>
            <w:r>
              <w:rPr>
                <w:rFonts w:ascii="仿宋" w:eastAsia="仿宋" w:hAnsi="仿宋" w:cs="仿宋" w:hint="eastAsia"/>
              </w:rPr>
              <w:t>2.风量3500 m³/h，机外余压300Pa，功率1.16kW，电源380V；</w:t>
            </w:r>
          </w:p>
          <w:p w:rsidR="00845EC3" w:rsidRDefault="00D44E50">
            <w:pPr>
              <w:jc w:val="left"/>
              <w:rPr>
                <w:rFonts w:ascii="仿宋" w:eastAsia="仿宋" w:hAnsi="仿宋" w:cs="仿宋"/>
              </w:rPr>
            </w:pPr>
            <w:r>
              <w:rPr>
                <w:rFonts w:ascii="仿宋" w:eastAsia="仿宋" w:hAnsi="仿宋" w:cs="仿宋" w:hint="eastAsia"/>
              </w:rPr>
              <w:t>3.制冷量53.1kW，制热量56.6kW，噪音&lt;53dB(A)，电机效率≥85%。</w:t>
            </w:r>
          </w:p>
          <w:p w:rsidR="00845EC3" w:rsidRDefault="00D44E50">
            <w:pPr>
              <w:jc w:val="left"/>
              <w:rPr>
                <w:rFonts w:ascii="仿宋" w:eastAsia="仿宋" w:hAnsi="仿宋" w:cs="仿宋"/>
              </w:rPr>
            </w:pPr>
            <w:r>
              <w:rPr>
                <w:rFonts w:ascii="仿宋" w:eastAsia="仿宋" w:hAnsi="仿宋" w:cs="仿宋" w:hint="eastAsia"/>
              </w:rPr>
              <w:t>4.配置初、中效过滤段。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1.设备形式：吊顶式，EN035-6HD35；</w:t>
            </w:r>
          </w:p>
          <w:p w:rsidR="00845EC3" w:rsidRDefault="00D44E50">
            <w:pPr>
              <w:jc w:val="left"/>
              <w:rPr>
                <w:rFonts w:ascii="仿宋" w:eastAsia="仿宋" w:hAnsi="仿宋" w:cs="仿宋"/>
              </w:rPr>
            </w:pPr>
            <w:r>
              <w:rPr>
                <w:rFonts w:ascii="仿宋" w:eastAsia="仿宋" w:hAnsi="仿宋" w:cs="仿宋" w:hint="eastAsia"/>
              </w:rPr>
              <w:t>2.风量3500 m³/h，机外余压350Pa，功率1.72kW，电源380V；</w:t>
            </w:r>
          </w:p>
          <w:p w:rsidR="00845EC3" w:rsidRDefault="00D44E50">
            <w:pPr>
              <w:jc w:val="left"/>
              <w:rPr>
                <w:rFonts w:ascii="仿宋" w:eastAsia="仿宋" w:hAnsi="仿宋" w:cs="仿宋"/>
              </w:rPr>
            </w:pPr>
            <w:r>
              <w:rPr>
                <w:rFonts w:ascii="仿宋" w:eastAsia="仿宋" w:hAnsi="仿宋" w:cs="仿宋" w:hint="eastAsia"/>
              </w:rPr>
              <w:t>3.制冷量53.1kW，制热量56.6kW，噪音&lt;53dB(A)，电机效率≥85%。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1.设备形式：卧式，EN035-6HZ35；</w:t>
            </w:r>
          </w:p>
          <w:p w:rsidR="00845EC3" w:rsidRDefault="00D44E50">
            <w:pPr>
              <w:jc w:val="left"/>
              <w:rPr>
                <w:rFonts w:ascii="仿宋" w:eastAsia="仿宋" w:hAnsi="仿宋" w:cs="仿宋"/>
              </w:rPr>
            </w:pPr>
            <w:r>
              <w:rPr>
                <w:rFonts w:ascii="仿宋" w:eastAsia="仿宋" w:hAnsi="仿宋" w:cs="仿宋" w:hint="eastAsia"/>
              </w:rPr>
              <w:t>2.风量3500 m³/h，机外余压350Pa，功率1.72kW，电源380V；</w:t>
            </w:r>
          </w:p>
          <w:p w:rsidR="00845EC3" w:rsidRDefault="00D44E50">
            <w:pPr>
              <w:jc w:val="left"/>
              <w:rPr>
                <w:rFonts w:ascii="仿宋" w:eastAsia="仿宋" w:hAnsi="仿宋" w:cs="仿宋"/>
              </w:rPr>
            </w:pPr>
            <w:r>
              <w:rPr>
                <w:rFonts w:ascii="仿宋" w:eastAsia="仿宋" w:hAnsi="仿宋" w:cs="仿宋" w:hint="eastAsia"/>
              </w:rPr>
              <w:t>3.制冷量53.1kW，制热量56.6kW，噪音&lt;53dB(A)，电机效率≥85%。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w:t>
            </w:r>
            <w:r>
              <w:rPr>
                <w:rFonts w:ascii="仿宋" w:eastAsia="仿宋" w:hAnsi="仿宋" w:cs="仿宋" w:hint="eastAsia"/>
              </w:rPr>
              <w:lastRenderedPageBreak/>
              <w:t>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1.设备形式：吊顶式，EN040-6HD25；</w:t>
            </w:r>
          </w:p>
          <w:p w:rsidR="00845EC3" w:rsidRDefault="00D44E50">
            <w:pPr>
              <w:jc w:val="left"/>
              <w:rPr>
                <w:rFonts w:ascii="仿宋" w:eastAsia="仿宋" w:hAnsi="仿宋" w:cs="仿宋"/>
              </w:rPr>
            </w:pPr>
            <w:r>
              <w:rPr>
                <w:rFonts w:ascii="仿宋" w:eastAsia="仿宋" w:hAnsi="仿宋" w:cs="仿宋" w:hint="eastAsia"/>
              </w:rPr>
              <w:t>2.风量4000 m³/h，机外余压250Pa，功率1.61kW，电源380V；</w:t>
            </w:r>
          </w:p>
          <w:p w:rsidR="00845EC3" w:rsidRDefault="00D44E50">
            <w:pPr>
              <w:jc w:val="left"/>
              <w:rPr>
                <w:rFonts w:ascii="仿宋" w:eastAsia="仿宋" w:hAnsi="仿宋" w:cs="仿宋"/>
              </w:rPr>
            </w:pPr>
            <w:r>
              <w:rPr>
                <w:rFonts w:ascii="仿宋" w:eastAsia="仿宋" w:hAnsi="仿宋" w:cs="仿宋" w:hint="eastAsia"/>
              </w:rPr>
              <w:t>3.制冷量60.6kW，制热量65.4kW，噪音&lt;53dB(A)，电机效率≥85%。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1.设备形式：卧式，EN040-6HZ35；</w:t>
            </w:r>
          </w:p>
          <w:p w:rsidR="00845EC3" w:rsidRDefault="00D44E50">
            <w:pPr>
              <w:jc w:val="left"/>
              <w:rPr>
                <w:rFonts w:ascii="仿宋" w:eastAsia="仿宋" w:hAnsi="仿宋" w:cs="仿宋"/>
              </w:rPr>
            </w:pPr>
            <w:r>
              <w:rPr>
                <w:rFonts w:ascii="仿宋" w:eastAsia="仿宋" w:hAnsi="仿宋" w:cs="仿宋" w:hint="eastAsia"/>
              </w:rPr>
              <w:t>2.风量4000 m³/h，机外余压350Pa，功率1.86kW，电源380V；</w:t>
            </w:r>
          </w:p>
          <w:p w:rsidR="00845EC3" w:rsidRDefault="00D44E50">
            <w:pPr>
              <w:jc w:val="left"/>
              <w:rPr>
                <w:rFonts w:ascii="仿宋" w:eastAsia="仿宋" w:hAnsi="仿宋" w:cs="仿宋"/>
              </w:rPr>
            </w:pPr>
            <w:r>
              <w:rPr>
                <w:rFonts w:ascii="仿宋" w:eastAsia="仿宋" w:hAnsi="仿宋" w:cs="仿宋" w:hint="eastAsia"/>
              </w:rPr>
              <w:t>3.制冷量60.6kW，制热量65.4kW，噪音&lt;53dB(A)，电机效率≥85%。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1.设备形式：吊顶式，EN040-6HD40；</w:t>
            </w:r>
          </w:p>
          <w:p w:rsidR="00845EC3" w:rsidRDefault="00D44E50">
            <w:pPr>
              <w:jc w:val="left"/>
              <w:rPr>
                <w:rFonts w:ascii="仿宋" w:eastAsia="仿宋" w:hAnsi="仿宋" w:cs="仿宋"/>
              </w:rPr>
            </w:pPr>
            <w:r>
              <w:rPr>
                <w:rFonts w:ascii="仿宋" w:eastAsia="仿宋" w:hAnsi="仿宋" w:cs="仿宋" w:hint="eastAsia"/>
              </w:rPr>
              <w:t>2.风量4000 m³/h，机外余压400Pa，功率1.98kW，电源380V；</w:t>
            </w:r>
          </w:p>
          <w:p w:rsidR="00845EC3" w:rsidRDefault="00D44E50">
            <w:pPr>
              <w:jc w:val="left"/>
              <w:rPr>
                <w:rFonts w:ascii="仿宋" w:eastAsia="仿宋" w:hAnsi="仿宋" w:cs="仿宋"/>
              </w:rPr>
            </w:pPr>
            <w:r>
              <w:rPr>
                <w:rFonts w:ascii="仿宋" w:eastAsia="仿宋" w:hAnsi="仿宋" w:cs="仿宋" w:hint="eastAsia"/>
              </w:rPr>
              <w:t>3.制冷量60.6kW，制热量65.4kW，噪音&lt;53dB(A)，电机效率≥85%。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1.设备形式：卧式，EN090-6HZ35；</w:t>
            </w:r>
          </w:p>
          <w:p w:rsidR="00845EC3" w:rsidRDefault="00D44E50">
            <w:pPr>
              <w:jc w:val="left"/>
              <w:rPr>
                <w:rFonts w:ascii="仿宋" w:eastAsia="仿宋" w:hAnsi="仿宋" w:cs="仿宋"/>
              </w:rPr>
            </w:pPr>
            <w:r>
              <w:rPr>
                <w:rFonts w:ascii="仿宋" w:eastAsia="仿宋" w:hAnsi="仿宋" w:cs="仿宋" w:hint="eastAsia"/>
              </w:rPr>
              <w:t>2.风量9000 m³/h，机外余压350Pa，功率3.63kW，电源380V；</w:t>
            </w:r>
          </w:p>
          <w:p w:rsidR="00845EC3" w:rsidRDefault="00D44E50">
            <w:pPr>
              <w:jc w:val="left"/>
              <w:rPr>
                <w:rFonts w:ascii="仿宋" w:eastAsia="仿宋" w:hAnsi="仿宋" w:cs="仿宋"/>
              </w:rPr>
            </w:pPr>
            <w:r>
              <w:rPr>
                <w:rFonts w:ascii="仿宋" w:eastAsia="仿宋" w:hAnsi="仿宋" w:cs="仿宋" w:hint="eastAsia"/>
              </w:rPr>
              <w:t>3.制冷量135.8kW，制热量142.4kW，噪音&lt;60dB(A)，电机效率≥85%。</w:t>
            </w:r>
          </w:p>
          <w:p w:rsidR="00845EC3" w:rsidRDefault="00D44E50">
            <w:pPr>
              <w:jc w:val="left"/>
              <w:rPr>
                <w:rFonts w:ascii="仿宋" w:eastAsia="仿宋" w:hAnsi="仿宋" w:cs="仿宋"/>
              </w:rPr>
            </w:pPr>
            <w:r>
              <w:rPr>
                <w:rFonts w:ascii="仿宋" w:eastAsia="仿宋" w:hAnsi="仿宋" w:cs="仿宋" w:hint="eastAsia"/>
              </w:rPr>
              <w:t>4.配置初、中、亚高效过滤段。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lastRenderedPageBreak/>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143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1.设备形式：卧式，EN015-HZ60；</w:t>
            </w:r>
          </w:p>
          <w:p w:rsidR="00845EC3" w:rsidRDefault="00D44E50">
            <w:pPr>
              <w:jc w:val="left"/>
              <w:rPr>
                <w:rFonts w:ascii="仿宋" w:eastAsia="仿宋" w:hAnsi="仿宋" w:cs="仿宋"/>
              </w:rPr>
            </w:pPr>
            <w:r>
              <w:rPr>
                <w:rFonts w:ascii="仿宋" w:eastAsia="仿宋" w:hAnsi="仿宋" w:cs="仿宋" w:hint="eastAsia"/>
              </w:rPr>
              <w:t>2.风量1500 m³/h，机外余压600Pa，功率1.24kW，电源380V；</w:t>
            </w:r>
          </w:p>
          <w:p w:rsidR="00845EC3" w:rsidRDefault="00D44E50">
            <w:pPr>
              <w:jc w:val="left"/>
              <w:rPr>
                <w:rFonts w:ascii="仿宋" w:eastAsia="仿宋" w:hAnsi="仿宋" w:cs="仿宋"/>
              </w:rPr>
            </w:pPr>
            <w:r>
              <w:rPr>
                <w:rFonts w:ascii="仿宋" w:eastAsia="仿宋" w:hAnsi="仿宋" w:cs="仿宋" w:hint="eastAsia"/>
              </w:rPr>
              <w:t>3.噪音&lt;48dB(A)，电机效率≥85%。</w:t>
            </w:r>
          </w:p>
          <w:p w:rsidR="00845EC3" w:rsidRDefault="00D44E50">
            <w:pPr>
              <w:jc w:val="left"/>
              <w:rPr>
                <w:rFonts w:ascii="仿宋" w:eastAsia="仿宋" w:hAnsi="仿宋" w:cs="仿宋"/>
              </w:rPr>
            </w:pPr>
            <w:r>
              <w:rPr>
                <w:rFonts w:ascii="仿宋" w:eastAsia="仿宋" w:hAnsi="仿宋" w:cs="仿宋" w:hint="eastAsia"/>
              </w:rPr>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1.设备形式：卧式，EN020-HZ50；</w:t>
            </w:r>
          </w:p>
          <w:p w:rsidR="00845EC3" w:rsidRDefault="00D44E50">
            <w:pPr>
              <w:jc w:val="left"/>
              <w:rPr>
                <w:rFonts w:ascii="仿宋" w:eastAsia="仿宋" w:hAnsi="仿宋" w:cs="仿宋"/>
              </w:rPr>
            </w:pPr>
            <w:r>
              <w:rPr>
                <w:rFonts w:ascii="仿宋" w:eastAsia="仿宋" w:hAnsi="仿宋" w:cs="仿宋" w:hint="eastAsia"/>
              </w:rPr>
              <w:t>2.风量2000 m³/h，机外余压500Pa，功率1.23kW，电源380V；</w:t>
            </w:r>
          </w:p>
          <w:p w:rsidR="00845EC3" w:rsidRDefault="00D44E50">
            <w:pPr>
              <w:jc w:val="left"/>
              <w:rPr>
                <w:rFonts w:ascii="仿宋" w:eastAsia="仿宋" w:hAnsi="仿宋" w:cs="仿宋"/>
              </w:rPr>
            </w:pPr>
            <w:r>
              <w:rPr>
                <w:rFonts w:ascii="仿宋" w:eastAsia="仿宋" w:hAnsi="仿宋" w:cs="仿宋" w:hint="eastAsia"/>
              </w:rPr>
              <w:t>3.噪音&lt;49dB(A)，电机效率≥85%。</w:t>
            </w:r>
          </w:p>
          <w:p w:rsidR="00845EC3" w:rsidRDefault="00D44E50">
            <w:pPr>
              <w:jc w:val="left"/>
              <w:rPr>
                <w:rFonts w:ascii="仿宋" w:eastAsia="仿宋" w:hAnsi="仿宋" w:cs="仿宋"/>
              </w:rPr>
            </w:pPr>
            <w:r>
              <w:rPr>
                <w:rFonts w:ascii="仿宋" w:eastAsia="仿宋" w:hAnsi="仿宋" w:cs="仿宋" w:hint="eastAsia"/>
              </w:rPr>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1.设备形式：卧式，EN040-HZ40；</w:t>
            </w:r>
          </w:p>
          <w:p w:rsidR="00845EC3" w:rsidRDefault="00D44E50">
            <w:pPr>
              <w:jc w:val="left"/>
              <w:rPr>
                <w:rFonts w:ascii="仿宋" w:eastAsia="仿宋" w:hAnsi="仿宋" w:cs="仿宋"/>
              </w:rPr>
            </w:pPr>
            <w:r>
              <w:rPr>
                <w:rFonts w:ascii="仿宋" w:eastAsia="仿宋" w:hAnsi="仿宋" w:cs="仿宋" w:hint="eastAsia"/>
              </w:rPr>
              <w:t>2.风量4000 m³/h，机外余压400Pa，功率1.54kW，电源380V；</w:t>
            </w:r>
          </w:p>
          <w:p w:rsidR="00845EC3" w:rsidRDefault="00D44E50">
            <w:pPr>
              <w:jc w:val="left"/>
              <w:rPr>
                <w:rFonts w:ascii="仿宋" w:eastAsia="仿宋" w:hAnsi="仿宋" w:cs="仿宋"/>
              </w:rPr>
            </w:pPr>
            <w:r>
              <w:rPr>
                <w:rFonts w:ascii="仿宋" w:eastAsia="仿宋" w:hAnsi="仿宋" w:cs="仿宋" w:hint="eastAsia"/>
              </w:rPr>
              <w:t>3.噪音&lt;53dB(A)，电机效率≥85%。</w:t>
            </w:r>
          </w:p>
          <w:p w:rsidR="00845EC3" w:rsidRDefault="00D44E50">
            <w:pPr>
              <w:jc w:val="left"/>
              <w:rPr>
                <w:rFonts w:ascii="仿宋" w:eastAsia="仿宋" w:hAnsi="仿宋" w:cs="仿宋"/>
              </w:rPr>
            </w:pPr>
            <w:r>
              <w:rPr>
                <w:rFonts w:ascii="仿宋" w:eastAsia="仿宋" w:hAnsi="仿宋" w:cs="仿宋" w:hint="eastAsia"/>
              </w:rPr>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1.设备形式：卧式，EN045-HZ45；</w:t>
            </w:r>
          </w:p>
          <w:p w:rsidR="00845EC3" w:rsidRDefault="00D44E50">
            <w:pPr>
              <w:jc w:val="left"/>
              <w:rPr>
                <w:rFonts w:ascii="仿宋" w:eastAsia="仿宋" w:hAnsi="仿宋" w:cs="仿宋"/>
              </w:rPr>
            </w:pPr>
            <w:r>
              <w:rPr>
                <w:rFonts w:ascii="仿宋" w:eastAsia="仿宋" w:hAnsi="仿宋" w:cs="仿宋" w:hint="eastAsia"/>
              </w:rPr>
              <w:t>2.风量4500 m³/h，机外余压450Pa，功率1.79kW，电源380V；</w:t>
            </w:r>
          </w:p>
          <w:p w:rsidR="00845EC3" w:rsidRDefault="00D44E50">
            <w:pPr>
              <w:jc w:val="left"/>
              <w:rPr>
                <w:rFonts w:ascii="仿宋" w:eastAsia="仿宋" w:hAnsi="仿宋" w:cs="仿宋"/>
              </w:rPr>
            </w:pPr>
            <w:r>
              <w:rPr>
                <w:rFonts w:ascii="仿宋" w:eastAsia="仿宋" w:hAnsi="仿宋" w:cs="仿宋" w:hint="eastAsia"/>
              </w:rPr>
              <w:t>3.噪音&lt;54dB(A)，电机效率≥85%。</w:t>
            </w:r>
          </w:p>
          <w:p w:rsidR="00845EC3" w:rsidRDefault="00D44E50">
            <w:pPr>
              <w:jc w:val="left"/>
              <w:rPr>
                <w:rFonts w:ascii="仿宋" w:eastAsia="仿宋" w:hAnsi="仿宋" w:cs="仿宋"/>
              </w:rPr>
            </w:pPr>
            <w:r>
              <w:rPr>
                <w:rFonts w:ascii="仿宋" w:eastAsia="仿宋" w:hAnsi="仿宋" w:cs="仿宋" w:hint="eastAsia"/>
              </w:rPr>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1.设备形式：卧式，EN050-HZ45；</w:t>
            </w:r>
          </w:p>
          <w:p w:rsidR="00845EC3" w:rsidRDefault="00D44E50">
            <w:pPr>
              <w:jc w:val="left"/>
              <w:rPr>
                <w:rFonts w:ascii="仿宋" w:eastAsia="仿宋" w:hAnsi="仿宋" w:cs="仿宋"/>
              </w:rPr>
            </w:pPr>
            <w:r>
              <w:rPr>
                <w:rFonts w:ascii="仿宋" w:eastAsia="仿宋" w:hAnsi="仿宋" w:cs="仿宋" w:hint="eastAsia"/>
              </w:rPr>
              <w:t>2.风量5000 m³/h，机外余压450Pa，功率1.92kW，电源380V；</w:t>
            </w:r>
          </w:p>
          <w:p w:rsidR="00845EC3" w:rsidRDefault="00D44E50">
            <w:pPr>
              <w:jc w:val="left"/>
              <w:rPr>
                <w:rFonts w:ascii="仿宋" w:eastAsia="仿宋" w:hAnsi="仿宋" w:cs="仿宋"/>
              </w:rPr>
            </w:pPr>
            <w:r>
              <w:rPr>
                <w:rFonts w:ascii="仿宋" w:eastAsia="仿宋" w:hAnsi="仿宋" w:cs="仿宋" w:hint="eastAsia"/>
              </w:rPr>
              <w:t>3.噪音&lt;54dB(A)，电机效率≥85%。</w:t>
            </w:r>
          </w:p>
          <w:p w:rsidR="00845EC3" w:rsidRDefault="00D44E50">
            <w:pPr>
              <w:jc w:val="left"/>
              <w:rPr>
                <w:rFonts w:ascii="仿宋" w:eastAsia="仿宋" w:hAnsi="仿宋" w:cs="仿宋"/>
              </w:rPr>
            </w:pPr>
            <w:r>
              <w:rPr>
                <w:rFonts w:ascii="仿宋" w:eastAsia="仿宋" w:hAnsi="仿宋" w:cs="仿宋" w:hint="eastAsia"/>
              </w:rPr>
              <w:lastRenderedPageBreak/>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148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1.设备形式：卧式，EN060-HZ40；</w:t>
            </w:r>
          </w:p>
          <w:p w:rsidR="00845EC3" w:rsidRDefault="00D44E50">
            <w:pPr>
              <w:jc w:val="left"/>
              <w:rPr>
                <w:rFonts w:ascii="仿宋" w:eastAsia="仿宋" w:hAnsi="仿宋" w:cs="仿宋"/>
              </w:rPr>
            </w:pPr>
            <w:r>
              <w:rPr>
                <w:rFonts w:ascii="仿宋" w:eastAsia="仿宋" w:hAnsi="仿宋" w:cs="仿宋" w:hint="eastAsia"/>
              </w:rPr>
              <w:t>2.风量6000 m³/h，机外余压400Pa，功率2.05kW，电源380V；</w:t>
            </w:r>
          </w:p>
          <w:p w:rsidR="00845EC3" w:rsidRDefault="00D44E50">
            <w:pPr>
              <w:jc w:val="left"/>
              <w:rPr>
                <w:rFonts w:ascii="仿宋" w:eastAsia="仿宋" w:hAnsi="仿宋" w:cs="仿宋"/>
              </w:rPr>
            </w:pPr>
            <w:r>
              <w:rPr>
                <w:rFonts w:ascii="仿宋" w:eastAsia="仿宋" w:hAnsi="仿宋" w:cs="仿宋" w:hint="eastAsia"/>
              </w:rPr>
              <w:t>3.噪音&lt;56dB(A)，电机效率≥85%。</w:t>
            </w:r>
          </w:p>
          <w:p w:rsidR="00845EC3" w:rsidRDefault="00D44E50">
            <w:pPr>
              <w:jc w:val="left"/>
              <w:rPr>
                <w:rFonts w:ascii="仿宋" w:eastAsia="仿宋" w:hAnsi="仿宋" w:cs="仿宋"/>
              </w:rPr>
            </w:pPr>
            <w:r>
              <w:rPr>
                <w:rFonts w:ascii="仿宋" w:eastAsia="仿宋" w:hAnsi="仿宋" w:cs="仿宋" w:hint="eastAsia"/>
              </w:rPr>
              <w:t>4.配置初、中、高效过滤段。</w:t>
            </w:r>
          </w:p>
          <w:p w:rsidR="00845EC3" w:rsidRDefault="00D44E50">
            <w:pPr>
              <w:jc w:val="left"/>
              <w:rPr>
                <w:rFonts w:ascii="仿宋" w:eastAsia="仿宋" w:hAnsi="仿宋" w:cs="仿宋"/>
              </w:rPr>
            </w:pPr>
            <w:r>
              <w:rPr>
                <w:rFonts w:ascii="仿宋" w:eastAsia="仿宋" w:hAnsi="仿宋" w:cs="仿宋" w:hint="eastAsia"/>
              </w:rPr>
              <w:t>5.自带0-10V、RS485及故障报警接口；</w:t>
            </w:r>
          </w:p>
          <w:p w:rsidR="00845EC3" w:rsidRDefault="00D44E50">
            <w:pPr>
              <w:jc w:val="left"/>
              <w:rPr>
                <w:rFonts w:ascii="仿宋" w:eastAsia="仿宋" w:hAnsi="仿宋" w:cs="仿宋"/>
              </w:rPr>
            </w:pPr>
            <w:r>
              <w:rPr>
                <w:rFonts w:ascii="仿宋" w:eastAsia="仿宋" w:hAnsi="仿宋" w:cs="仿宋" w:hint="eastAsia"/>
              </w:rPr>
              <w:t>6.零电流启动0-100%无级自动调速。</w:t>
            </w:r>
          </w:p>
          <w:p w:rsidR="00845EC3" w:rsidRDefault="00D44E50">
            <w:pPr>
              <w:jc w:val="left"/>
              <w:rPr>
                <w:rFonts w:ascii="仿宋" w:eastAsia="仿宋" w:hAnsi="仿宋" w:cs="仿宋"/>
              </w:rPr>
            </w:pPr>
            <w:r>
              <w:rPr>
                <w:rFonts w:ascii="仿宋" w:eastAsia="仿宋" w:hAnsi="仿宋" w:cs="仿宋" w:hint="eastAsia"/>
              </w:rPr>
              <w:t>7、国灵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1.设备型号：ET7；</w:t>
            </w:r>
          </w:p>
          <w:p w:rsidR="00845EC3" w:rsidRDefault="00D44E50">
            <w:pPr>
              <w:jc w:val="left"/>
              <w:rPr>
                <w:rFonts w:ascii="仿宋" w:eastAsia="仿宋" w:hAnsi="仿宋" w:cs="仿宋"/>
              </w:rPr>
            </w:pPr>
            <w:r>
              <w:rPr>
                <w:rFonts w:ascii="仿宋" w:eastAsia="仿宋" w:hAnsi="仿宋" w:cs="仿宋" w:hint="eastAsia"/>
              </w:rPr>
              <w:t>2.风量300m³/h，机外余压150Pa，功率0.052kW，电源220V；</w:t>
            </w:r>
          </w:p>
          <w:p w:rsidR="00845EC3" w:rsidRDefault="00D44E50">
            <w:pPr>
              <w:jc w:val="left"/>
              <w:rPr>
                <w:rFonts w:ascii="仿宋" w:eastAsia="仿宋" w:hAnsi="仿宋" w:cs="仿宋"/>
              </w:rPr>
            </w:pPr>
            <w:r>
              <w:rPr>
                <w:rFonts w:ascii="仿宋" w:eastAsia="仿宋" w:hAnsi="仿宋" w:cs="仿宋" w:hint="eastAsia"/>
              </w:rPr>
              <w:t>3.噪音&lt;40dB(A)，电机效率≥85%。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1.设备型号：ET20；</w:t>
            </w:r>
          </w:p>
          <w:p w:rsidR="00845EC3" w:rsidRDefault="00D44E50">
            <w:pPr>
              <w:jc w:val="left"/>
              <w:rPr>
                <w:rFonts w:ascii="仿宋" w:eastAsia="仿宋" w:hAnsi="仿宋" w:cs="仿宋"/>
              </w:rPr>
            </w:pPr>
            <w:r>
              <w:rPr>
                <w:rFonts w:ascii="仿宋" w:eastAsia="仿宋" w:hAnsi="仿宋" w:cs="仿宋" w:hint="eastAsia"/>
              </w:rPr>
              <w:t>2.风量1000m³/h，机外余压350Pa，功率0.214kW，电源220V；</w:t>
            </w:r>
          </w:p>
          <w:p w:rsidR="00845EC3" w:rsidRDefault="00D44E50">
            <w:pPr>
              <w:jc w:val="left"/>
              <w:rPr>
                <w:rFonts w:ascii="仿宋" w:eastAsia="仿宋" w:hAnsi="仿宋" w:cs="仿宋"/>
              </w:rPr>
            </w:pPr>
            <w:r>
              <w:rPr>
                <w:rFonts w:ascii="仿宋" w:eastAsia="仿宋" w:hAnsi="仿宋" w:cs="仿宋" w:hint="eastAsia"/>
              </w:rPr>
              <w:t>3.噪音&lt;49dB(A)，电机效率≥85%。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1.设备型号：ET30；</w:t>
            </w:r>
          </w:p>
          <w:p w:rsidR="00845EC3" w:rsidRDefault="00D44E50">
            <w:pPr>
              <w:jc w:val="left"/>
              <w:rPr>
                <w:rFonts w:ascii="仿宋" w:eastAsia="仿宋" w:hAnsi="仿宋" w:cs="仿宋"/>
              </w:rPr>
            </w:pPr>
            <w:r>
              <w:rPr>
                <w:rFonts w:ascii="仿宋" w:eastAsia="仿宋" w:hAnsi="仿宋" w:cs="仿宋" w:hint="eastAsia"/>
              </w:rPr>
              <w:t>2.风量1500m³/h，机外余压600Pa，功率0.451kW，电源220V；</w:t>
            </w:r>
          </w:p>
          <w:p w:rsidR="00845EC3" w:rsidRDefault="00D44E50">
            <w:pPr>
              <w:jc w:val="left"/>
              <w:rPr>
                <w:rFonts w:ascii="仿宋" w:eastAsia="仿宋" w:hAnsi="仿宋" w:cs="仿宋"/>
              </w:rPr>
            </w:pPr>
            <w:r>
              <w:rPr>
                <w:rFonts w:ascii="仿宋" w:eastAsia="仿宋" w:hAnsi="仿宋" w:cs="仿宋" w:hint="eastAsia"/>
              </w:rPr>
              <w:t>3.噪音&lt;52dB(A)，电机效率≥85%。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1.设备型号：ET40；</w:t>
            </w:r>
          </w:p>
          <w:p w:rsidR="00845EC3" w:rsidRDefault="00D44E50">
            <w:pPr>
              <w:jc w:val="left"/>
              <w:rPr>
                <w:rFonts w:ascii="仿宋" w:eastAsia="仿宋" w:hAnsi="仿宋" w:cs="仿宋"/>
              </w:rPr>
            </w:pPr>
            <w:r>
              <w:rPr>
                <w:rFonts w:ascii="仿宋" w:eastAsia="仿宋" w:hAnsi="仿宋" w:cs="仿宋" w:hint="eastAsia"/>
              </w:rPr>
              <w:t>2.风量2500m³/h，机外余压350Pa，</w:t>
            </w:r>
            <w:r>
              <w:rPr>
                <w:rFonts w:ascii="仿宋" w:eastAsia="仿宋" w:hAnsi="仿宋" w:cs="仿宋" w:hint="eastAsia"/>
              </w:rPr>
              <w:lastRenderedPageBreak/>
              <w:t>功率0.5kW，电源220V；</w:t>
            </w:r>
          </w:p>
          <w:p w:rsidR="00845EC3" w:rsidRDefault="00D44E50">
            <w:pPr>
              <w:jc w:val="left"/>
              <w:rPr>
                <w:rFonts w:ascii="仿宋" w:eastAsia="仿宋" w:hAnsi="仿宋" w:cs="仿宋"/>
              </w:rPr>
            </w:pPr>
            <w:r>
              <w:rPr>
                <w:rFonts w:ascii="仿宋" w:eastAsia="仿宋" w:hAnsi="仿宋" w:cs="仿宋" w:hint="eastAsia"/>
              </w:rPr>
              <w:t>3.噪音&lt;52dB(A)，电机效率≥85%。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1.设备型号：ET50；</w:t>
            </w:r>
          </w:p>
          <w:p w:rsidR="00845EC3" w:rsidRDefault="00D44E50">
            <w:pPr>
              <w:jc w:val="left"/>
              <w:rPr>
                <w:rFonts w:ascii="仿宋" w:eastAsia="仿宋" w:hAnsi="仿宋" w:cs="仿宋"/>
              </w:rPr>
            </w:pPr>
            <w:r>
              <w:rPr>
                <w:rFonts w:ascii="仿宋" w:eastAsia="仿宋" w:hAnsi="仿宋" w:cs="仿宋" w:hint="eastAsia"/>
              </w:rPr>
              <w:t>2.风量3000m³/h，机外余压350Pa，功率0.607kW，电源380V；</w:t>
            </w:r>
          </w:p>
          <w:p w:rsidR="00845EC3" w:rsidRDefault="00D44E50">
            <w:pPr>
              <w:jc w:val="left"/>
              <w:rPr>
                <w:rFonts w:ascii="仿宋" w:eastAsia="仿宋" w:hAnsi="仿宋" w:cs="仿宋"/>
              </w:rPr>
            </w:pPr>
            <w:r>
              <w:rPr>
                <w:rFonts w:ascii="仿宋" w:eastAsia="仿宋" w:hAnsi="仿宋" w:cs="仿宋" w:hint="eastAsia"/>
              </w:rPr>
              <w:t>3.噪音&lt;53dB(A)，电机效率≥85%。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1.设备型号：ET60；</w:t>
            </w:r>
          </w:p>
          <w:p w:rsidR="00845EC3" w:rsidRDefault="00D44E50">
            <w:pPr>
              <w:jc w:val="left"/>
              <w:rPr>
                <w:rFonts w:ascii="仿宋" w:eastAsia="仿宋" w:hAnsi="仿宋" w:cs="仿宋"/>
              </w:rPr>
            </w:pPr>
            <w:r>
              <w:rPr>
                <w:rFonts w:ascii="仿宋" w:eastAsia="仿宋" w:hAnsi="仿宋" w:cs="仿宋" w:hint="eastAsia"/>
              </w:rPr>
              <w:t>2.风量4500m³/h，机外余压350Pa，功率1.84kW，电源380V；</w:t>
            </w:r>
          </w:p>
          <w:p w:rsidR="00845EC3" w:rsidRDefault="00D44E50">
            <w:pPr>
              <w:jc w:val="left"/>
              <w:rPr>
                <w:rFonts w:ascii="仿宋" w:eastAsia="仿宋" w:hAnsi="仿宋" w:cs="仿宋"/>
              </w:rPr>
            </w:pPr>
            <w:r>
              <w:rPr>
                <w:rFonts w:ascii="仿宋" w:eastAsia="仿宋" w:hAnsi="仿宋" w:cs="仿宋" w:hint="eastAsia"/>
              </w:rPr>
              <w:t>3.噪音&lt;54dB(A)，电机效率≥85%。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1.设备型号：ET100；</w:t>
            </w:r>
          </w:p>
          <w:p w:rsidR="00845EC3" w:rsidRDefault="00D44E50">
            <w:pPr>
              <w:jc w:val="left"/>
              <w:rPr>
                <w:rFonts w:ascii="仿宋" w:eastAsia="仿宋" w:hAnsi="仿宋" w:cs="仿宋"/>
              </w:rPr>
            </w:pPr>
            <w:r>
              <w:rPr>
                <w:rFonts w:ascii="仿宋" w:eastAsia="仿宋" w:hAnsi="仿宋" w:cs="仿宋" w:hint="eastAsia"/>
              </w:rPr>
              <w:t>2.风量9000m³/h，机外余压450Pa，功率1.84kW，电源380V；</w:t>
            </w:r>
          </w:p>
          <w:p w:rsidR="00845EC3" w:rsidRDefault="00D44E50">
            <w:pPr>
              <w:jc w:val="left"/>
              <w:rPr>
                <w:rFonts w:ascii="仿宋" w:eastAsia="仿宋" w:hAnsi="仿宋" w:cs="仿宋"/>
              </w:rPr>
            </w:pPr>
            <w:r>
              <w:rPr>
                <w:rFonts w:ascii="仿宋" w:eastAsia="仿宋" w:hAnsi="仿宋" w:cs="仿宋" w:hint="eastAsia"/>
              </w:rPr>
              <w:t>3.噪音&lt;58dB(A)，电机效率≥85%。</w:t>
            </w:r>
          </w:p>
          <w:p w:rsidR="00845EC3" w:rsidRDefault="00D44E50">
            <w:pPr>
              <w:jc w:val="left"/>
              <w:rPr>
                <w:rFonts w:ascii="仿宋" w:eastAsia="仿宋" w:hAnsi="仿宋" w:cs="仿宋"/>
              </w:rPr>
            </w:pPr>
            <w:r>
              <w:rPr>
                <w:rFonts w:ascii="仿宋" w:eastAsia="仿宋" w:hAnsi="仿宋" w:cs="仿宋" w:hint="eastAsia"/>
              </w:rPr>
              <w:t>4.自带0-10V、RS485及故障报警接口；</w:t>
            </w:r>
          </w:p>
          <w:p w:rsidR="00845EC3" w:rsidRDefault="00D44E50">
            <w:pPr>
              <w:jc w:val="left"/>
              <w:rPr>
                <w:rFonts w:ascii="仿宋" w:eastAsia="仿宋" w:hAnsi="仿宋" w:cs="仿宋"/>
              </w:rPr>
            </w:pPr>
            <w:r>
              <w:rPr>
                <w:rFonts w:ascii="仿宋" w:eastAsia="仿宋" w:hAnsi="仿宋" w:cs="仿宋" w:hint="eastAsia"/>
              </w:rPr>
              <w:t>5.零电流启动0-100%无级自动调速。</w:t>
            </w:r>
          </w:p>
          <w:p w:rsidR="00845EC3" w:rsidRDefault="00D44E50">
            <w:pPr>
              <w:jc w:val="left"/>
              <w:rPr>
                <w:rFonts w:ascii="仿宋" w:eastAsia="仿宋" w:hAnsi="仿宋" w:cs="仿宋"/>
              </w:rPr>
            </w:pPr>
            <w:r>
              <w:rPr>
                <w:rFonts w:ascii="仿宋" w:eastAsia="仿宋" w:hAnsi="仿宋" w:cs="仿宋" w:hint="eastAsia"/>
              </w:rPr>
              <w:t>6、国灵</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1.设备型号：EMH9S；</w:t>
            </w:r>
          </w:p>
          <w:p w:rsidR="00845EC3" w:rsidRDefault="00D44E50">
            <w:pPr>
              <w:jc w:val="left"/>
              <w:rPr>
                <w:rFonts w:ascii="仿宋" w:eastAsia="仿宋" w:hAnsi="仿宋" w:cs="仿宋"/>
              </w:rPr>
            </w:pPr>
            <w:r>
              <w:rPr>
                <w:rFonts w:ascii="仿宋" w:eastAsia="仿宋" w:hAnsi="仿宋" w:cs="仿宋" w:hint="eastAsia"/>
              </w:rPr>
              <w:t>2.风量90m³/h，机外余压150Pa，功率24W，电源220V；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1.设备型号：EMH15S；</w:t>
            </w:r>
          </w:p>
          <w:p w:rsidR="00845EC3" w:rsidRDefault="00D44E50">
            <w:pPr>
              <w:jc w:val="left"/>
              <w:rPr>
                <w:rFonts w:ascii="仿宋" w:eastAsia="仿宋" w:hAnsi="仿宋" w:cs="仿宋"/>
              </w:rPr>
            </w:pPr>
            <w:r>
              <w:rPr>
                <w:rFonts w:ascii="仿宋" w:eastAsia="仿宋" w:hAnsi="仿宋" w:cs="仿宋" w:hint="eastAsia"/>
              </w:rPr>
              <w:t>2.风量150m³/h，机外余压150Pa，功率30W，电源220V；</w:t>
            </w:r>
          </w:p>
          <w:p w:rsidR="00845EC3" w:rsidRDefault="00D44E50">
            <w:pPr>
              <w:jc w:val="left"/>
              <w:rPr>
                <w:rFonts w:ascii="仿宋" w:eastAsia="仿宋" w:hAnsi="仿宋" w:cs="仿宋"/>
              </w:rPr>
            </w:pPr>
            <w:r>
              <w:rPr>
                <w:rFonts w:ascii="仿宋" w:eastAsia="仿宋" w:hAnsi="仿宋" w:cs="仿宋" w:hint="eastAsia"/>
              </w:rPr>
              <w:t>3.自带0-10V、RS485及故障报警接</w:t>
            </w:r>
            <w:r>
              <w:rPr>
                <w:rFonts w:ascii="仿宋" w:eastAsia="仿宋" w:hAnsi="仿宋" w:cs="仿宋" w:hint="eastAsia"/>
              </w:rPr>
              <w:lastRenderedPageBreak/>
              <w:t>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1.设备型号：EMH15P；</w:t>
            </w:r>
          </w:p>
          <w:p w:rsidR="00845EC3" w:rsidRDefault="00D44E50">
            <w:pPr>
              <w:jc w:val="left"/>
              <w:rPr>
                <w:rFonts w:ascii="仿宋" w:eastAsia="仿宋" w:hAnsi="仿宋" w:cs="仿宋"/>
              </w:rPr>
            </w:pPr>
            <w:r>
              <w:rPr>
                <w:rFonts w:ascii="仿宋" w:eastAsia="仿宋" w:hAnsi="仿宋" w:cs="仿宋" w:hint="eastAsia"/>
              </w:rPr>
              <w:t>2.风量150m³/h，机外余压150Pa，功率29W，电源220V；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1.设备型号：EMH20S；</w:t>
            </w:r>
          </w:p>
          <w:p w:rsidR="00845EC3" w:rsidRDefault="00D44E50">
            <w:pPr>
              <w:jc w:val="left"/>
              <w:rPr>
                <w:rFonts w:ascii="仿宋" w:eastAsia="仿宋" w:hAnsi="仿宋" w:cs="仿宋"/>
              </w:rPr>
            </w:pPr>
            <w:r>
              <w:rPr>
                <w:rFonts w:ascii="仿宋" w:eastAsia="仿宋" w:hAnsi="仿宋" w:cs="仿宋" w:hint="eastAsia"/>
              </w:rPr>
              <w:t>2.风量200m³/h，机外余压150Pa，功率42W，电源220V；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1.设备型号：EMH25S；</w:t>
            </w:r>
          </w:p>
          <w:p w:rsidR="00845EC3" w:rsidRDefault="00D44E50">
            <w:pPr>
              <w:jc w:val="left"/>
              <w:rPr>
                <w:rFonts w:ascii="仿宋" w:eastAsia="仿宋" w:hAnsi="仿宋" w:cs="仿宋"/>
              </w:rPr>
            </w:pPr>
            <w:r>
              <w:rPr>
                <w:rFonts w:ascii="仿宋" w:eastAsia="仿宋" w:hAnsi="仿宋" w:cs="仿宋" w:hint="eastAsia"/>
              </w:rPr>
              <w:t>2.风量250m³/h，机外余压150Pa，功率58W，电源220V；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1.设备型号：EMH30S；</w:t>
            </w:r>
          </w:p>
          <w:p w:rsidR="00845EC3" w:rsidRDefault="00D44E50">
            <w:pPr>
              <w:jc w:val="left"/>
              <w:rPr>
                <w:rFonts w:ascii="仿宋" w:eastAsia="仿宋" w:hAnsi="仿宋" w:cs="仿宋"/>
              </w:rPr>
            </w:pPr>
            <w:r>
              <w:rPr>
                <w:rFonts w:ascii="仿宋" w:eastAsia="仿宋" w:hAnsi="仿宋" w:cs="仿宋" w:hint="eastAsia"/>
              </w:rPr>
              <w:t>2.风量300m³/h，机外余压150Pa，功率96W，电源220V；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1.设备型号：EMH30P；</w:t>
            </w:r>
          </w:p>
          <w:p w:rsidR="00845EC3" w:rsidRDefault="00D44E50">
            <w:pPr>
              <w:jc w:val="left"/>
              <w:rPr>
                <w:rFonts w:ascii="仿宋" w:eastAsia="仿宋" w:hAnsi="仿宋" w:cs="仿宋"/>
              </w:rPr>
            </w:pPr>
            <w:r>
              <w:rPr>
                <w:rFonts w:ascii="仿宋" w:eastAsia="仿宋" w:hAnsi="仿宋" w:cs="仿宋" w:hint="eastAsia"/>
              </w:rPr>
              <w:t>2.风量300m³/h，机外余压150Pa，功率94W，电源220V；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1.设备型号：EMH35S；</w:t>
            </w:r>
          </w:p>
          <w:p w:rsidR="00845EC3" w:rsidRDefault="00D44E50">
            <w:pPr>
              <w:jc w:val="left"/>
              <w:rPr>
                <w:rFonts w:ascii="仿宋" w:eastAsia="仿宋" w:hAnsi="仿宋" w:cs="仿宋"/>
              </w:rPr>
            </w:pPr>
            <w:r>
              <w:rPr>
                <w:rFonts w:ascii="仿宋" w:eastAsia="仿宋" w:hAnsi="仿宋" w:cs="仿宋" w:hint="eastAsia"/>
              </w:rPr>
              <w:t>2.风量350m³/h，机外余压150Pa，功率98W，电源220V；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164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1.设备型号：EMH35P；</w:t>
            </w:r>
          </w:p>
          <w:p w:rsidR="00845EC3" w:rsidRDefault="00D44E50">
            <w:pPr>
              <w:jc w:val="left"/>
              <w:rPr>
                <w:rFonts w:ascii="仿宋" w:eastAsia="仿宋" w:hAnsi="仿宋" w:cs="仿宋"/>
              </w:rPr>
            </w:pPr>
            <w:r>
              <w:rPr>
                <w:rFonts w:ascii="仿宋" w:eastAsia="仿宋" w:hAnsi="仿宋" w:cs="仿宋" w:hint="eastAsia"/>
              </w:rPr>
              <w:t>2.风量350m³/h，机外余压150Pa，功率97W，电源220V；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1.设备型号：EMH40S；</w:t>
            </w:r>
          </w:p>
          <w:p w:rsidR="00845EC3" w:rsidRDefault="00D44E50">
            <w:pPr>
              <w:jc w:val="left"/>
              <w:rPr>
                <w:rFonts w:ascii="仿宋" w:eastAsia="仿宋" w:hAnsi="仿宋" w:cs="仿宋"/>
              </w:rPr>
            </w:pPr>
            <w:r>
              <w:rPr>
                <w:rFonts w:ascii="仿宋" w:eastAsia="仿宋" w:hAnsi="仿宋" w:cs="仿宋" w:hint="eastAsia"/>
              </w:rPr>
              <w:t>2.风量400m³/h，机外余压150Pa，功率42W，电源220V；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1.设备型号：EMH40P；</w:t>
            </w:r>
          </w:p>
          <w:p w:rsidR="00845EC3" w:rsidRDefault="00D44E50">
            <w:pPr>
              <w:jc w:val="left"/>
              <w:rPr>
                <w:rFonts w:ascii="仿宋" w:eastAsia="仿宋" w:hAnsi="仿宋" w:cs="仿宋"/>
              </w:rPr>
            </w:pPr>
            <w:r>
              <w:rPr>
                <w:rFonts w:ascii="仿宋" w:eastAsia="仿宋" w:hAnsi="仿宋" w:cs="仿宋" w:hint="eastAsia"/>
              </w:rPr>
              <w:t>2.风量400m³/h，机外余压150Pa，功率40W，电源220V；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1.设备型号：EMH45P；</w:t>
            </w:r>
          </w:p>
          <w:p w:rsidR="00845EC3" w:rsidRDefault="00D44E50">
            <w:pPr>
              <w:jc w:val="left"/>
              <w:rPr>
                <w:rFonts w:ascii="仿宋" w:eastAsia="仿宋" w:hAnsi="仿宋" w:cs="仿宋"/>
              </w:rPr>
            </w:pPr>
            <w:r>
              <w:rPr>
                <w:rFonts w:ascii="仿宋" w:eastAsia="仿宋" w:hAnsi="仿宋" w:cs="仿宋" w:hint="eastAsia"/>
              </w:rPr>
              <w:t>2.风量450m³/h，机外余压150Pa，功率72W，电源220V；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1.设备型号：EMH50P；</w:t>
            </w:r>
          </w:p>
          <w:p w:rsidR="00845EC3" w:rsidRDefault="00D44E50">
            <w:pPr>
              <w:jc w:val="left"/>
              <w:rPr>
                <w:rFonts w:ascii="仿宋" w:eastAsia="仿宋" w:hAnsi="仿宋" w:cs="仿宋"/>
              </w:rPr>
            </w:pPr>
            <w:r>
              <w:rPr>
                <w:rFonts w:ascii="仿宋" w:eastAsia="仿宋" w:hAnsi="仿宋" w:cs="仿宋" w:hint="eastAsia"/>
              </w:rPr>
              <w:t>2.风量500m³/h，机外余压150Pa，功率110W，电源220V；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1.设备型号：EMH55P；</w:t>
            </w:r>
          </w:p>
          <w:p w:rsidR="00845EC3" w:rsidRDefault="00D44E50">
            <w:pPr>
              <w:jc w:val="left"/>
              <w:rPr>
                <w:rFonts w:ascii="仿宋" w:eastAsia="仿宋" w:hAnsi="仿宋" w:cs="仿宋"/>
              </w:rPr>
            </w:pPr>
            <w:r>
              <w:rPr>
                <w:rFonts w:ascii="仿宋" w:eastAsia="仿宋" w:hAnsi="仿宋" w:cs="仿宋" w:hint="eastAsia"/>
              </w:rPr>
              <w:t>2.风量550m³/h，机外余压150Pa，功率120W，电源220V；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1.设备型号：EMH60S；</w:t>
            </w:r>
          </w:p>
          <w:p w:rsidR="00845EC3" w:rsidRDefault="00D44E50">
            <w:pPr>
              <w:jc w:val="left"/>
              <w:rPr>
                <w:rFonts w:ascii="仿宋" w:eastAsia="仿宋" w:hAnsi="仿宋" w:cs="仿宋"/>
              </w:rPr>
            </w:pPr>
            <w:r>
              <w:rPr>
                <w:rFonts w:ascii="仿宋" w:eastAsia="仿宋" w:hAnsi="仿宋" w:cs="仿宋" w:hint="eastAsia"/>
              </w:rPr>
              <w:t>2.风量600m³/h，机外余压150Pa，功率132W，电源220V；</w:t>
            </w:r>
          </w:p>
          <w:p w:rsidR="00845EC3" w:rsidRDefault="00D44E50">
            <w:pPr>
              <w:jc w:val="left"/>
              <w:rPr>
                <w:rFonts w:ascii="仿宋" w:eastAsia="仿宋" w:hAnsi="仿宋" w:cs="仿宋"/>
              </w:rPr>
            </w:pPr>
            <w:r>
              <w:rPr>
                <w:rFonts w:ascii="仿宋" w:eastAsia="仿宋" w:hAnsi="仿宋" w:cs="仿宋" w:hint="eastAsia"/>
              </w:rPr>
              <w:lastRenderedPageBreak/>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1.设备型号：EMH80S；</w:t>
            </w:r>
          </w:p>
          <w:p w:rsidR="00845EC3" w:rsidRDefault="00D44E50">
            <w:pPr>
              <w:jc w:val="left"/>
              <w:rPr>
                <w:rFonts w:ascii="仿宋" w:eastAsia="仿宋" w:hAnsi="仿宋" w:cs="仿宋"/>
              </w:rPr>
            </w:pPr>
            <w:r>
              <w:rPr>
                <w:rFonts w:ascii="仿宋" w:eastAsia="仿宋" w:hAnsi="仿宋" w:cs="仿宋" w:hint="eastAsia"/>
              </w:rPr>
              <w:t>2.风量800m³/h，机外余压150Pa，功率144W，电源220V；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1.设备型号：EMH90S；</w:t>
            </w:r>
          </w:p>
          <w:p w:rsidR="00845EC3" w:rsidRDefault="00D44E50">
            <w:pPr>
              <w:jc w:val="left"/>
              <w:rPr>
                <w:rFonts w:ascii="仿宋" w:eastAsia="仿宋" w:hAnsi="仿宋" w:cs="仿宋"/>
              </w:rPr>
            </w:pPr>
            <w:r>
              <w:rPr>
                <w:rFonts w:ascii="仿宋" w:eastAsia="仿宋" w:hAnsi="仿宋" w:cs="仿宋" w:hint="eastAsia"/>
              </w:rPr>
              <w:t>2.风量900m³/h，机外余压150Pa，功率152W，电源220V；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1.设备型号：EMH015P-H；</w:t>
            </w:r>
          </w:p>
          <w:p w:rsidR="00845EC3" w:rsidRDefault="00D44E50">
            <w:pPr>
              <w:jc w:val="left"/>
              <w:rPr>
                <w:rFonts w:ascii="仿宋" w:eastAsia="仿宋" w:hAnsi="仿宋" w:cs="仿宋"/>
              </w:rPr>
            </w:pPr>
            <w:r>
              <w:rPr>
                <w:rFonts w:ascii="仿宋" w:eastAsia="仿宋" w:hAnsi="仿宋" w:cs="仿宋" w:hint="eastAsia"/>
              </w:rPr>
              <w:t>2.风量150m³/h，机外余压300Pa，功率58W，电源220V；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1.设备型号：EMH035P-H；</w:t>
            </w:r>
          </w:p>
          <w:p w:rsidR="00845EC3" w:rsidRDefault="00D44E50">
            <w:pPr>
              <w:jc w:val="left"/>
              <w:rPr>
                <w:rFonts w:ascii="仿宋" w:eastAsia="仿宋" w:hAnsi="仿宋" w:cs="仿宋"/>
              </w:rPr>
            </w:pPr>
            <w:r>
              <w:rPr>
                <w:rFonts w:ascii="仿宋" w:eastAsia="仿宋" w:hAnsi="仿宋" w:cs="仿宋" w:hint="eastAsia"/>
              </w:rPr>
              <w:t>2.风量350m³/h，机外余压300Pa，功率76W，电源220V；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1.设备型号：EMH045P-H；</w:t>
            </w:r>
          </w:p>
          <w:p w:rsidR="00845EC3" w:rsidRDefault="00D44E50">
            <w:pPr>
              <w:jc w:val="left"/>
              <w:rPr>
                <w:rFonts w:ascii="仿宋" w:eastAsia="仿宋" w:hAnsi="仿宋" w:cs="仿宋"/>
              </w:rPr>
            </w:pPr>
            <w:r>
              <w:rPr>
                <w:rFonts w:ascii="仿宋" w:eastAsia="仿宋" w:hAnsi="仿宋" w:cs="仿宋" w:hint="eastAsia"/>
              </w:rPr>
              <w:t>2.风量450m³/h，机外余压300Pa，功率92W，电源220V；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1.设备型号：EMH060P-H；</w:t>
            </w:r>
          </w:p>
          <w:p w:rsidR="00845EC3" w:rsidRDefault="00D44E50">
            <w:pPr>
              <w:jc w:val="left"/>
              <w:rPr>
                <w:rFonts w:ascii="仿宋" w:eastAsia="仿宋" w:hAnsi="仿宋" w:cs="仿宋"/>
              </w:rPr>
            </w:pPr>
            <w:r>
              <w:rPr>
                <w:rFonts w:ascii="仿宋" w:eastAsia="仿宋" w:hAnsi="仿宋" w:cs="仿宋" w:hint="eastAsia"/>
              </w:rPr>
              <w:t>2.风量600m³/h，机外余压300Pa，功率111W，电源220V；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w:t>
            </w:r>
            <w:r>
              <w:rPr>
                <w:rFonts w:ascii="仿宋" w:eastAsia="仿宋" w:hAnsi="仿宋" w:cs="仿宋" w:hint="eastAsia"/>
              </w:rPr>
              <w:lastRenderedPageBreak/>
              <w:t>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176</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1.设备型号：EMH080P-H；</w:t>
            </w:r>
          </w:p>
          <w:p w:rsidR="00845EC3" w:rsidRDefault="00D44E50">
            <w:pPr>
              <w:jc w:val="left"/>
              <w:rPr>
                <w:rFonts w:ascii="仿宋" w:eastAsia="仿宋" w:hAnsi="仿宋" w:cs="仿宋"/>
              </w:rPr>
            </w:pPr>
            <w:r>
              <w:rPr>
                <w:rFonts w:ascii="仿宋" w:eastAsia="仿宋" w:hAnsi="仿宋" w:cs="仿宋" w:hint="eastAsia"/>
              </w:rPr>
              <w:t>2.风量800m³/h，机外余压300Pa，功率144W，电源220V；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177</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1.设备型号：EMH090P-H；</w:t>
            </w:r>
          </w:p>
          <w:p w:rsidR="00845EC3" w:rsidRDefault="00D44E50">
            <w:pPr>
              <w:jc w:val="left"/>
              <w:rPr>
                <w:rFonts w:ascii="仿宋" w:eastAsia="仿宋" w:hAnsi="仿宋" w:cs="仿宋"/>
              </w:rPr>
            </w:pPr>
            <w:r>
              <w:rPr>
                <w:rFonts w:ascii="仿宋" w:eastAsia="仿宋" w:hAnsi="仿宋" w:cs="仿宋" w:hint="eastAsia"/>
              </w:rPr>
              <w:t>2.风量900m³/h，机外余压300Pa，功率152W，电源220V；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178</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1.设备型号：EMH100P-H；</w:t>
            </w:r>
          </w:p>
          <w:p w:rsidR="00845EC3" w:rsidRDefault="00D44E50">
            <w:pPr>
              <w:jc w:val="left"/>
              <w:rPr>
                <w:rFonts w:ascii="仿宋" w:eastAsia="仿宋" w:hAnsi="仿宋" w:cs="仿宋"/>
              </w:rPr>
            </w:pPr>
            <w:r>
              <w:rPr>
                <w:rFonts w:ascii="仿宋" w:eastAsia="仿宋" w:hAnsi="仿宋" w:cs="仿宋" w:hint="eastAsia"/>
              </w:rPr>
              <w:t>2.风量1000m³/h，机外余压300Pa，功率206W，电源220V；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179</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1.设备型号：EMH110P-H；</w:t>
            </w:r>
          </w:p>
          <w:p w:rsidR="00845EC3" w:rsidRDefault="00D44E50">
            <w:pPr>
              <w:jc w:val="left"/>
              <w:rPr>
                <w:rFonts w:ascii="仿宋" w:eastAsia="仿宋" w:hAnsi="仿宋" w:cs="仿宋"/>
              </w:rPr>
            </w:pPr>
            <w:r>
              <w:rPr>
                <w:rFonts w:ascii="仿宋" w:eastAsia="仿宋" w:hAnsi="仿宋" w:cs="仿宋" w:hint="eastAsia"/>
              </w:rPr>
              <w:t>2.风量1100m³/h，机外余压300Pa，功率243W，电源220V；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180</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1.设备型号：EMH120P-H；</w:t>
            </w:r>
          </w:p>
          <w:p w:rsidR="00845EC3" w:rsidRDefault="00D44E50">
            <w:pPr>
              <w:jc w:val="left"/>
              <w:rPr>
                <w:rFonts w:ascii="仿宋" w:eastAsia="仿宋" w:hAnsi="仿宋" w:cs="仿宋"/>
              </w:rPr>
            </w:pPr>
            <w:r>
              <w:rPr>
                <w:rFonts w:ascii="仿宋" w:eastAsia="仿宋" w:hAnsi="仿宋" w:cs="仿宋" w:hint="eastAsia"/>
              </w:rPr>
              <w:t>2.风量1200m³/h，机外余压300Pa，功率289W，电源220V；</w:t>
            </w:r>
          </w:p>
          <w:p w:rsidR="00845EC3" w:rsidRDefault="00D44E50">
            <w:pPr>
              <w:jc w:val="left"/>
              <w:rPr>
                <w:rFonts w:ascii="仿宋" w:eastAsia="仿宋" w:hAnsi="仿宋" w:cs="仿宋"/>
              </w:rPr>
            </w:pPr>
            <w:r>
              <w:rPr>
                <w:rFonts w:ascii="仿宋" w:eastAsia="仿宋" w:hAnsi="仿宋" w:cs="仿宋" w:hint="eastAsia"/>
              </w:rPr>
              <w:t>3.自带0-10V、RS485及故障报警接口；</w:t>
            </w:r>
          </w:p>
          <w:p w:rsidR="00845EC3" w:rsidRDefault="00D44E50">
            <w:pPr>
              <w:jc w:val="left"/>
              <w:rPr>
                <w:rFonts w:ascii="仿宋" w:eastAsia="仿宋" w:hAnsi="仿宋" w:cs="仿宋"/>
              </w:rPr>
            </w:pPr>
            <w:r>
              <w:rPr>
                <w:rFonts w:ascii="仿宋" w:eastAsia="仿宋" w:hAnsi="仿宋" w:cs="仿宋" w:hint="eastAsia"/>
              </w:rPr>
              <w:t>4.零电流启动0-100%无级自动调速。</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181</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2.风量25000m³/h，风压（全压）500Pa</w:t>
            </w:r>
            <w:r>
              <w:rPr>
                <w:rFonts w:ascii="仿宋" w:eastAsia="仿宋" w:hAnsi="仿宋" w:cs="仿宋" w:hint="eastAsia"/>
              </w:rPr>
              <w:br/>
              <w:t>3.供电要求：7.5kw（380v）,效率≥65%</w:t>
            </w:r>
          </w:p>
          <w:p w:rsidR="00845EC3" w:rsidRDefault="00D44E50">
            <w:pPr>
              <w:jc w:val="left"/>
              <w:rPr>
                <w:rFonts w:ascii="仿宋" w:eastAsia="仿宋" w:hAnsi="仿宋" w:cs="仿宋"/>
              </w:rPr>
            </w:pPr>
            <w:r>
              <w:rPr>
                <w:rFonts w:ascii="仿宋" w:eastAsia="仿宋" w:hAnsi="仿宋" w:cs="仿宋" w:hint="eastAsia"/>
              </w:rPr>
              <w:t>4、品牌：虞通</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182</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2.风量30000m³/h，风压（全压）500Pa</w:t>
            </w:r>
            <w:r>
              <w:rPr>
                <w:rFonts w:ascii="仿宋" w:eastAsia="仿宋" w:hAnsi="仿宋" w:cs="仿宋" w:hint="eastAsia"/>
              </w:rPr>
              <w:br/>
            </w:r>
            <w:r>
              <w:rPr>
                <w:rFonts w:ascii="仿宋" w:eastAsia="仿宋" w:hAnsi="仿宋" w:cs="仿宋" w:hint="eastAsia"/>
              </w:rPr>
              <w:lastRenderedPageBreak/>
              <w:t>3.供电要求：7.5kw（380v）,转速：1450rpm,效率≥65%</w:t>
            </w:r>
          </w:p>
          <w:p w:rsidR="00845EC3" w:rsidRDefault="00D44E50">
            <w:pPr>
              <w:jc w:val="left"/>
              <w:rPr>
                <w:rFonts w:ascii="仿宋" w:eastAsia="仿宋" w:hAnsi="仿宋" w:cs="仿宋"/>
              </w:rPr>
            </w:pPr>
            <w:r>
              <w:rPr>
                <w:rFonts w:ascii="仿宋" w:eastAsia="仿宋" w:hAnsi="仿宋" w:cs="仿宋" w:hint="eastAsia"/>
              </w:rPr>
              <w:t>4、品牌：虞通</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183</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2.风量50000m³/h，风压（全压）500Pa</w:t>
            </w:r>
            <w:r>
              <w:rPr>
                <w:rFonts w:ascii="仿宋" w:eastAsia="仿宋" w:hAnsi="仿宋" w:cs="仿宋" w:hint="eastAsia"/>
              </w:rPr>
              <w:br/>
              <w:t>3.供电要求：15kw（380v）,转速：960rpm,效率≥65%</w:t>
            </w:r>
          </w:p>
          <w:p w:rsidR="00845EC3" w:rsidRDefault="00D44E50">
            <w:pPr>
              <w:jc w:val="left"/>
              <w:rPr>
                <w:rFonts w:ascii="仿宋" w:eastAsia="仿宋" w:hAnsi="仿宋" w:cs="仿宋"/>
              </w:rPr>
            </w:pPr>
            <w:r>
              <w:rPr>
                <w:rFonts w:ascii="仿宋" w:eastAsia="仿宋" w:hAnsi="仿宋" w:cs="仿宋" w:hint="eastAsia"/>
              </w:rPr>
              <w:t>4、品牌：虞通</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184</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加压送风机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2.风量28000m³/h，风压（全压）500Pa，出口噪音限值≤83dB</w:t>
            </w:r>
            <w:r>
              <w:rPr>
                <w:rFonts w:ascii="仿宋" w:eastAsia="仿宋" w:hAnsi="仿宋" w:cs="仿宋" w:hint="eastAsia"/>
              </w:rPr>
              <w:br/>
              <w:t>3.供电要求：11kw（380v）,转速：1450rpm,效率≥65%</w:t>
            </w:r>
          </w:p>
          <w:p w:rsidR="00845EC3" w:rsidRDefault="00D44E50">
            <w:pPr>
              <w:jc w:val="left"/>
              <w:rPr>
                <w:rFonts w:ascii="仿宋" w:eastAsia="仿宋" w:hAnsi="仿宋" w:cs="仿宋"/>
              </w:rPr>
            </w:pPr>
            <w:r>
              <w:rPr>
                <w:rFonts w:ascii="仿宋" w:eastAsia="仿宋" w:hAnsi="仿宋" w:cs="仿宋" w:hint="eastAsia"/>
              </w:rPr>
              <w:t>4、品牌：虞通</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r>
      <w:tr w:rsidR="00845EC3">
        <w:tc>
          <w:tcPr>
            <w:tcW w:w="53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185</w:t>
            </w:r>
          </w:p>
        </w:tc>
        <w:tc>
          <w:tcPr>
            <w:tcW w:w="142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12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加压送风机</w:t>
            </w:r>
          </w:p>
        </w:tc>
        <w:tc>
          <w:tcPr>
            <w:tcW w:w="3420"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2.风量20000m³/h，风压（全压）470Pa，出口噪音限值≤82dB</w:t>
            </w:r>
            <w:r>
              <w:rPr>
                <w:rFonts w:ascii="仿宋" w:eastAsia="仿宋" w:hAnsi="仿宋" w:cs="仿宋" w:hint="eastAsia"/>
              </w:rPr>
              <w:br/>
              <w:t>3.供电要求：7.5kw（380v）,转速：1450rpm,效率≥65%</w:t>
            </w:r>
          </w:p>
          <w:p w:rsidR="00845EC3" w:rsidRDefault="00D44E50">
            <w:pPr>
              <w:jc w:val="left"/>
              <w:rPr>
                <w:rFonts w:ascii="仿宋" w:eastAsia="仿宋" w:hAnsi="仿宋" w:cs="仿宋"/>
              </w:rPr>
            </w:pPr>
            <w:r>
              <w:rPr>
                <w:rFonts w:ascii="仿宋" w:eastAsia="仿宋" w:hAnsi="仿宋" w:cs="仿宋" w:hint="eastAsia"/>
              </w:rPr>
              <w:t>4、品牌：虞通</w:t>
            </w:r>
          </w:p>
        </w:tc>
        <w:tc>
          <w:tcPr>
            <w:tcW w:w="69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77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1150"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r>
    </w:tbl>
    <w:p w:rsidR="00845EC3" w:rsidRDefault="00845EC3">
      <w:pPr>
        <w:pStyle w:val="aa"/>
        <w:tabs>
          <w:tab w:val="left" w:pos="312"/>
        </w:tabs>
        <w:rPr>
          <w:rFonts w:ascii="仿宋" w:eastAsia="仿宋" w:hAnsi="仿宋" w:cs="仿宋"/>
          <w:b/>
        </w:rPr>
        <w:sectPr w:rsidR="00845EC3">
          <w:footerReference w:type="default" r:id="rId9"/>
          <w:pgSz w:w="11906" w:h="16838"/>
          <w:pgMar w:top="1327" w:right="1417" w:bottom="1327" w:left="1417" w:header="567" w:footer="567" w:gutter="0"/>
          <w:cols w:space="720"/>
          <w:docGrid w:type="lines" w:linePitch="312"/>
        </w:sectPr>
      </w:pPr>
    </w:p>
    <w:p w:rsidR="00845EC3" w:rsidRDefault="00D44E50">
      <w:pPr>
        <w:pStyle w:val="aa"/>
        <w:numPr>
          <w:ilvl w:val="0"/>
          <w:numId w:val="4"/>
        </w:numPr>
        <w:ind w:firstLineChars="200" w:firstLine="602"/>
        <w:rPr>
          <w:rFonts w:ascii="仿宋" w:eastAsia="仿宋" w:hAnsi="仿宋" w:cs="仿宋"/>
          <w:b/>
          <w:sz w:val="28"/>
          <w:szCs w:val="28"/>
        </w:rPr>
      </w:pPr>
      <w:r>
        <w:rPr>
          <w:rFonts w:ascii="仿宋" w:eastAsia="仿宋" w:hAnsi="仿宋" w:cs="仿宋" w:hint="eastAsia"/>
          <w:b/>
          <w:sz w:val="28"/>
          <w:szCs w:val="28"/>
        </w:rPr>
        <w:lastRenderedPageBreak/>
        <w:t>维护保养具体要求</w:t>
      </w: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t>洁净</w:t>
      </w:r>
      <w:r>
        <w:rPr>
          <w:rFonts w:ascii="仿宋" w:eastAsia="仿宋" w:hAnsi="仿宋" w:cs="仿宋" w:hint="eastAsia"/>
          <w:b/>
          <w:sz w:val="28"/>
          <w:szCs w:val="28"/>
          <w:lang w:val="hr-HR"/>
        </w:rPr>
        <w:t>空调系统</w:t>
      </w:r>
      <w:r>
        <w:rPr>
          <w:rFonts w:ascii="仿宋" w:eastAsia="仿宋" w:hAnsi="仿宋" w:cs="仿宋" w:hint="eastAsia"/>
          <w:b/>
          <w:sz w:val="28"/>
          <w:szCs w:val="28"/>
        </w:rPr>
        <w:t>设备维护保养服务</w:t>
      </w:r>
      <w:r>
        <w:rPr>
          <w:rFonts w:ascii="仿宋" w:eastAsia="仿宋" w:hAnsi="仿宋" w:cs="仿宋" w:hint="eastAsia"/>
          <w:b/>
          <w:sz w:val="28"/>
          <w:szCs w:val="28"/>
          <w:lang w:val="zh-CN"/>
        </w:rPr>
        <w:t>项目</w:t>
      </w:r>
      <w:r>
        <w:rPr>
          <w:rFonts w:ascii="仿宋" w:eastAsia="仿宋" w:hAnsi="仿宋" w:cs="仿宋" w:hint="eastAsia"/>
          <w:b/>
          <w:sz w:val="28"/>
          <w:szCs w:val="28"/>
        </w:rPr>
        <w:t>工作内容</w:t>
      </w:r>
    </w:p>
    <w:p w:rsidR="00845EC3" w:rsidRDefault="00D44E50">
      <w:pPr>
        <w:pStyle w:val="aa"/>
        <w:spacing w:line="360" w:lineRule="auto"/>
        <w:rPr>
          <w:rFonts w:ascii="仿宋" w:eastAsia="仿宋" w:hAnsi="仿宋" w:cs="仿宋"/>
        </w:rPr>
      </w:pPr>
      <w:r>
        <w:rPr>
          <w:rFonts w:ascii="仿宋" w:eastAsia="仿宋" w:hAnsi="仿宋" w:cs="仿宋" w:hint="eastAsia"/>
          <w:b/>
        </w:rPr>
        <w:t>表一：维护保养的内容及时间周期</w:t>
      </w:r>
    </w:p>
    <w:tbl>
      <w:tblPr>
        <w:tblW w:w="14691" w:type="dxa"/>
        <w:tblLayout w:type="fixed"/>
        <w:tblLook w:val="04A0" w:firstRow="1" w:lastRow="0" w:firstColumn="1" w:lastColumn="0" w:noHBand="0" w:noVBand="1"/>
      </w:tblPr>
      <w:tblGrid>
        <w:gridCol w:w="891"/>
        <w:gridCol w:w="810"/>
        <w:gridCol w:w="760"/>
        <w:gridCol w:w="1200"/>
        <w:gridCol w:w="1480"/>
        <w:gridCol w:w="1800"/>
        <w:gridCol w:w="1720"/>
        <w:gridCol w:w="1470"/>
        <w:gridCol w:w="1310"/>
        <w:gridCol w:w="2160"/>
        <w:gridCol w:w="1090"/>
      </w:tblGrid>
      <w:tr w:rsidR="00845EC3">
        <w:trPr>
          <w:trHeight w:val="570"/>
          <w:tblHeader/>
        </w:trPr>
        <w:tc>
          <w:tcPr>
            <w:tcW w:w="891"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科室</w:t>
            </w:r>
          </w:p>
        </w:tc>
        <w:tc>
          <w:tcPr>
            <w:tcW w:w="81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项目 名称</w:t>
            </w:r>
          </w:p>
        </w:tc>
        <w:tc>
          <w:tcPr>
            <w:tcW w:w="76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型号  品牌</w:t>
            </w:r>
          </w:p>
        </w:tc>
        <w:tc>
          <w:tcPr>
            <w:tcW w:w="1200"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设备数量</w:t>
            </w:r>
          </w:p>
        </w:tc>
        <w:tc>
          <w:tcPr>
            <w:tcW w:w="148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巡检工作    （4次/天）</w:t>
            </w:r>
          </w:p>
        </w:tc>
        <w:tc>
          <w:tcPr>
            <w:tcW w:w="180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周保养内容（次/周）</w:t>
            </w:r>
          </w:p>
        </w:tc>
        <w:tc>
          <w:tcPr>
            <w:tcW w:w="172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月度保养内容  （次/月）</w:t>
            </w:r>
          </w:p>
        </w:tc>
        <w:tc>
          <w:tcPr>
            <w:tcW w:w="147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季度保养内容（次/季）</w:t>
            </w:r>
          </w:p>
        </w:tc>
        <w:tc>
          <w:tcPr>
            <w:tcW w:w="131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年度保养内容（次/年）</w:t>
            </w:r>
          </w:p>
        </w:tc>
        <w:tc>
          <w:tcPr>
            <w:tcW w:w="216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作业要求</w:t>
            </w:r>
          </w:p>
        </w:tc>
        <w:tc>
          <w:tcPr>
            <w:tcW w:w="109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作业日期</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1楼供应中心</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sz w:val="18"/>
                <w:szCs w:val="18"/>
              </w:rPr>
            </w:pP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rPr>
              <w:t>每周六</w:t>
            </w:r>
          </w:p>
        </w:tc>
      </w:tr>
      <w:tr w:rsidR="00845EC3">
        <w:trPr>
          <w:trHeight w:val="170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电加热</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PTC</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检查外观是否完好，是否有异味，检测温度是否正常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对PTC电加热管保养一次；</w:t>
            </w:r>
            <w:r>
              <w:rPr>
                <w:rFonts w:ascii="仿宋" w:eastAsia="仿宋" w:hAnsi="仿宋" w:cs="仿宋" w:hint="eastAsia"/>
                <w:kern w:val="0"/>
                <w:sz w:val="18"/>
                <w:szCs w:val="18"/>
                <w:lang w:bidi="ar"/>
              </w:rPr>
              <w:br/>
              <w:t>对PTC电加热的接线柱保养一次；</w:t>
            </w:r>
            <w:r>
              <w:rPr>
                <w:rFonts w:ascii="仿宋" w:eastAsia="仿宋" w:hAnsi="仿宋" w:cs="仿宋" w:hint="eastAsia"/>
                <w:kern w:val="0"/>
                <w:sz w:val="18"/>
                <w:szCs w:val="18"/>
                <w:lang w:bidi="ar"/>
              </w:rPr>
              <w:br/>
              <w:t>对PTC电加热的接线保养一次</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更换电加热管，检查控制保护模块</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sz w:val="18"/>
                <w:szCs w:val="18"/>
              </w:rPr>
            </w:pPr>
            <w:r>
              <w:rPr>
                <w:rFonts w:ascii="仿宋" w:eastAsia="仿宋" w:hAnsi="仿宋" w:cs="仿宋" w:hint="eastAsia"/>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风机盘管</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新晃</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9</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集中式排风机</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约克</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运行状况检查及养护、润滑、紧固整理、风轮清洗、整机检测保养</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w:t>
            </w:r>
            <w:r>
              <w:rPr>
                <w:rFonts w:ascii="仿宋" w:eastAsia="仿宋" w:hAnsi="仿宋" w:cs="仿宋" w:hint="eastAsia"/>
                <w:color w:val="000000"/>
                <w:kern w:val="0"/>
                <w:sz w:val="18"/>
                <w:szCs w:val="18"/>
                <w:lang w:bidi="ar"/>
              </w:rPr>
              <w:lastRenderedPageBreak/>
              <w:t>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w:t>
            </w:r>
            <w:r>
              <w:rPr>
                <w:rFonts w:ascii="仿宋" w:eastAsia="仿宋" w:hAnsi="仿宋" w:cs="仿宋" w:hint="eastAsia"/>
                <w:color w:val="000000"/>
                <w:kern w:val="0"/>
                <w:sz w:val="18"/>
                <w:szCs w:val="18"/>
                <w:lang w:bidi="ar"/>
              </w:rPr>
              <w:lastRenderedPageBreak/>
              <w:t>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每周六夜间</w:t>
            </w:r>
          </w:p>
        </w:tc>
      </w:tr>
      <w:tr w:rsidR="00845EC3">
        <w:trPr>
          <w:trHeight w:val="1772"/>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p w:rsidR="00845EC3" w:rsidRDefault="00845EC3">
            <w:pPr>
              <w:pStyle w:val="aa"/>
              <w:spacing w:line="220" w:lineRule="exact"/>
              <w:jc w:val="both"/>
              <w:rPr>
                <w:rFonts w:ascii="仿宋" w:eastAsia="仿宋" w:hAnsi="仿宋" w:cs="仿宋"/>
              </w:rPr>
            </w:pP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每周六夜间</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1楼配置中心</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w:t>
            </w:r>
            <w:r>
              <w:rPr>
                <w:rFonts w:ascii="仿宋" w:eastAsia="仿宋" w:hAnsi="仿宋" w:cs="仿宋" w:hint="eastAsia"/>
                <w:color w:val="000000"/>
                <w:kern w:val="0"/>
                <w:sz w:val="18"/>
                <w:szCs w:val="18"/>
                <w:lang w:bidi="ar"/>
              </w:rPr>
              <w:lastRenderedPageBreak/>
              <w:t>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集中式排风机</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雅士</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运行状况检查及养护、润滑、紧固整理、风轮清洗、整机检测保养</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69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1层介入</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r>
            <w:r>
              <w:rPr>
                <w:rFonts w:ascii="仿宋" w:eastAsia="仿宋" w:hAnsi="仿宋" w:cs="仿宋" w:hint="eastAsia"/>
                <w:color w:val="000000"/>
                <w:kern w:val="0"/>
                <w:sz w:val="18"/>
                <w:szCs w:val="18"/>
                <w:lang w:bidi="ar"/>
              </w:rPr>
              <w:lastRenderedPageBreak/>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w:t>
            </w:r>
            <w:r>
              <w:rPr>
                <w:rFonts w:ascii="仿宋" w:eastAsia="仿宋" w:hAnsi="仿宋" w:cs="仿宋" w:hint="eastAsia"/>
                <w:color w:val="000000"/>
                <w:kern w:val="0"/>
                <w:sz w:val="18"/>
                <w:szCs w:val="18"/>
                <w:lang w:bidi="ar"/>
              </w:rPr>
              <w:lastRenderedPageBreak/>
              <w:t>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w:t>
            </w:r>
            <w:r>
              <w:rPr>
                <w:rFonts w:ascii="仿宋" w:eastAsia="仿宋" w:hAnsi="仿宋" w:cs="仿宋" w:hint="eastAsia"/>
                <w:color w:val="000000"/>
                <w:kern w:val="0"/>
                <w:sz w:val="18"/>
                <w:szCs w:val="18"/>
                <w:lang w:bidi="ar"/>
              </w:rPr>
              <w:lastRenderedPageBreak/>
              <w:t>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50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w:t>
            </w:r>
            <w:r>
              <w:rPr>
                <w:rFonts w:ascii="仿宋" w:eastAsia="仿宋" w:hAnsi="仿宋" w:cs="仿宋" w:hint="eastAsia"/>
                <w:color w:val="000000"/>
                <w:kern w:val="0"/>
                <w:sz w:val="18"/>
                <w:szCs w:val="18"/>
                <w:lang w:bidi="ar"/>
              </w:rPr>
              <w:lastRenderedPageBreak/>
              <w:t>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w:t>
            </w:r>
            <w:r>
              <w:rPr>
                <w:rFonts w:ascii="仿宋" w:eastAsia="仿宋" w:hAnsi="仿宋" w:cs="仿宋" w:hint="eastAsia"/>
                <w:color w:val="000000"/>
                <w:kern w:val="0"/>
                <w:sz w:val="18"/>
                <w:szCs w:val="18"/>
                <w:lang w:bidi="ar"/>
              </w:rPr>
              <w:lastRenderedPageBreak/>
              <w:t>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周末或者法定节假</w:t>
            </w:r>
            <w:r>
              <w:rPr>
                <w:rFonts w:ascii="仿宋" w:eastAsia="仿宋" w:hAnsi="仿宋" w:cs="仿宋" w:hint="eastAsia"/>
                <w:color w:val="000000"/>
                <w:kern w:val="0"/>
                <w:sz w:val="18"/>
                <w:szCs w:val="18"/>
              </w:rPr>
              <w:lastRenderedPageBreak/>
              <w:t>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1层日间手术室</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风机盘管</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广东高美</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周六、日</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3楼小儿外科</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w:t>
            </w:r>
            <w:r>
              <w:rPr>
                <w:rFonts w:ascii="仿宋" w:eastAsia="仿宋" w:hAnsi="仿宋" w:cs="仿宋" w:hint="eastAsia"/>
                <w:color w:val="000000"/>
                <w:kern w:val="0"/>
                <w:sz w:val="18"/>
                <w:szCs w:val="18"/>
                <w:lang w:bidi="ar"/>
              </w:rPr>
              <w:lastRenderedPageBreak/>
              <w:t>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w:t>
            </w:r>
            <w:r>
              <w:rPr>
                <w:rFonts w:ascii="仿宋" w:eastAsia="仿宋" w:hAnsi="仿宋" w:cs="仿宋" w:hint="eastAsia"/>
                <w:color w:val="000000"/>
                <w:kern w:val="0"/>
                <w:sz w:val="18"/>
                <w:szCs w:val="18"/>
                <w:lang w:bidi="ar"/>
              </w:rPr>
              <w:lastRenderedPageBreak/>
              <w:t>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进水管过滤器清理，整机检测</w:t>
            </w:r>
            <w:r>
              <w:rPr>
                <w:rFonts w:ascii="仿宋" w:eastAsia="仿宋" w:hAnsi="仿宋" w:cs="仿宋" w:hint="eastAsia"/>
                <w:color w:val="000000"/>
                <w:kern w:val="0"/>
                <w:sz w:val="18"/>
                <w:szCs w:val="18"/>
                <w:lang w:bidi="ar"/>
              </w:rPr>
              <w:lastRenderedPageBreak/>
              <w:t>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冷凝器化学清洗，进水管过</w:t>
            </w:r>
            <w:r>
              <w:rPr>
                <w:rFonts w:ascii="仿宋" w:eastAsia="仿宋" w:hAnsi="仿宋" w:cs="仿宋" w:hint="eastAsia"/>
                <w:color w:val="000000"/>
                <w:kern w:val="0"/>
                <w:sz w:val="18"/>
                <w:szCs w:val="18"/>
                <w:lang w:bidi="ar"/>
              </w:rPr>
              <w:lastRenderedPageBreak/>
              <w:t>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穿工作服、戴一次性使用帽子、医用防护口罩（N95</w:t>
            </w:r>
            <w:r>
              <w:rPr>
                <w:rFonts w:ascii="仿宋" w:eastAsia="仿宋" w:hAnsi="仿宋" w:cs="仿宋" w:hint="eastAsia"/>
                <w:color w:val="000000"/>
                <w:kern w:val="0"/>
                <w:sz w:val="18"/>
                <w:szCs w:val="18"/>
                <w:lang w:bidi="ar"/>
              </w:rPr>
              <w:lastRenderedPageBreak/>
              <w:t>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可预约周一到周五</w:t>
            </w:r>
            <w:r>
              <w:rPr>
                <w:rFonts w:ascii="仿宋" w:eastAsia="仿宋" w:hAnsi="仿宋" w:cs="仿宋" w:hint="eastAsia"/>
                <w:color w:val="000000"/>
                <w:kern w:val="0"/>
                <w:sz w:val="18"/>
                <w:szCs w:val="18"/>
              </w:rPr>
              <w:lastRenderedPageBreak/>
              <w:t>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w:t>
            </w:r>
            <w:r>
              <w:rPr>
                <w:rFonts w:ascii="仿宋" w:eastAsia="仿宋" w:hAnsi="仿宋" w:cs="仿宋" w:hint="eastAsia"/>
                <w:color w:val="000000"/>
                <w:kern w:val="0"/>
                <w:sz w:val="18"/>
                <w:szCs w:val="18"/>
                <w:lang w:bidi="ar"/>
              </w:rPr>
              <w:lastRenderedPageBreak/>
              <w:t>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预约周一到周五下午4点到5点半</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4楼生殖中心</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w:t>
            </w:r>
            <w:r>
              <w:rPr>
                <w:rFonts w:ascii="仿宋" w:eastAsia="仿宋" w:hAnsi="仿宋" w:cs="仿宋" w:hint="eastAsia"/>
                <w:color w:val="000000"/>
                <w:kern w:val="0"/>
                <w:sz w:val="18"/>
                <w:szCs w:val="18"/>
                <w:lang w:bidi="ar"/>
              </w:rPr>
              <w:lastRenderedPageBreak/>
              <w:t>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w:t>
            </w:r>
            <w:r>
              <w:rPr>
                <w:rFonts w:ascii="仿宋" w:eastAsia="仿宋" w:hAnsi="仿宋" w:cs="仿宋" w:hint="eastAsia"/>
                <w:color w:val="000000"/>
                <w:kern w:val="0"/>
                <w:sz w:val="18"/>
                <w:szCs w:val="18"/>
                <w:lang w:bidi="ar"/>
              </w:rPr>
              <w:lastRenderedPageBreak/>
              <w:t>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lastRenderedPageBreak/>
              <w:t>预约周一到周五下</w:t>
            </w:r>
            <w:r>
              <w:rPr>
                <w:rFonts w:ascii="仿宋" w:eastAsia="仿宋" w:hAnsi="仿宋" w:cs="仿宋" w:hint="eastAsia"/>
                <w:color w:val="000000"/>
                <w:kern w:val="0"/>
                <w:sz w:val="18"/>
                <w:szCs w:val="18"/>
              </w:rPr>
              <w:lastRenderedPageBreak/>
              <w:t>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预约周一到周五下午4点到5点半</w:t>
            </w:r>
          </w:p>
        </w:tc>
      </w:tr>
      <w:tr w:rsidR="00845EC3">
        <w:trPr>
          <w:trHeight w:val="23"/>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4楼手术室</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294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康迪、阿姆斯壮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3"/>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周日</w:t>
            </w:r>
          </w:p>
        </w:tc>
      </w:tr>
      <w:tr w:rsidR="00845EC3">
        <w:trPr>
          <w:trHeight w:val="2100"/>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4、5楼CICU、NICU、SNICU、PICU、新生儿</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阿姆斯壮、斯普克林</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亚高效过滤器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预约周一到周五下午</w:t>
            </w:r>
          </w:p>
        </w:tc>
      </w:tr>
      <w:tr w:rsidR="00845EC3">
        <w:trPr>
          <w:trHeight w:val="2100"/>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6楼高危产科ICU</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100"/>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13楼脐血库实验室</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亚高效过滤器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2100"/>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14楼层流移植仓</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检查外观是否完好，是否有松动，异响，风量是否足够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检查更换损坏的出、回风口、过滤网</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拆卸出、回风口进行清洁清洗，采用500mg/L含氯消毒剂浸泡30分钟，消毒后装回洗净消毒好的出、回风口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周一下午进行</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洁净风柜</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ALKO</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进水管过滤器清理，整机检测保养及调校、运行状况检查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巨光</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20</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加湿器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康迪、阿姆斯壮</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检查外观是否完好，是否有异响，是否有漏水，加湿是否正常</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清理离子床，对电极部分进行检查清洁，加湿桶进行除垢</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变频器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ABB</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运行状况检查及养护、紧固、整理、清洁</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拆卸除尘，清洁接线端，频率校正</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初效过滤器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检查过滤器是否有破损，检查阻力超过设计初阻力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亚高效过滤器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高效过滤器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高科金信</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检查阻力超过设计初阻力</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协助更换过滤器</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由科室提前电话通知</w:t>
            </w:r>
          </w:p>
        </w:tc>
      </w:tr>
      <w:tr w:rsidR="00845EC3">
        <w:trPr>
          <w:trHeight w:val="1050"/>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C栋6楼天面</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130KW风冷式螺杆机组</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约克</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检查外观是否完好，机组运行是否有异响，风扇转动是否正常，记录各运行参数</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运行工况检查，故障记录与运行数据与分析，检漏、测试、清洁整理，冷凝翅片清洗及梳理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运行工况检查，故障记录与运行数据与分析，检漏、测试、冷凝翅片化学清</w:t>
            </w:r>
            <w:r>
              <w:rPr>
                <w:rFonts w:ascii="仿宋" w:eastAsia="仿宋" w:hAnsi="仿宋" w:cs="仿宋" w:hint="eastAsia"/>
                <w:color w:val="000000"/>
                <w:kern w:val="0"/>
                <w:sz w:val="18"/>
                <w:szCs w:val="18"/>
                <w:lang w:bidi="ar"/>
              </w:rPr>
              <w:lastRenderedPageBreak/>
              <w:t>洗及梳理</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运行工况检查，故障记录与运行数据分析，整机捡漏，补充制冷剂、</w:t>
            </w:r>
            <w:r>
              <w:rPr>
                <w:rFonts w:ascii="仿宋" w:eastAsia="仿宋" w:hAnsi="仿宋" w:cs="仿宋" w:hint="eastAsia"/>
                <w:color w:val="000000"/>
                <w:kern w:val="0"/>
                <w:sz w:val="18"/>
                <w:szCs w:val="18"/>
                <w:lang w:bidi="ar"/>
              </w:rPr>
              <w:lastRenderedPageBreak/>
              <w:t>测试、清洁、紧固整理，更换过滤芯、冷冻油</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5.5KW水泵</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广一</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050"/>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6楼西区天面</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1049KW螺杆风冷热泵机组</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麦克维尔MHS310.2FLN022</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检查外观是否完好，机组运行是否有异响，风扇转动是否正常，记录各运行参数</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运行工况检查，故障记录与运行数据与分析，检漏、测试、清洁整理，冷凝翅片清洗及梳理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运行工况检查，故障记录与运行数据与分析，检漏、测试、冷凝翅片化学清洗及梳理</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运行工况检查，故障记录与运行数据分析，整机捡漏，补充制冷剂、测试、清洁、紧固整理，更换过滤芯、冷冻油</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冷冻泵（30KW）</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050"/>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6楼东区天面</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352KW螺杆风冷热泵机组</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麦克维尔MHS100.1FLN022</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检查外观是否完好，机组运行是否有异响，风扇转动是否正常，记录各运行参数</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运行工况检查，故障记录与运行数据与分析，检漏、测试、清洁整理，冷凝翅片清洗及梳理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运行工况检查，故障记录与运行数据与分析，检漏、测试、冷凝翅片化学清洗及梳理</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运行工况检查，故障记录与运行数据分析，整机捡漏，补充制冷剂、测试、清洁、紧固整理，更换过滤芯、冷冻油</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冷冻泵（11KW）</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16楼天面</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80冷吨风冷热泵机组</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大金</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5.5KW水泵</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广一</w:t>
            </w:r>
          </w:p>
        </w:tc>
        <w:tc>
          <w:tcPr>
            <w:tcW w:w="12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洁净区域</w:t>
            </w:r>
          </w:p>
        </w:tc>
        <w:tc>
          <w:tcPr>
            <w:tcW w:w="8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阀门</w:t>
            </w:r>
          </w:p>
        </w:tc>
        <w:tc>
          <w:tcPr>
            <w:tcW w:w="7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埃美柯、国标</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432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定风量调节装置</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286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Y型过滤器</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100</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拆卸Y型过滤器滤芯，进行物理清洗，表面翻新除锈</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电动定风量调节装置</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德国妥思</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运行工况检查，线路是否松脱，控制是否正常</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8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电子水处理仪</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北京多元</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w:t>
            </w:r>
            <w:r>
              <w:rPr>
                <w:rFonts w:ascii="仿宋" w:eastAsia="仿宋" w:hAnsi="仿宋" w:cs="仿宋" w:hint="eastAsia"/>
                <w:color w:val="000000"/>
                <w:kern w:val="0"/>
                <w:sz w:val="18"/>
                <w:szCs w:val="18"/>
                <w:lang w:bidi="ar"/>
              </w:rPr>
              <w:lastRenderedPageBreak/>
              <w:t>有漏水</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运行工况检查，故障记录与运行数据分析，紧固与清洁整理，药剂是否足</w:t>
            </w:r>
            <w:r>
              <w:rPr>
                <w:rFonts w:ascii="仿宋" w:eastAsia="仿宋" w:hAnsi="仿宋" w:cs="仿宋" w:hint="eastAsia"/>
                <w:color w:val="000000"/>
                <w:kern w:val="0"/>
                <w:sz w:val="18"/>
                <w:szCs w:val="18"/>
                <w:lang w:bidi="ar"/>
              </w:rPr>
              <w:lastRenderedPageBreak/>
              <w:t>够</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拆卸罐体进行全面清洗，更换损坏部件</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吊顶消毒机</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深圳IAC</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清洗滤网,运行使用状况检查</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运行状况检查及养护、清洗滤网，风轮清洗、整机积尘清洁保养、更换过滤网</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独立空调控制面板</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在线监控、调节、巡查主体楼的风柜及楼层空调温度、新风等。2、中央空调末端运行监控</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镀锌风管止回阀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国产国标</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风阀执行器</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西门子</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高效净化送风口</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局部保温老化、破损点的修补，不含整面的老化更新改造工程</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恒温恒湿控制系统</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在线监控、调节、巡查主体楼的风柜及楼层空调温度、新风等。空调末端运行监控</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各类关联阀门与传感器检查</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风管</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国产国标</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7537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风口、风阀、保温结构养护，局部保温老化、破损点的修补，不含整面的老化更新改造工程</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空调机组消声器</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广东业创</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检查外观是否完好，测试消音效果，破损点的修补</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空调机组止回阀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广东业创</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排污阀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48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膨胀水箱</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国产国标</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检查水箱，是否满水溢出，外观是否完好</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检查补水阀门是否正常，浮球是否完好</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全面排水清洗箱体，添加药剂</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温度计</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布莱迪</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检查外观是否完好，更换破损部件，检查是否</w:t>
            </w:r>
            <w:r>
              <w:rPr>
                <w:rFonts w:ascii="仿宋" w:eastAsia="仿宋" w:hAnsi="仿宋" w:cs="仿宋" w:hint="eastAsia"/>
                <w:color w:val="000000"/>
                <w:kern w:val="0"/>
                <w:sz w:val="18"/>
                <w:szCs w:val="18"/>
                <w:lang w:bidi="ar"/>
              </w:rPr>
              <w:lastRenderedPageBreak/>
              <w:t>漏水/油，除锈翻新</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w:t>
            </w:r>
            <w:r>
              <w:rPr>
                <w:rFonts w:ascii="仿宋" w:eastAsia="仿宋" w:hAnsi="仿宋" w:cs="仿宋" w:hint="eastAsia"/>
                <w:color w:val="000000"/>
                <w:kern w:val="0"/>
                <w:sz w:val="18"/>
                <w:szCs w:val="18"/>
              </w:rPr>
              <w:lastRenderedPageBreak/>
              <w:t>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新风机控制系统</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在线监控、调节、巡查风柜及楼层空调温度、新风</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压力表</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布莱迪</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144</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检查外观是否完好，更换破损部件，检查是否漏水/油，除锈翻新</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亚高效净化送风口</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76</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局部保温老化、破损点的修补，不含整面的老化更新改造工程</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闸阀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303</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止回阀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中央监控系统</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在线监控、调节、巡查主体楼的风柜及楼层空调温度、新风等。中央空调末端运行监控</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144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铸铁蝶阀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49</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检查外观是否完好，转动是否灵活，添加防锈润滑油，排气是否顺畅</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rPr>
                <w:rFonts w:ascii="仿宋" w:eastAsia="仿宋" w:hAnsi="仿宋" w:cs="仿宋"/>
                <w:color w:val="000000"/>
                <w:sz w:val="18"/>
                <w:szCs w:val="18"/>
              </w:rPr>
            </w:pP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自动排气阀</w:t>
            </w: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汉威</w:t>
            </w: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67</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检查外观是否完好，转动是否灵活，添加防锈润滑油，排气是否顺畅</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rPr>
                <w:rFonts w:ascii="仿宋" w:eastAsia="仿宋" w:hAnsi="仿宋" w:cs="仿宋"/>
                <w:color w:val="000000"/>
                <w:sz w:val="18"/>
                <w:szCs w:val="18"/>
              </w:rPr>
            </w:pPr>
            <w:r>
              <w:rPr>
                <w:rFonts w:ascii="仿宋" w:eastAsia="仿宋" w:hAnsi="仿宋" w:cs="仿宋" w:hint="eastAsia"/>
                <w:color w:val="000000"/>
                <w:sz w:val="18"/>
                <w:szCs w:val="18"/>
              </w:rPr>
              <w:t>儿童院区手术室</w:t>
            </w: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见设备清单</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巡检设备是否正常运行，检查外观是否完好，是否有异响、异味等</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见维护要求</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见维护要求</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rPr>
              <w:t>周末或者法定节假日才可以作业</w:t>
            </w:r>
          </w:p>
        </w:tc>
      </w:tr>
      <w:tr w:rsidR="00845EC3">
        <w:trPr>
          <w:trHeight w:val="630"/>
        </w:trPr>
        <w:tc>
          <w:tcPr>
            <w:tcW w:w="89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rPr>
                <w:rFonts w:ascii="仿宋" w:eastAsia="仿宋" w:hAnsi="仿宋" w:cs="仿宋"/>
                <w:color w:val="000000"/>
                <w:sz w:val="18"/>
                <w:szCs w:val="18"/>
              </w:rPr>
            </w:pPr>
            <w:r>
              <w:rPr>
                <w:rFonts w:ascii="仿宋" w:eastAsia="仿宋" w:hAnsi="仿宋" w:cs="仿宋" w:hint="eastAsia"/>
                <w:color w:val="000000"/>
                <w:sz w:val="18"/>
                <w:szCs w:val="18"/>
              </w:rPr>
              <w:t>妇婴院区手术室</w:t>
            </w:r>
          </w:p>
        </w:tc>
        <w:tc>
          <w:tcPr>
            <w:tcW w:w="810" w:type="dxa"/>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760" w:type="dxa"/>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120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见设备清单</w:t>
            </w:r>
          </w:p>
        </w:tc>
        <w:tc>
          <w:tcPr>
            <w:tcW w:w="148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巡检设备是否正常运行，检查外观是否完好，是否有异响、异味等</w:t>
            </w:r>
          </w:p>
        </w:tc>
        <w:tc>
          <w:tcPr>
            <w:tcW w:w="18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7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见维护要求</w:t>
            </w:r>
          </w:p>
        </w:tc>
        <w:tc>
          <w:tcPr>
            <w:tcW w:w="14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见维护要求</w:t>
            </w:r>
          </w:p>
        </w:tc>
        <w:tc>
          <w:tcPr>
            <w:tcW w:w="1310"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textAlignment w:val="center"/>
              <w:rPr>
                <w:rFonts w:ascii="仿宋" w:eastAsia="仿宋" w:hAnsi="仿宋" w:cs="仿宋"/>
                <w:color w:val="000000"/>
                <w:kern w:val="0"/>
                <w:sz w:val="18"/>
                <w:szCs w:val="18"/>
                <w:lang w:bidi="ar"/>
              </w:rPr>
            </w:pPr>
          </w:p>
        </w:tc>
        <w:tc>
          <w:tcPr>
            <w:tcW w:w="216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lang w:bidi="ar"/>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9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textAlignment w:val="center"/>
              <w:rPr>
                <w:rFonts w:ascii="仿宋" w:eastAsia="仿宋" w:hAnsi="仿宋" w:cs="仿宋"/>
                <w:color w:val="000000"/>
                <w:kern w:val="0"/>
                <w:sz w:val="18"/>
                <w:szCs w:val="18"/>
              </w:rPr>
            </w:pPr>
            <w:r>
              <w:rPr>
                <w:rFonts w:ascii="仿宋" w:eastAsia="仿宋" w:hAnsi="仿宋" w:cs="仿宋" w:hint="eastAsia"/>
                <w:color w:val="000000"/>
                <w:kern w:val="0"/>
                <w:sz w:val="18"/>
                <w:szCs w:val="18"/>
              </w:rPr>
              <w:t>周末或者法定节假日才可以作业</w:t>
            </w:r>
          </w:p>
        </w:tc>
      </w:tr>
    </w:tbl>
    <w:p w:rsidR="00845EC3" w:rsidRDefault="00D44E50">
      <w:pPr>
        <w:pStyle w:val="a5"/>
        <w:rPr>
          <w:rFonts w:ascii="仿宋" w:eastAsia="仿宋" w:hAnsi="仿宋" w:cs="仿宋"/>
          <w:b/>
          <w:bCs/>
          <w:sz w:val="24"/>
          <w:szCs w:val="24"/>
        </w:rPr>
      </w:pPr>
      <w:r>
        <w:rPr>
          <w:rFonts w:ascii="仿宋" w:eastAsia="仿宋" w:hAnsi="仿宋" w:cs="仿宋" w:hint="eastAsia"/>
          <w:sz w:val="24"/>
          <w:szCs w:val="24"/>
        </w:rPr>
        <w:lastRenderedPageBreak/>
        <w:t>增城院区</w:t>
      </w:r>
      <w:r>
        <w:rPr>
          <w:rFonts w:ascii="仿宋" w:eastAsia="仿宋" w:hAnsi="仿宋" w:cs="仿宋" w:hint="eastAsia"/>
          <w:b/>
          <w:bCs/>
          <w:sz w:val="24"/>
          <w:szCs w:val="24"/>
        </w:rPr>
        <w:t>洁净空调系统设备维护保养服务项目工作内容</w:t>
      </w:r>
    </w:p>
    <w:tbl>
      <w:tblPr>
        <w:tblW w:w="5000" w:type="pct"/>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535"/>
        <w:gridCol w:w="953"/>
        <w:gridCol w:w="1365"/>
        <w:gridCol w:w="4915"/>
        <w:gridCol w:w="770"/>
        <w:gridCol w:w="750"/>
        <w:gridCol w:w="1110"/>
        <w:gridCol w:w="959"/>
        <w:gridCol w:w="991"/>
        <w:gridCol w:w="1118"/>
        <w:gridCol w:w="1048"/>
      </w:tblGrid>
      <w:tr w:rsidR="00845EC3">
        <w:tc>
          <w:tcPr>
            <w:tcW w:w="184"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序号</w:t>
            </w:r>
          </w:p>
        </w:tc>
        <w:tc>
          <w:tcPr>
            <w:tcW w:w="328"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区域</w:t>
            </w:r>
          </w:p>
        </w:tc>
        <w:tc>
          <w:tcPr>
            <w:tcW w:w="470"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设备名称</w:t>
            </w:r>
          </w:p>
        </w:tc>
        <w:tc>
          <w:tcPr>
            <w:tcW w:w="1692"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品牌\型号\性能\规格</w:t>
            </w:r>
          </w:p>
        </w:tc>
        <w:tc>
          <w:tcPr>
            <w:tcW w:w="265"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单位</w:t>
            </w:r>
          </w:p>
        </w:tc>
        <w:tc>
          <w:tcPr>
            <w:tcW w:w="258"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数量</w:t>
            </w:r>
          </w:p>
        </w:tc>
        <w:tc>
          <w:tcPr>
            <w:tcW w:w="382"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安装位置</w:t>
            </w:r>
          </w:p>
        </w:tc>
        <w:tc>
          <w:tcPr>
            <w:tcW w:w="330"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清洗</w:t>
            </w:r>
          </w:p>
          <w:p w:rsidR="00845EC3" w:rsidRDefault="00D44E50">
            <w:pPr>
              <w:jc w:val="center"/>
              <w:rPr>
                <w:rFonts w:ascii="仿宋" w:eastAsia="仿宋" w:hAnsi="仿宋" w:cs="仿宋"/>
              </w:rPr>
            </w:pPr>
            <w:r>
              <w:rPr>
                <w:rFonts w:ascii="仿宋" w:eastAsia="仿宋" w:hAnsi="仿宋" w:cs="仿宋" w:hint="eastAsia"/>
                <w:b/>
              </w:rPr>
              <w:t>频次</w:t>
            </w:r>
          </w:p>
        </w:tc>
        <w:tc>
          <w:tcPr>
            <w:tcW w:w="341"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消毒</w:t>
            </w:r>
          </w:p>
          <w:p w:rsidR="00845EC3" w:rsidRDefault="00D44E50">
            <w:pPr>
              <w:jc w:val="center"/>
              <w:rPr>
                <w:rFonts w:ascii="仿宋" w:eastAsia="仿宋" w:hAnsi="仿宋" w:cs="仿宋"/>
              </w:rPr>
            </w:pPr>
            <w:r>
              <w:rPr>
                <w:rFonts w:ascii="仿宋" w:eastAsia="仿宋" w:hAnsi="仿宋" w:cs="仿宋" w:hint="eastAsia"/>
                <w:b/>
              </w:rPr>
              <w:t>频次</w:t>
            </w:r>
          </w:p>
        </w:tc>
        <w:tc>
          <w:tcPr>
            <w:tcW w:w="385"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检查</w:t>
            </w:r>
          </w:p>
          <w:p w:rsidR="00845EC3" w:rsidRDefault="00D44E50">
            <w:pPr>
              <w:jc w:val="center"/>
              <w:rPr>
                <w:rFonts w:ascii="仿宋" w:eastAsia="仿宋" w:hAnsi="仿宋" w:cs="仿宋"/>
              </w:rPr>
            </w:pPr>
            <w:r>
              <w:rPr>
                <w:rFonts w:ascii="仿宋" w:eastAsia="仿宋" w:hAnsi="仿宋" w:cs="仿宋" w:hint="eastAsia"/>
                <w:b/>
              </w:rPr>
              <w:t>频次</w:t>
            </w:r>
          </w:p>
        </w:tc>
        <w:tc>
          <w:tcPr>
            <w:tcW w:w="361" w:type="pc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b/>
              </w:rPr>
              <w:t>保养</w:t>
            </w:r>
          </w:p>
          <w:p w:rsidR="00845EC3" w:rsidRDefault="00D44E50">
            <w:pPr>
              <w:jc w:val="center"/>
              <w:rPr>
                <w:rFonts w:ascii="仿宋" w:eastAsia="仿宋" w:hAnsi="仿宋" w:cs="仿宋"/>
              </w:rPr>
            </w:pPr>
            <w:r>
              <w:rPr>
                <w:rFonts w:ascii="仿宋" w:eastAsia="仿宋" w:hAnsi="仿宋" w:cs="仿宋" w:hint="eastAsia"/>
                <w:b/>
              </w:rPr>
              <w:t>频次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水冷冷水机组(定频离心式)</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1.设备类型：定频离心式</w:t>
            </w:r>
            <w:r>
              <w:rPr>
                <w:rFonts w:ascii="仿宋" w:eastAsia="仿宋" w:hAnsi="仿宋" w:cs="仿宋" w:hint="eastAsia"/>
              </w:rPr>
              <w:br/>
              <w:t>2.制冷量：2813kw</w:t>
            </w:r>
            <w:r>
              <w:rPr>
                <w:rFonts w:ascii="仿宋" w:eastAsia="仿宋" w:hAnsi="仿宋" w:cs="仿宋" w:hint="eastAsia"/>
              </w:rPr>
              <w:br/>
              <w:t>3.能耗指标：在名义制冷工况和规定条件下的性能系数COP=6.42，IPLV=7.06</w:t>
            </w:r>
            <w:r>
              <w:rPr>
                <w:rFonts w:ascii="仿宋" w:eastAsia="仿宋" w:hAnsi="仿宋" w:cs="仿宋" w:hint="eastAsia"/>
              </w:rPr>
              <w:br/>
              <w:t>4.供电要求：465.3kw(380V/50Hz)</w:t>
            </w:r>
            <w:r>
              <w:rPr>
                <w:rFonts w:ascii="仿宋" w:eastAsia="仿宋" w:hAnsi="仿宋" w:cs="仿宋" w:hint="eastAsia"/>
              </w:rPr>
              <w:br/>
              <w:t>5.制冷工况：冷冻进/出水温12/7(°C)，冷却进/出水温32/37(°C)</w:t>
            </w:r>
            <w:r>
              <w:rPr>
                <w:rFonts w:ascii="仿宋" w:eastAsia="仿宋" w:hAnsi="仿宋" w:cs="仿宋" w:hint="eastAsia"/>
              </w:rPr>
              <w:br/>
              <w:t>6.冷媒：环保冷媒，工作压力：1.0MPa，噪声=80dB(A)</w:t>
            </w:r>
            <w:r>
              <w:rPr>
                <w:rFonts w:ascii="仿宋" w:eastAsia="仿宋" w:hAnsi="仿宋" w:cs="仿宋" w:hint="eastAsia"/>
              </w:rPr>
              <w:br/>
              <w:t xml:space="preserve">7.蒸发器水流量：482m3/h，水流阻力=28.1kPa，污垢系数：0.018          </w:t>
            </w:r>
          </w:p>
          <w:p w:rsidR="00845EC3" w:rsidRDefault="00D44E50">
            <w:pPr>
              <w:rPr>
                <w:rFonts w:ascii="仿宋" w:eastAsia="仿宋" w:hAnsi="仿宋" w:cs="仿宋"/>
              </w:rPr>
            </w:pPr>
            <w:r>
              <w:rPr>
                <w:rFonts w:ascii="仿宋" w:eastAsia="仿宋" w:hAnsi="仿宋" w:cs="仿宋" w:hint="eastAsia"/>
              </w:rPr>
              <w:t>8.冷凝器水流量：572m3/h，水流阻力=88.7kPa，污垢系数：0.044</w:t>
            </w:r>
            <w:r>
              <w:rPr>
                <w:rFonts w:ascii="仿宋" w:eastAsia="仿宋" w:hAnsi="仿宋" w:cs="仿宋" w:hint="eastAsia"/>
              </w:rPr>
              <w:br/>
              <w:t xml:space="preserve">9.参考尺寸：4700*2200*2500（长*宽*高）,机组运行质量：14000kg             </w:t>
            </w:r>
          </w:p>
          <w:p w:rsidR="00845EC3" w:rsidRDefault="00D44E50">
            <w:pPr>
              <w:rPr>
                <w:rFonts w:ascii="仿宋" w:eastAsia="仿宋" w:hAnsi="仿宋" w:cs="仿宋"/>
              </w:rPr>
            </w:pPr>
            <w:r>
              <w:rPr>
                <w:rFonts w:ascii="仿宋" w:eastAsia="仿宋" w:hAnsi="仿宋" w:cs="仿宋" w:hint="eastAsia"/>
              </w:rPr>
              <w:t xml:space="preserve">10.机组品牌：特灵   </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水冷冷水机组(定频螺杆式)</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1.设备类型：定频螺杆式</w:t>
            </w:r>
            <w:r>
              <w:rPr>
                <w:rFonts w:ascii="仿宋" w:eastAsia="仿宋" w:hAnsi="仿宋" w:cs="仿宋" w:hint="eastAsia"/>
              </w:rPr>
              <w:br/>
              <w:t>2.制冷量：1446kw</w:t>
            </w:r>
            <w:r>
              <w:rPr>
                <w:rFonts w:ascii="仿宋" w:eastAsia="仿宋" w:hAnsi="仿宋" w:cs="仿宋" w:hint="eastAsia"/>
              </w:rPr>
              <w:br/>
              <w:t>3.能耗指标：在名义制冷工况和规定条件下的性能系数COP=6.13，IPLV=6.58</w:t>
            </w:r>
            <w:r>
              <w:rPr>
                <w:rFonts w:ascii="仿宋" w:eastAsia="仿宋" w:hAnsi="仿宋" w:cs="仿宋" w:hint="eastAsia"/>
              </w:rPr>
              <w:br/>
              <w:t>4.供电要求：256kw(380V/50Hz)</w:t>
            </w:r>
            <w:r>
              <w:rPr>
                <w:rFonts w:ascii="仿宋" w:eastAsia="仿宋" w:hAnsi="仿宋" w:cs="仿宋" w:hint="eastAsia"/>
              </w:rPr>
              <w:br/>
              <w:t>5.制冷工况：冷冻进/出水温12/7(°C)，冷却进/出水温32/37(°C)</w:t>
            </w:r>
            <w:r>
              <w:rPr>
                <w:rFonts w:ascii="仿宋" w:eastAsia="仿宋" w:hAnsi="仿宋" w:cs="仿宋" w:hint="eastAsia"/>
              </w:rPr>
              <w:br/>
              <w:t>6.冷媒：环保冷媒，工作压力：1.0MPa，噪声=82dB(A)</w:t>
            </w:r>
            <w:r>
              <w:rPr>
                <w:rFonts w:ascii="仿宋" w:eastAsia="仿宋" w:hAnsi="仿宋" w:cs="仿宋" w:hint="eastAsia"/>
              </w:rPr>
              <w:br/>
              <w:t>7.蒸发器水流量：248m3/h，水流阻力=76.5kPa，污垢系数：0.018</w:t>
            </w:r>
            <w:r>
              <w:rPr>
                <w:rFonts w:ascii="仿宋" w:eastAsia="仿宋" w:hAnsi="仿宋" w:cs="仿宋" w:hint="eastAsia"/>
              </w:rPr>
              <w:br/>
            </w:r>
            <w:r>
              <w:rPr>
                <w:rFonts w:ascii="仿宋" w:eastAsia="仿宋" w:hAnsi="仿宋" w:cs="仿宋" w:hint="eastAsia"/>
              </w:rPr>
              <w:lastRenderedPageBreak/>
              <w:t>8.冷凝器水流量：288m3/h，水流阻力=57.3kPa，污垢系数：0.044</w:t>
            </w:r>
            <w:r>
              <w:rPr>
                <w:rFonts w:ascii="仿宋" w:eastAsia="仿宋" w:hAnsi="仿宋" w:cs="仿宋" w:hint="eastAsia"/>
              </w:rPr>
              <w:br/>
              <w:t>9.参考尺寸：4000*2000*2200（长*宽*高），机组运行质量：8500kg</w:t>
            </w:r>
          </w:p>
          <w:p w:rsidR="00845EC3" w:rsidRDefault="00D44E50">
            <w:pPr>
              <w:rPr>
                <w:rFonts w:ascii="仿宋" w:eastAsia="仿宋" w:hAnsi="仿宋" w:cs="仿宋"/>
              </w:rPr>
            </w:pPr>
            <w:r>
              <w:rPr>
                <w:rFonts w:ascii="仿宋" w:eastAsia="仿宋" w:hAnsi="仿宋" w:cs="仿宋" w:hint="eastAsia"/>
              </w:rPr>
              <w:t>10.机组品牌：特灵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水-水热泵热水机组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1.设备型式：水-水热泵热水机组</w:t>
            </w:r>
            <w:r>
              <w:rPr>
                <w:rFonts w:ascii="仿宋" w:eastAsia="仿宋" w:hAnsi="仿宋" w:cs="仿宋" w:hint="eastAsia"/>
              </w:rPr>
              <w:br/>
              <w:t>2.单制冷工况：制冷量1603KW，制冷用电功率250.4KW，名义工况COP=5.64</w:t>
            </w:r>
            <w:r>
              <w:rPr>
                <w:rFonts w:ascii="仿宋" w:eastAsia="仿宋" w:hAnsi="仿宋" w:cs="仿宋" w:hint="eastAsia"/>
              </w:rPr>
              <w:br/>
              <w:t>3.单制热工况：制热量1671.7KW，制热用电功率358.6KW</w:t>
            </w:r>
            <w:r>
              <w:rPr>
                <w:rFonts w:ascii="仿宋" w:eastAsia="仿宋" w:hAnsi="仿宋" w:cs="仿宋" w:hint="eastAsia"/>
              </w:rPr>
              <w:br/>
              <w:t>4.热回收工况：制冷量1445KW，热回收量1590KW，用电功率310KW</w:t>
            </w:r>
            <w:r>
              <w:rPr>
                <w:rFonts w:ascii="仿宋" w:eastAsia="仿宋" w:hAnsi="仿宋" w:cs="仿宋" w:hint="eastAsia"/>
              </w:rPr>
              <w:br/>
              <w:t>5.供电要求：300kw(380V/50Hz)</w:t>
            </w:r>
            <w:r>
              <w:rPr>
                <w:rFonts w:ascii="仿宋" w:eastAsia="仿宋" w:hAnsi="仿宋" w:cs="仿宋" w:hint="eastAsia"/>
              </w:rPr>
              <w:br/>
              <w:t>6.制冷工况：冷冻进/出水温12/7(°C)，冷却进/出水温32/37(°C)</w:t>
            </w:r>
            <w:r>
              <w:rPr>
                <w:rFonts w:ascii="仿宋" w:eastAsia="仿宋" w:hAnsi="仿宋" w:cs="仿宋" w:hint="eastAsia"/>
              </w:rPr>
              <w:br/>
              <w:t>7.冷媒：环保冷媒，工作压力：1.0MPa，噪声=82dB(A)</w:t>
            </w:r>
            <w:r>
              <w:rPr>
                <w:rFonts w:ascii="仿宋" w:eastAsia="仿宋" w:hAnsi="仿宋" w:cs="仿宋" w:hint="eastAsia"/>
              </w:rPr>
              <w:br/>
              <w:t>8.蒸发器水流量：275.7m3/h，水流阻力=53.4kPa，污垢系数：0.018</w:t>
            </w:r>
            <w:r>
              <w:rPr>
                <w:rFonts w:ascii="仿宋" w:eastAsia="仿宋" w:hAnsi="仿宋" w:cs="仿宋" w:hint="eastAsia"/>
              </w:rPr>
              <w:br/>
              <w:t>9.冷凝器水流量：165.1m3/h，水流阻力=13.3kPa，污垢系数：0.044</w:t>
            </w:r>
            <w:r>
              <w:rPr>
                <w:rFonts w:ascii="仿宋" w:eastAsia="仿宋" w:hAnsi="仿宋" w:cs="仿宋" w:hint="eastAsia"/>
              </w:rPr>
              <w:br/>
              <w:t>10.参考尺寸：4600*1800*2100（长*宽*高）,机组运行质量：8000kg</w:t>
            </w:r>
          </w:p>
          <w:p w:rsidR="00845EC3" w:rsidRDefault="00D44E50">
            <w:pPr>
              <w:rPr>
                <w:rFonts w:ascii="仿宋" w:eastAsia="仿宋" w:hAnsi="仿宋" w:cs="仿宋"/>
              </w:rPr>
            </w:pPr>
            <w:r>
              <w:rPr>
                <w:rFonts w:ascii="仿宋" w:eastAsia="仿宋" w:hAnsi="仿宋" w:cs="仿宋" w:hint="eastAsia"/>
              </w:rPr>
              <w:t>10.机组品牌：特灵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2.流量：266m3/h，扬程:28mH2O，转速：1480(rpm)</w:t>
            </w:r>
            <w:r>
              <w:rPr>
                <w:rFonts w:ascii="仿宋" w:eastAsia="仿宋" w:hAnsi="仿宋" w:cs="仿宋" w:hint="eastAsia"/>
              </w:rPr>
              <w:br/>
              <w:t>3.供电要求：30kw(380V/50Hz)，效率：≥80%</w:t>
            </w:r>
            <w:r>
              <w:rPr>
                <w:rFonts w:ascii="仿宋" w:eastAsia="仿宋" w:hAnsi="仿宋" w:cs="仿宋" w:hint="eastAsia"/>
              </w:rPr>
              <w:br/>
              <w:t>4.工作压力：1.0MPa，重量：800kg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2.流量：266m3/h，扬程:28mH2O，转速：1480(rpm)</w:t>
            </w:r>
            <w:r>
              <w:rPr>
                <w:rFonts w:ascii="仿宋" w:eastAsia="仿宋" w:hAnsi="仿宋" w:cs="仿宋" w:hint="eastAsia"/>
              </w:rPr>
              <w:br/>
              <w:t>3.供电要求：30kw(380V/50Hz)，效率：≥80%</w:t>
            </w:r>
            <w:r>
              <w:rPr>
                <w:rFonts w:ascii="仿宋" w:eastAsia="仿宋" w:hAnsi="仿宋" w:cs="仿宋" w:hint="eastAsia"/>
              </w:rPr>
              <w:br/>
              <w:t>4.工作压力：1.0MPa，重量：800kg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1.设备型式：单级卧式离心泵（变频）</w:t>
            </w:r>
            <w:r>
              <w:rPr>
                <w:rFonts w:ascii="仿宋" w:eastAsia="仿宋" w:hAnsi="仿宋" w:cs="仿宋" w:hint="eastAsia"/>
              </w:rPr>
              <w:br/>
              <w:t>2.流量：532m3/h，扬程:24mH2O，转速：1480(rpm)</w:t>
            </w:r>
            <w:r>
              <w:rPr>
                <w:rFonts w:ascii="仿宋" w:eastAsia="仿宋" w:hAnsi="仿宋" w:cs="仿宋" w:hint="eastAsia"/>
              </w:rPr>
              <w:br/>
              <w:t>3.供电要求：55kw(380V/50Hz)，效率：≥80%</w:t>
            </w:r>
            <w:r>
              <w:rPr>
                <w:rFonts w:ascii="仿宋" w:eastAsia="仿宋" w:hAnsi="仿宋" w:cs="仿宋" w:hint="eastAsia"/>
              </w:rPr>
              <w:br/>
              <w:t>4.工作压力：1.0MPa，重量：800kg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冷却水泵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1.设备型式：单级卧式离心泵</w:t>
            </w:r>
            <w:r>
              <w:rPr>
                <w:rFonts w:ascii="仿宋" w:eastAsia="仿宋" w:hAnsi="仿宋" w:cs="仿宋" w:hint="eastAsia"/>
              </w:rPr>
              <w:br/>
              <w:t>2.流量：340m3/h，扬程:28mH2O，转速：1480(rpm)</w:t>
            </w:r>
            <w:r>
              <w:rPr>
                <w:rFonts w:ascii="仿宋" w:eastAsia="仿宋" w:hAnsi="仿宋" w:cs="仿宋" w:hint="eastAsia"/>
              </w:rPr>
              <w:br/>
              <w:t>3.供电要求：37kw(380V/50Hz)，效率：≥80%</w:t>
            </w:r>
            <w:r>
              <w:rPr>
                <w:rFonts w:ascii="仿宋" w:eastAsia="仿宋" w:hAnsi="仿宋" w:cs="仿宋" w:hint="eastAsia"/>
              </w:rPr>
              <w:br/>
              <w:t>4.工作压力：1.0MPa，重量：800kg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冷却水泵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1.设备型式：单级卧式离心泵</w:t>
            </w:r>
            <w:r>
              <w:rPr>
                <w:rFonts w:ascii="仿宋" w:eastAsia="仿宋" w:hAnsi="仿宋" w:cs="仿宋" w:hint="eastAsia"/>
              </w:rPr>
              <w:br/>
              <w:t>2.流量：630m3/h，扬程:28mH2O，转速：1480(rpm)</w:t>
            </w:r>
            <w:r>
              <w:rPr>
                <w:rFonts w:ascii="仿宋" w:eastAsia="仿宋" w:hAnsi="仿宋" w:cs="仿宋" w:hint="eastAsia"/>
              </w:rPr>
              <w:br/>
              <w:t>3.供电要求：55kw(380V/50Hz)，效率：≥80%</w:t>
            </w:r>
            <w:r>
              <w:rPr>
                <w:rFonts w:ascii="仿宋" w:eastAsia="仿宋" w:hAnsi="仿宋" w:cs="仿宋" w:hint="eastAsia"/>
              </w:rPr>
              <w:br/>
              <w:t>4.工作压力：1.0MPa，重量：800kg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地下二层洁净制冷机房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HEEDLS冷凝器在线清洗装置</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1.发球流量：8L/s；水泵扬程：≥20m；接管尺寸：DN200</w:t>
            </w:r>
            <w:r>
              <w:rPr>
                <w:rFonts w:ascii="仿宋" w:eastAsia="仿宋" w:hAnsi="仿宋" w:cs="仿宋" w:hint="eastAsia"/>
              </w:rPr>
              <w:br/>
              <w:t>2.功率：3kW ；电源：380V/50Hz</w:t>
            </w:r>
            <w:r>
              <w:rPr>
                <w:rFonts w:ascii="仿宋" w:eastAsia="仿宋" w:hAnsi="仿宋" w:cs="仿宋" w:hint="eastAsia"/>
              </w:rPr>
              <w:br/>
              <w:t>3.采用四管送回球技术；</w:t>
            </w:r>
            <w:r>
              <w:rPr>
                <w:rFonts w:ascii="仿宋" w:eastAsia="仿宋" w:hAnsi="仿宋" w:cs="仿宋" w:hint="eastAsia"/>
              </w:rPr>
              <w:br/>
              <w:t>4.送回球不会经过水泵，减小事故磨损，保证胶球使用寿命；</w:t>
            </w:r>
            <w:r>
              <w:rPr>
                <w:rFonts w:ascii="仿宋" w:eastAsia="仿宋" w:hAnsi="仿宋" w:cs="仿宋" w:hint="eastAsia"/>
              </w:rPr>
              <w:br/>
              <w:t>5.送回球过程中，冷凝器出口热水不会回流到冷凝器低温入口端，以免增加新的能耗；</w:t>
            </w:r>
            <w:r>
              <w:rPr>
                <w:rFonts w:ascii="仿宋" w:eastAsia="仿宋" w:hAnsi="仿宋" w:cs="仿宋" w:hint="eastAsia"/>
              </w:rPr>
              <w:br/>
            </w:r>
            <w:r>
              <w:rPr>
                <w:rFonts w:ascii="仿宋" w:eastAsia="仿宋" w:hAnsi="仿宋" w:cs="仿宋" w:hint="eastAsia"/>
              </w:rPr>
              <w:lastRenderedPageBreak/>
              <w:t>6.配触摸屏微电脑PLC全自动化控制；</w:t>
            </w:r>
            <w:r>
              <w:rPr>
                <w:rFonts w:ascii="仿宋" w:eastAsia="仿宋" w:hAnsi="仿宋" w:cs="仿宋" w:hint="eastAsia"/>
              </w:rPr>
              <w:br/>
              <w:t>7.送回球采用水泵加压方式进行，收球器与收发球控制柜连接管道为DN50；</w:t>
            </w:r>
          </w:p>
          <w:p w:rsidR="00845EC3" w:rsidRDefault="00D44E50">
            <w:pPr>
              <w:rPr>
                <w:rFonts w:ascii="仿宋" w:eastAsia="仿宋" w:hAnsi="仿宋" w:cs="仿宋"/>
              </w:rPr>
            </w:pPr>
            <w:r>
              <w:rPr>
                <w:rFonts w:ascii="仿宋" w:eastAsia="仿宋" w:hAnsi="仿宋" w:cs="仿宋" w:hint="eastAsia"/>
              </w:rPr>
              <w:t>8、品牌：艾姆波特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HEEDLS冷凝器在线清洗装置</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1.发球流量：8L/s；水泵扬程：≥20m；接管尺寸：DN300</w:t>
            </w:r>
            <w:r>
              <w:rPr>
                <w:rFonts w:ascii="仿宋" w:eastAsia="仿宋" w:hAnsi="仿宋" w:cs="仿宋" w:hint="eastAsia"/>
              </w:rPr>
              <w:br/>
              <w:t>2.功率：3kW ；电源：380V/50Hz</w:t>
            </w:r>
            <w:r>
              <w:rPr>
                <w:rFonts w:ascii="仿宋" w:eastAsia="仿宋" w:hAnsi="仿宋" w:cs="仿宋" w:hint="eastAsia"/>
              </w:rPr>
              <w:br/>
              <w:t>3.采用四管送回球技术；</w:t>
            </w:r>
            <w:r>
              <w:rPr>
                <w:rFonts w:ascii="仿宋" w:eastAsia="仿宋" w:hAnsi="仿宋" w:cs="仿宋" w:hint="eastAsia"/>
              </w:rPr>
              <w:br/>
              <w:t>4.送回球不会经过水泵，减小事故磨损，保证胶球使用寿命；</w:t>
            </w:r>
            <w:r>
              <w:rPr>
                <w:rFonts w:ascii="仿宋" w:eastAsia="仿宋" w:hAnsi="仿宋" w:cs="仿宋" w:hint="eastAsia"/>
              </w:rPr>
              <w:br/>
              <w:t>5.送回球过程中，冷凝器出口热水不会回流到冷凝器低温入口端，以免增加新的能耗；</w:t>
            </w:r>
            <w:r>
              <w:rPr>
                <w:rFonts w:ascii="仿宋" w:eastAsia="仿宋" w:hAnsi="仿宋" w:cs="仿宋" w:hint="eastAsia"/>
              </w:rPr>
              <w:br/>
              <w:t>6.配触摸屏微电脑PLC全自动化控制；</w:t>
            </w:r>
            <w:r>
              <w:rPr>
                <w:rFonts w:ascii="仿宋" w:eastAsia="仿宋" w:hAnsi="仿宋" w:cs="仿宋" w:hint="eastAsia"/>
              </w:rPr>
              <w:br/>
              <w:t>7.送回球采用水泵加压方式进行，收球器与收发球控制柜连接管道为DN50；</w:t>
            </w:r>
          </w:p>
          <w:p w:rsidR="00845EC3" w:rsidRDefault="00D44E50">
            <w:pPr>
              <w:rPr>
                <w:rFonts w:ascii="仿宋" w:eastAsia="仿宋" w:hAnsi="仿宋" w:cs="仿宋"/>
              </w:rPr>
            </w:pPr>
            <w:r>
              <w:rPr>
                <w:rFonts w:ascii="仿宋" w:eastAsia="仿宋" w:hAnsi="仿宋" w:cs="仿宋" w:hint="eastAsia"/>
              </w:rPr>
              <w:t xml:space="preserve">8、品牌：艾姆波特 </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r>
            <w:r>
              <w:rPr>
                <w:rFonts w:ascii="仿宋" w:eastAsia="仿宋" w:hAnsi="仿宋" w:cs="仿宋" w:hint="eastAsia"/>
              </w:rPr>
              <w:lastRenderedPageBreak/>
              <w:t>8.工作温度（被处理介质温度）0℃--＋90℃；</w:t>
            </w:r>
            <w:r>
              <w:rPr>
                <w:rFonts w:ascii="仿宋" w:eastAsia="仿宋" w:hAnsi="仿宋" w:cs="仿宋" w:hint="eastAsia"/>
              </w:rPr>
              <w:br/>
              <w:t>9.平均无故障时间：不小于50000小时。</w:t>
            </w:r>
          </w:p>
          <w:p w:rsidR="00845EC3" w:rsidRDefault="00D44E50">
            <w:pPr>
              <w:rPr>
                <w:rFonts w:ascii="仿宋" w:eastAsia="仿宋" w:hAnsi="仿宋" w:cs="仿宋"/>
              </w:rPr>
            </w:pPr>
            <w:r>
              <w:rPr>
                <w:rFonts w:ascii="仿宋" w:eastAsia="仿宋" w:hAnsi="仿宋" w:cs="仿宋" w:hint="eastAsia"/>
              </w:rPr>
              <w:t>10、品牌：艾姆波特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t>8.工作温度（被处理介质温度）0℃--＋90℃；</w:t>
            </w:r>
            <w:r>
              <w:rPr>
                <w:rFonts w:ascii="仿宋" w:eastAsia="仿宋" w:hAnsi="仿宋" w:cs="仿宋" w:hint="eastAsia"/>
              </w:rPr>
              <w:br/>
              <w:t>9.平均无故障时间：不小于50000小时。</w:t>
            </w:r>
          </w:p>
          <w:p w:rsidR="00845EC3" w:rsidRDefault="00D44E50">
            <w:pPr>
              <w:rPr>
                <w:rFonts w:ascii="仿宋" w:eastAsia="仿宋" w:hAnsi="仿宋" w:cs="仿宋"/>
              </w:rPr>
            </w:pPr>
            <w:r>
              <w:rPr>
                <w:rFonts w:ascii="仿宋" w:eastAsia="仿宋" w:hAnsi="仿宋" w:cs="仿宋" w:hint="eastAsia"/>
              </w:rPr>
              <w:t>10、品牌：艾姆波特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1.接管尺寸：DN200；过滤精度：≤3mm；压损：0.015MPa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rPr>
                <w:rFonts w:ascii="仿宋" w:eastAsia="仿宋" w:hAnsi="仿宋" w:cs="仿宋"/>
              </w:rPr>
            </w:pPr>
            <w:r>
              <w:rPr>
                <w:rFonts w:ascii="仿宋" w:eastAsia="仿宋" w:hAnsi="仿宋" w:cs="仿宋" w:hint="eastAsia"/>
              </w:rPr>
              <w:t>8、品牌：艾姆波特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w:t>
            </w:r>
            <w:r>
              <w:rPr>
                <w:rFonts w:ascii="仿宋" w:eastAsia="仿宋" w:hAnsi="仿宋" w:cs="仿宋" w:hint="eastAsia"/>
              </w:rPr>
              <w:lastRenderedPageBreak/>
              <w:t>留精密过滤器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lastRenderedPageBreak/>
              <w:t>1.接管尺寸：DN200；过滤精度：≤3mm；压损：</w:t>
            </w:r>
            <w:r>
              <w:rPr>
                <w:rFonts w:ascii="仿宋" w:eastAsia="仿宋" w:hAnsi="仿宋" w:cs="仿宋" w:hint="eastAsia"/>
              </w:rPr>
              <w:lastRenderedPageBreak/>
              <w:t>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rPr>
                <w:rFonts w:ascii="仿宋" w:eastAsia="仿宋" w:hAnsi="仿宋" w:cs="仿宋"/>
              </w:rPr>
            </w:pPr>
            <w:r>
              <w:rPr>
                <w:rFonts w:ascii="仿宋" w:eastAsia="仿宋" w:hAnsi="仿宋" w:cs="仿宋" w:hint="eastAsia"/>
              </w:rPr>
              <w:t>8、品牌：艾姆波特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门诊医技</w:t>
            </w:r>
            <w:r>
              <w:rPr>
                <w:rFonts w:ascii="仿宋" w:eastAsia="仿宋" w:hAnsi="仿宋" w:cs="仿宋" w:hint="eastAsia"/>
              </w:rPr>
              <w:lastRenderedPageBreak/>
              <w:t>楼洁净制冷机房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开式冷却塔</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1.设备类型：超低噪音方形横流式</w:t>
            </w:r>
            <w:r>
              <w:rPr>
                <w:rFonts w:ascii="仿宋" w:eastAsia="仿宋" w:hAnsi="仿宋" w:cs="仿宋" w:hint="eastAsia"/>
              </w:rPr>
              <w:br/>
              <w:t>2.处理水量：350m³/h，进/出水水温37/32℃</w:t>
            </w:r>
            <w:r>
              <w:rPr>
                <w:rFonts w:ascii="仿宋" w:eastAsia="仿宋" w:hAnsi="仿宋" w:cs="仿宋" w:hint="eastAsia"/>
              </w:rPr>
              <w:br/>
              <w:t>3.进水压力：6mH2O，室外空气湿球28℃工况</w:t>
            </w:r>
            <w:r>
              <w:rPr>
                <w:rFonts w:ascii="仿宋" w:eastAsia="仿宋" w:hAnsi="仿宋" w:cs="仿宋" w:hint="eastAsia"/>
              </w:rPr>
              <w:br/>
              <w:t>4.参考尺寸：5600*3200*4000mm（长*宽*高）</w:t>
            </w:r>
            <w:r>
              <w:rPr>
                <w:rFonts w:ascii="仿宋" w:eastAsia="仿宋" w:hAnsi="仿宋" w:cs="仿宋" w:hint="eastAsia"/>
              </w:rPr>
              <w:br/>
              <w:t>5.机组运行质量：8000kg</w:t>
            </w:r>
            <w:r>
              <w:rPr>
                <w:rFonts w:ascii="仿宋" w:eastAsia="仿宋" w:hAnsi="仿宋" w:cs="仿宋" w:hint="eastAsia"/>
              </w:rPr>
              <w:br/>
              <w:t>6.供电要求：15kw（380v/50Hz）</w:t>
            </w:r>
          </w:p>
          <w:p w:rsidR="00845EC3" w:rsidRDefault="00D44E50">
            <w:pPr>
              <w:rPr>
                <w:rFonts w:ascii="仿宋" w:eastAsia="仿宋" w:hAnsi="仿宋" w:cs="仿宋"/>
              </w:rPr>
            </w:pPr>
            <w:r>
              <w:rPr>
                <w:rFonts w:ascii="仿宋" w:eastAsia="仿宋" w:hAnsi="仿宋" w:cs="仿宋" w:hint="eastAsia"/>
              </w:rPr>
              <w:t>7、品牌：空研</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住院塔楼天面</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闭式冷却塔</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1.设备类型：超低噪音方形横流式</w:t>
            </w:r>
            <w:r>
              <w:rPr>
                <w:rFonts w:ascii="仿宋" w:eastAsia="仿宋" w:hAnsi="仿宋" w:cs="仿宋" w:hint="eastAsia"/>
              </w:rPr>
              <w:br/>
              <w:t>2.处理水量：350m³/h，进/出水水温37/32℃</w:t>
            </w:r>
            <w:r>
              <w:rPr>
                <w:rFonts w:ascii="仿宋" w:eastAsia="仿宋" w:hAnsi="仿宋" w:cs="仿宋" w:hint="eastAsia"/>
              </w:rPr>
              <w:br/>
              <w:t>3.进水压力：6mH2O，室外空气湿球28℃工况</w:t>
            </w:r>
            <w:r>
              <w:rPr>
                <w:rFonts w:ascii="仿宋" w:eastAsia="仿宋" w:hAnsi="仿宋" w:cs="仿宋" w:hint="eastAsia"/>
              </w:rPr>
              <w:br/>
              <w:t>4.参考尺寸：5600*3200*4000mm（长*宽*高）</w:t>
            </w:r>
            <w:r>
              <w:rPr>
                <w:rFonts w:ascii="仿宋" w:eastAsia="仿宋" w:hAnsi="仿宋" w:cs="仿宋" w:hint="eastAsia"/>
              </w:rPr>
              <w:br/>
              <w:t>5.机组运行质量：8000kg</w:t>
            </w:r>
            <w:r>
              <w:rPr>
                <w:rFonts w:ascii="仿宋" w:eastAsia="仿宋" w:hAnsi="仿宋" w:cs="仿宋" w:hint="eastAsia"/>
              </w:rPr>
              <w:br/>
              <w:t>6.供电要求：11*2+3*2kw（380v/50Hz）</w:t>
            </w:r>
          </w:p>
          <w:p w:rsidR="00845EC3" w:rsidRDefault="00D44E50">
            <w:pPr>
              <w:rPr>
                <w:rFonts w:ascii="仿宋" w:eastAsia="仿宋" w:hAnsi="仿宋" w:cs="仿宋"/>
              </w:rPr>
            </w:pPr>
            <w:r>
              <w:rPr>
                <w:rFonts w:ascii="仿宋" w:eastAsia="仿宋" w:hAnsi="仿宋" w:cs="仿宋" w:hint="eastAsia"/>
              </w:rPr>
              <w:t>7、品牌：空研</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住院塔楼天面</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风冷冷水机组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1.设备型式：螺杆式</w:t>
            </w:r>
            <w:r>
              <w:rPr>
                <w:rFonts w:ascii="仿宋" w:eastAsia="仿宋" w:hAnsi="仿宋" w:cs="仿宋" w:hint="eastAsia"/>
              </w:rPr>
              <w:br/>
              <w:t xml:space="preserve">2.单制冷工况：制冷量499.5KW，制冷输入功率148.2kw(380V/50Hz)               </w:t>
            </w:r>
            <w:r>
              <w:rPr>
                <w:rFonts w:ascii="仿宋" w:eastAsia="仿宋" w:hAnsi="仿宋" w:cs="仿宋" w:hint="eastAsia"/>
              </w:rPr>
              <w:br/>
              <w:t>3.冷冻水进/出水温12/7(°C)，室外干/湿球温度35/26(°C)</w:t>
            </w:r>
            <w:r>
              <w:rPr>
                <w:rFonts w:ascii="仿宋" w:eastAsia="仿宋" w:hAnsi="仿宋" w:cs="仿宋" w:hint="eastAsia"/>
              </w:rPr>
              <w:br/>
              <w:t>4.能耗指标：在名义制冷工况和规定条件下的性能</w:t>
            </w:r>
            <w:r>
              <w:rPr>
                <w:rFonts w:ascii="仿宋" w:eastAsia="仿宋" w:hAnsi="仿宋" w:cs="仿宋" w:hint="eastAsia"/>
              </w:rPr>
              <w:lastRenderedPageBreak/>
              <w:t>系数COP=3.37</w:t>
            </w:r>
            <w:r>
              <w:rPr>
                <w:rFonts w:ascii="仿宋" w:eastAsia="仿宋" w:hAnsi="仿宋" w:cs="仿宋" w:hint="eastAsia"/>
              </w:rPr>
              <w:br/>
              <w:t>5.蒸发器水流量：91m3/h，水流阻力：≤85kPa，污垢系数：0.044</w:t>
            </w:r>
            <w:r>
              <w:rPr>
                <w:rFonts w:ascii="仿宋" w:eastAsia="仿宋" w:hAnsi="仿宋" w:cs="仿宋" w:hint="eastAsia"/>
              </w:rPr>
              <w:br/>
              <w:t>6.单制热工况：制热量484.7KW，制热输入功率147.3kw(380V/50Hz)</w:t>
            </w:r>
            <w:r>
              <w:rPr>
                <w:rFonts w:ascii="仿宋" w:eastAsia="仿宋" w:hAnsi="仿宋" w:cs="仿宋" w:hint="eastAsia"/>
              </w:rPr>
              <w:br/>
              <w:t>7.供暖水进/出水温40/45(°C)，室外干/湿球温度7/6(°C)</w:t>
            </w:r>
            <w:r>
              <w:rPr>
                <w:rFonts w:ascii="仿宋" w:eastAsia="仿宋" w:hAnsi="仿宋" w:cs="仿宋" w:hint="eastAsia"/>
              </w:rPr>
              <w:br/>
              <w:t>8.冷媒：环保冷媒，工作压力：1.0MPa，噪声：≤70dB(A)</w:t>
            </w:r>
            <w:r>
              <w:rPr>
                <w:rFonts w:ascii="仿宋" w:eastAsia="仿宋" w:hAnsi="仿宋" w:cs="仿宋" w:hint="eastAsia"/>
              </w:rPr>
              <w:br/>
              <w:t>9.参考尺寸：7700*2300*3000（长*宽*高）,机组运行质量：7000kg</w:t>
            </w:r>
          </w:p>
          <w:p w:rsidR="00845EC3" w:rsidRDefault="00D44E50">
            <w:pPr>
              <w:rPr>
                <w:rFonts w:ascii="仿宋" w:eastAsia="仿宋" w:hAnsi="仿宋" w:cs="仿宋"/>
              </w:rPr>
            </w:pPr>
            <w:r>
              <w:rPr>
                <w:rFonts w:ascii="仿宋" w:eastAsia="仿宋" w:hAnsi="仿宋" w:cs="仿宋" w:hint="eastAsia"/>
              </w:rPr>
              <w:t>7、品牌：特灵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风冷冷水机组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1.设备型式：四管制风冷（热）水机组（带热回收）</w:t>
            </w:r>
            <w:r>
              <w:rPr>
                <w:rFonts w:ascii="仿宋" w:eastAsia="仿宋" w:hAnsi="仿宋" w:cs="仿宋" w:hint="eastAsia"/>
              </w:rPr>
              <w:br/>
              <w:t xml:space="preserve">2.单制冷工况：制冷量499.5KW，制冷输入功率148.2kw(380V/50Hz)               </w:t>
            </w:r>
            <w:r>
              <w:rPr>
                <w:rFonts w:ascii="仿宋" w:eastAsia="仿宋" w:hAnsi="仿宋" w:cs="仿宋" w:hint="eastAsia"/>
              </w:rPr>
              <w:br/>
              <w:t>3.冷冻水进/出水温12/7(°C)，室外干/湿球温度35/26(°C)</w:t>
            </w:r>
            <w:r>
              <w:rPr>
                <w:rFonts w:ascii="仿宋" w:eastAsia="仿宋" w:hAnsi="仿宋" w:cs="仿宋" w:hint="eastAsia"/>
              </w:rPr>
              <w:br/>
              <w:t>4.能耗指标：在名义制冷工况和规定条件下的性能系数COP=3.37</w:t>
            </w:r>
            <w:r>
              <w:rPr>
                <w:rFonts w:ascii="仿宋" w:eastAsia="仿宋" w:hAnsi="仿宋" w:cs="仿宋" w:hint="eastAsia"/>
              </w:rPr>
              <w:br/>
              <w:t>5.蒸发器水流量：91m3/h，水流阻力：≤85kPa，污垢系数：0.044</w:t>
            </w:r>
            <w:r>
              <w:rPr>
                <w:rFonts w:ascii="仿宋" w:eastAsia="仿宋" w:hAnsi="仿宋" w:cs="仿宋" w:hint="eastAsia"/>
              </w:rPr>
              <w:br/>
              <w:t>6.单制热工况：制热量484.7KW，制热输入功率147.3kw(380V/50Hz)</w:t>
            </w:r>
            <w:r>
              <w:rPr>
                <w:rFonts w:ascii="仿宋" w:eastAsia="仿宋" w:hAnsi="仿宋" w:cs="仿宋" w:hint="eastAsia"/>
              </w:rPr>
              <w:br/>
              <w:t>7.供暖水进/出水温40/45(°C)，室外干/湿球温度7/6(°C)</w:t>
            </w:r>
            <w:r>
              <w:rPr>
                <w:rFonts w:ascii="仿宋" w:eastAsia="仿宋" w:hAnsi="仿宋" w:cs="仿宋" w:hint="eastAsia"/>
              </w:rPr>
              <w:br/>
              <w:t>8.热回收冷热联供工况 ：热回收量550KW，制冷量500kW,功率165KW，热回收进/出水温50/55(°C)，冷冻水进/出水温12/7(°C)</w:t>
            </w:r>
            <w:r>
              <w:rPr>
                <w:rFonts w:ascii="仿宋" w:eastAsia="仿宋" w:hAnsi="仿宋" w:cs="仿宋" w:hint="eastAsia"/>
              </w:rPr>
              <w:br/>
              <w:t>9.冷媒：环保冷媒，工作压力：1.0MPa，噪声：≤</w:t>
            </w:r>
            <w:r>
              <w:rPr>
                <w:rFonts w:ascii="仿宋" w:eastAsia="仿宋" w:hAnsi="仿宋" w:cs="仿宋" w:hint="eastAsia"/>
              </w:rPr>
              <w:lastRenderedPageBreak/>
              <w:t>70dB(A)</w:t>
            </w:r>
            <w:r>
              <w:rPr>
                <w:rFonts w:ascii="仿宋" w:eastAsia="仿宋" w:hAnsi="仿宋" w:cs="仿宋" w:hint="eastAsia"/>
              </w:rPr>
              <w:br/>
              <w:t>10.参考尺寸：7700*2300*3000（长*宽*高）,机组运行质量：7000kg</w:t>
            </w:r>
          </w:p>
          <w:p w:rsidR="00845EC3" w:rsidRDefault="00D44E50">
            <w:pPr>
              <w:rPr>
                <w:rFonts w:ascii="仿宋" w:eastAsia="仿宋" w:hAnsi="仿宋" w:cs="仿宋"/>
              </w:rPr>
            </w:pPr>
            <w:r>
              <w:rPr>
                <w:rFonts w:ascii="仿宋" w:eastAsia="仿宋" w:hAnsi="仿宋" w:cs="仿宋" w:hint="eastAsia"/>
              </w:rPr>
              <w:t>11.机组品牌：特灵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冷冻水泵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1.设备形式：单级卧室离心泵</w:t>
            </w:r>
            <w:r>
              <w:rPr>
                <w:rFonts w:ascii="仿宋" w:eastAsia="仿宋" w:hAnsi="仿宋" w:cs="仿宋" w:hint="eastAsia"/>
              </w:rPr>
              <w:br/>
              <w:t>2.流量125m³/h，扬程18mH2O，转速：1480rpm</w:t>
            </w:r>
            <w:r>
              <w:rPr>
                <w:rFonts w:ascii="仿宋" w:eastAsia="仿宋" w:hAnsi="仿宋" w:cs="仿宋" w:hint="eastAsia"/>
              </w:rPr>
              <w:br/>
              <w:t>3.供电要求：7.5kw(380v),效率≥80%</w:t>
            </w:r>
            <w:r>
              <w:rPr>
                <w:rFonts w:ascii="仿宋" w:eastAsia="仿宋" w:hAnsi="仿宋" w:cs="仿宋" w:hint="eastAsia"/>
              </w:rPr>
              <w:br/>
              <w:t>4.工作压力：1.0MPa,重量：400kg</w:t>
            </w:r>
          </w:p>
          <w:p w:rsidR="00845EC3" w:rsidRDefault="00D44E50">
            <w:pPr>
              <w:rPr>
                <w:rFonts w:ascii="仿宋" w:eastAsia="仿宋" w:hAnsi="仿宋" w:cs="仿宋"/>
              </w:rPr>
            </w:pPr>
            <w:r>
              <w:rPr>
                <w:rFonts w:ascii="仿宋" w:eastAsia="仿宋" w:hAnsi="仿宋" w:cs="仿宋" w:hint="eastAsia"/>
              </w:rPr>
              <w:t>5.机组品牌：特灵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采暖（热回收）水泵</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1.设备形式：单级卧室离心泵</w:t>
            </w:r>
            <w:r>
              <w:rPr>
                <w:rFonts w:ascii="仿宋" w:eastAsia="仿宋" w:hAnsi="仿宋" w:cs="仿宋" w:hint="eastAsia"/>
              </w:rPr>
              <w:br/>
              <w:t>2.流量125m³/h，扬程18mH2O，转速：1480rpm</w:t>
            </w:r>
            <w:r>
              <w:rPr>
                <w:rFonts w:ascii="仿宋" w:eastAsia="仿宋" w:hAnsi="仿宋" w:cs="仿宋" w:hint="eastAsia"/>
              </w:rPr>
              <w:br/>
              <w:t>3.供电要求：1.1kw(380v),效率≥80%</w:t>
            </w:r>
            <w:r>
              <w:rPr>
                <w:rFonts w:ascii="仿宋" w:eastAsia="仿宋" w:hAnsi="仿宋" w:cs="仿宋" w:hint="eastAsia"/>
              </w:rPr>
              <w:br/>
              <w:t>4.工作压力：1.0MPa,重量：400kg</w:t>
            </w:r>
          </w:p>
          <w:p w:rsidR="00845EC3" w:rsidRDefault="00D44E50">
            <w:pPr>
              <w:rPr>
                <w:rFonts w:ascii="仿宋" w:eastAsia="仿宋" w:hAnsi="仿宋" w:cs="仿宋"/>
              </w:rPr>
            </w:pPr>
            <w:r>
              <w:rPr>
                <w:rFonts w:ascii="仿宋" w:eastAsia="仿宋" w:hAnsi="仿宋" w:cs="仿宋" w:hint="eastAsia"/>
              </w:rPr>
              <w:t>5、品牌：德国威乐</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KJJ智能旁流综合水处理器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1.设备配置人机彩色微电脑控制触摸屏、水质在线检测仪、PLC控制主机</w:t>
            </w:r>
            <w:r>
              <w:rPr>
                <w:rFonts w:ascii="仿宋" w:eastAsia="仿宋" w:hAnsi="仿宋" w:cs="仿宋" w:hint="eastAsia"/>
              </w:rPr>
              <w:br/>
              <w:t>2.感应仪器、自动加药装置、远程控制通迅线、远程控制模块、电解装置</w:t>
            </w:r>
            <w:r>
              <w:rPr>
                <w:rFonts w:ascii="仿宋" w:eastAsia="仿宋" w:hAnsi="仿宋" w:cs="仿宋" w:hint="eastAsia"/>
              </w:rPr>
              <w:br/>
              <w:t>3.进水压力：＞0.15MPa  电源：220V/50Hz   功率：1.2kW</w:t>
            </w:r>
            <w:r>
              <w:rPr>
                <w:rFonts w:ascii="仿宋" w:eastAsia="仿宋" w:hAnsi="仿宋" w:cs="仿宋" w:hint="eastAsia"/>
              </w:rPr>
              <w:br/>
              <w:t>4.旁通连接管径DN32;旁流处理系统水量的2-4%</w:t>
            </w:r>
            <w:r>
              <w:rPr>
                <w:rFonts w:ascii="仿宋" w:eastAsia="仿宋" w:hAnsi="仿宋" w:cs="仿宋" w:hint="eastAsia"/>
              </w:rPr>
              <w:br/>
              <w:t>5.采用CPU均水结，钛激重叠发生器，具有防垢、防腐、杀菌、灭藻功能</w:t>
            </w:r>
            <w:r>
              <w:rPr>
                <w:rFonts w:ascii="仿宋" w:eastAsia="仿宋" w:hAnsi="仿宋" w:cs="仿宋" w:hint="eastAsia"/>
              </w:rPr>
              <w:br/>
              <w:t>6.吸垢率：≥98%、除锈率：≥99%、杀菌灭藻率：≥99.99%</w:t>
            </w:r>
            <w:r>
              <w:rPr>
                <w:rFonts w:ascii="仿宋" w:eastAsia="仿宋" w:hAnsi="仿宋" w:cs="仿宋" w:hint="eastAsia"/>
              </w:rPr>
              <w:br/>
              <w:t>7.除垢防垢率：≥99%、军团菌杀灭率:＞99%。；</w:t>
            </w:r>
            <w:r>
              <w:rPr>
                <w:rFonts w:ascii="仿宋" w:eastAsia="仿宋" w:hAnsi="仿宋" w:cs="仿宋" w:hint="eastAsia"/>
              </w:rPr>
              <w:br/>
              <w:t>8.工作温度（被处理介质温度）0℃--＋90℃；</w:t>
            </w:r>
            <w:r>
              <w:rPr>
                <w:rFonts w:ascii="仿宋" w:eastAsia="仿宋" w:hAnsi="仿宋" w:cs="仿宋" w:hint="eastAsia"/>
              </w:rPr>
              <w:br/>
              <w:t>9.平均无故障时间：不小于50000小时。</w:t>
            </w:r>
          </w:p>
          <w:p w:rsidR="00845EC3" w:rsidRDefault="00D44E50">
            <w:pPr>
              <w:rPr>
                <w:rFonts w:ascii="仿宋" w:eastAsia="仿宋" w:hAnsi="仿宋" w:cs="仿宋"/>
              </w:rPr>
            </w:pPr>
            <w:r>
              <w:rPr>
                <w:rFonts w:ascii="仿宋" w:eastAsia="仿宋" w:hAnsi="仿宋" w:cs="仿宋" w:hint="eastAsia"/>
              </w:rPr>
              <w:lastRenderedPageBreak/>
              <w:t>10、品牌：艾姆波特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22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1.接管尺寸：DN200；过滤精度：≤3mm；压损：0.015MPa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rPr>
                <w:rFonts w:ascii="仿宋" w:eastAsia="仿宋" w:hAnsi="仿宋" w:cs="仿宋"/>
              </w:rPr>
            </w:pPr>
            <w:r>
              <w:rPr>
                <w:rFonts w:ascii="仿宋" w:eastAsia="仿宋" w:hAnsi="仿宋" w:cs="仿宋" w:hint="eastAsia"/>
              </w:rPr>
              <w:t>8、品牌：艾姆波特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主系统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HETT智能截留精密过滤器</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1.接管尺寸：DN250；过滤精度：≤3mm；压损：0.015MPa</w:t>
            </w:r>
            <w:r>
              <w:rPr>
                <w:rFonts w:ascii="仿宋" w:eastAsia="仿宋" w:hAnsi="仿宋" w:cs="仿宋" w:hint="eastAsia"/>
              </w:rPr>
              <w:br/>
              <w:t>2.电源：220V/50Hz；功率：0.5kW</w:t>
            </w:r>
            <w:r>
              <w:rPr>
                <w:rFonts w:ascii="仿宋" w:eastAsia="仿宋" w:hAnsi="仿宋" w:cs="仿宋" w:hint="eastAsia"/>
              </w:rPr>
              <w:br/>
              <w:t>3.具有自动过滤、微电脑控制；</w:t>
            </w:r>
            <w:r>
              <w:rPr>
                <w:rFonts w:ascii="仿宋" w:eastAsia="仿宋" w:hAnsi="仿宋" w:cs="仿宋" w:hint="eastAsia"/>
              </w:rPr>
              <w:br/>
              <w:t>4.采用HETT双重多级过滤技术；</w:t>
            </w:r>
            <w:r>
              <w:rPr>
                <w:rFonts w:ascii="仿宋" w:eastAsia="仿宋" w:hAnsi="仿宋" w:cs="仿宋" w:hint="eastAsia"/>
              </w:rPr>
              <w:br/>
              <w:t>5.采用电动反冲洗，彻底清除杂质；</w:t>
            </w:r>
            <w:r>
              <w:rPr>
                <w:rFonts w:ascii="仿宋" w:eastAsia="仿宋" w:hAnsi="仿宋" w:cs="仿宋" w:hint="eastAsia"/>
              </w:rPr>
              <w:br/>
              <w:t>6.带微电脑PLC全自动化控制；</w:t>
            </w:r>
            <w:r>
              <w:rPr>
                <w:rFonts w:ascii="仿宋" w:eastAsia="仿宋" w:hAnsi="仿宋" w:cs="仿宋" w:hint="eastAsia"/>
              </w:rPr>
              <w:br/>
              <w:t>7.采用铸铁外体，不锈光过滤网；</w:t>
            </w:r>
          </w:p>
          <w:p w:rsidR="00845EC3" w:rsidRDefault="00D44E50">
            <w:pPr>
              <w:rPr>
                <w:rFonts w:ascii="仿宋" w:eastAsia="仿宋" w:hAnsi="仿宋" w:cs="仿宋"/>
              </w:rPr>
            </w:pPr>
            <w:r>
              <w:rPr>
                <w:rFonts w:ascii="仿宋" w:eastAsia="仿宋" w:hAnsi="仿宋" w:cs="仿宋" w:hint="eastAsia"/>
              </w:rPr>
              <w:t>8、品牌：艾姆波特</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感染楼制冷系统机房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1天1次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1年1次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2.冷量：2.86kw，室内干/湿球温度27/19℃，室外干/湿球温度35/24℃，冷冻水供/回水温度：7/12℃，回风干/湿温度27/19.5℃</w:t>
            </w:r>
            <w:r>
              <w:rPr>
                <w:rFonts w:ascii="仿宋" w:eastAsia="仿宋" w:hAnsi="仿宋" w:cs="仿宋" w:hint="eastAsia"/>
              </w:rPr>
              <w:br/>
              <w:t>3.风量：510CMH,静压12Pa，噪声≤35.5dB</w:t>
            </w:r>
            <w:r>
              <w:rPr>
                <w:rFonts w:ascii="仿宋" w:eastAsia="仿宋" w:hAnsi="仿宋" w:cs="仿宋" w:hint="eastAsia"/>
              </w:rPr>
              <w:br/>
              <w:t>4.供电要求：39w（220v）风机效率≥65%，参考重量14.5kg</w:t>
            </w:r>
          </w:p>
          <w:p w:rsidR="00845EC3" w:rsidRDefault="00D44E50">
            <w:pPr>
              <w:rPr>
                <w:rFonts w:ascii="仿宋" w:eastAsia="仿宋" w:hAnsi="仿宋" w:cs="仿宋"/>
              </w:rPr>
            </w:pPr>
            <w:r>
              <w:rPr>
                <w:rFonts w:ascii="仿宋" w:eastAsia="仿宋" w:hAnsi="仿宋" w:cs="仿宋" w:hint="eastAsia"/>
              </w:rPr>
              <w:t>5、品牌：特灵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w:t>
            </w:r>
            <w:r>
              <w:rPr>
                <w:rFonts w:ascii="仿宋" w:eastAsia="仿宋" w:hAnsi="仿宋" w:cs="仿宋" w:hint="eastAsia"/>
              </w:rPr>
              <w:lastRenderedPageBreak/>
              <w:t>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r>
            <w:r>
              <w:rPr>
                <w:rFonts w:ascii="仿宋" w:eastAsia="仿宋" w:hAnsi="仿宋" w:cs="仿宋" w:hint="eastAsia"/>
              </w:rPr>
              <w:lastRenderedPageBreak/>
              <w:t>2.冷量：3.81kw，室内干/湿球温度27/19℃，室外干/湿球温度35/24℃，冷冻水供/回水温度：7/12℃，回风干/湿温度27/19.5℃</w:t>
            </w:r>
            <w:r>
              <w:rPr>
                <w:rFonts w:ascii="仿宋" w:eastAsia="仿宋" w:hAnsi="仿宋" w:cs="仿宋" w:hint="eastAsia"/>
              </w:rPr>
              <w:br/>
              <w:t>3.风量：680CMH,静压12Pa，噪声≤35.5dB</w:t>
            </w:r>
            <w:r>
              <w:rPr>
                <w:rFonts w:ascii="仿宋" w:eastAsia="仿宋" w:hAnsi="仿宋" w:cs="仿宋" w:hint="eastAsia"/>
              </w:rPr>
              <w:br/>
              <w:t>4.供电要求：45w（220v）风机效率≥65%，参考重量16.5kg</w:t>
            </w:r>
          </w:p>
          <w:p w:rsidR="00845EC3" w:rsidRDefault="00D44E50">
            <w:pPr>
              <w:rPr>
                <w:rFonts w:ascii="仿宋" w:eastAsia="仿宋" w:hAnsi="仿宋" w:cs="仿宋"/>
              </w:rPr>
            </w:pPr>
            <w:r>
              <w:rPr>
                <w:rFonts w:ascii="仿宋" w:eastAsia="仿宋" w:hAnsi="仿宋" w:cs="仿宋" w:hint="eastAsia"/>
              </w:rPr>
              <w:t>5、品牌：特灵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26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2.冷量：4.5kw，室内干/湿球温度27/19℃，室外干/湿球温度35/24℃，冷冻水供/回水温度：7/12℃，回风干/湿温度27/19.5℃</w:t>
            </w:r>
            <w:r>
              <w:rPr>
                <w:rFonts w:ascii="仿宋" w:eastAsia="仿宋" w:hAnsi="仿宋" w:cs="仿宋" w:hint="eastAsia"/>
              </w:rPr>
              <w:br/>
              <w:t>3.风量：850CMH,静压30Pa，噪声≤35.5dB</w:t>
            </w:r>
            <w:r>
              <w:rPr>
                <w:rFonts w:ascii="仿宋" w:eastAsia="仿宋" w:hAnsi="仿宋" w:cs="仿宋" w:hint="eastAsia"/>
              </w:rPr>
              <w:br/>
              <w:t>4.供电要求：87w（220v）风机效率≥65%，参考重量17.8kg</w:t>
            </w:r>
          </w:p>
          <w:p w:rsidR="00845EC3" w:rsidRDefault="00D44E50">
            <w:pPr>
              <w:rPr>
                <w:rFonts w:ascii="仿宋" w:eastAsia="仿宋" w:hAnsi="仿宋" w:cs="仿宋"/>
              </w:rPr>
            </w:pPr>
            <w:r>
              <w:rPr>
                <w:rFonts w:ascii="仿宋" w:eastAsia="仿宋" w:hAnsi="仿宋" w:cs="仿宋" w:hint="eastAsia"/>
              </w:rPr>
              <w:t>5、品牌：特灵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2.冷量：5.74kw，室内干/湿球温度27/19℃，室外干/湿球温度35/24℃，冷冻水供/回水温度：7/12℃，回风干/湿温度27/19.5℃</w:t>
            </w:r>
            <w:r>
              <w:rPr>
                <w:rFonts w:ascii="仿宋" w:eastAsia="仿宋" w:hAnsi="仿宋" w:cs="仿宋" w:hint="eastAsia"/>
              </w:rPr>
              <w:br/>
              <w:t>3.风量：1020CMH,静压30Pa，噪声≤35.5dB</w:t>
            </w:r>
            <w:r>
              <w:rPr>
                <w:rFonts w:ascii="仿宋" w:eastAsia="仿宋" w:hAnsi="仿宋" w:cs="仿宋" w:hint="eastAsia"/>
              </w:rPr>
              <w:br/>
              <w:t>4.供电要求：108w（220v）风机效率≥65%，参考重量19kg</w:t>
            </w:r>
          </w:p>
          <w:p w:rsidR="00845EC3" w:rsidRDefault="00D44E50">
            <w:pPr>
              <w:rPr>
                <w:rFonts w:ascii="仿宋" w:eastAsia="仿宋" w:hAnsi="仿宋" w:cs="仿宋"/>
              </w:rPr>
            </w:pPr>
            <w:r>
              <w:rPr>
                <w:rFonts w:ascii="仿宋" w:eastAsia="仿宋" w:hAnsi="仿宋" w:cs="仿宋" w:hint="eastAsia"/>
              </w:rPr>
              <w:t>5、品牌：特灵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1.设备类型：卧式暗装（四管制）</w:t>
            </w:r>
            <w:r>
              <w:rPr>
                <w:rFonts w:ascii="仿宋" w:eastAsia="仿宋" w:hAnsi="仿宋" w:cs="仿宋" w:hint="eastAsia"/>
              </w:rPr>
              <w:br/>
              <w:t>2.冷量：9.02kw，室内干/湿球温度27/19℃，室外干/湿球温度35/24℃，冷冻水供/回水温度：7/12℃，回风干/湿温度27/19.5℃</w:t>
            </w:r>
            <w:r>
              <w:rPr>
                <w:rFonts w:ascii="仿宋" w:eastAsia="仿宋" w:hAnsi="仿宋" w:cs="仿宋" w:hint="eastAsia"/>
              </w:rPr>
              <w:br/>
              <w:t>3.风量：1700CMH,静压30Pa，噪声≤35.5dB</w:t>
            </w:r>
            <w:r>
              <w:rPr>
                <w:rFonts w:ascii="仿宋" w:eastAsia="仿宋" w:hAnsi="仿宋" w:cs="仿宋" w:hint="eastAsia"/>
              </w:rPr>
              <w:br/>
            </w:r>
            <w:r>
              <w:rPr>
                <w:rFonts w:ascii="仿宋" w:eastAsia="仿宋" w:hAnsi="仿宋" w:cs="仿宋" w:hint="eastAsia"/>
              </w:rPr>
              <w:lastRenderedPageBreak/>
              <w:t>4.供电要求：169w（220v）风机效率≥65%，参考重量29kg</w:t>
            </w:r>
          </w:p>
          <w:p w:rsidR="00845EC3" w:rsidRDefault="00D44E50">
            <w:pPr>
              <w:rPr>
                <w:rFonts w:ascii="仿宋" w:eastAsia="仿宋" w:hAnsi="仿宋" w:cs="仿宋"/>
              </w:rPr>
            </w:pPr>
            <w:r>
              <w:rPr>
                <w:rFonts w:ascii="仿宋" w:eastAsia="仿宋" w:hAnsi="仿宋" w:cs="仿宋" w:hint="eastAsia"/>
              </w:rPr>
              <w:t>5、品牌：特灵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29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1.机组风量：4500m³/h（新风量：1400m³/h）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5.制冷量：37kw</w:t>
            </w:r>
            <w:r>
              <w:rPr>
                <w:rFonts w:ascii="仿宋" w:eastAsia="仿宋" w:hAnsi="仿宋" w:cs="仿宋" w:hint="eastAsia"/>
              </w:rPr>
              <w:br/>
              <w:t>6.制热量：3.7kw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1.机组风量：2200m³/h（新风量：900m³/h）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5.制冷量：22kw</w:t>
            </w:r>
            <w:r>
              <w:rPr>
                <w:rFonts w:ascii="仿宋" w:eastAsia="仿宋" w:hAnsi="仿宋" w:cs="仿宋" w:hint="eastAsia"/>
              </w:rPr>
              <w:br/>
              <w:t>6.制热量：8kw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1.机组风量：3200m³/h（新风量：1400m³/h）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6.制热量：12kw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一层妇产科手术室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1.机组风量：2200m³/h（新风量：800m³/h）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5.制冷量：22kw</w:t>
            </w:r>
            <w:r>
              <w:rPr>
                <w:rFonts w:ascii="仿宋" w:eastAsia="仿宋" w:hAnsi="仿宋" w:cs="仿宋" w:hint="eastAsia"/>
              </w:rPr>
              <w:br/>
              <w:t>6.制热量：8kw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1.机组风量：10000m³/h（新风量：1200m³/h）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三层百级DSA1、2</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1.机组风量：6000m³/h（新风量：1600m³/h）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三层万级DSA1、2</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1.机组风量：10800m³/h（新风量：2700m³/h）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5.制冷量：25kw</w:t>
            </w:r>
            <w:r>
              <w:rPr>
                <w:rFonts w:ascii="仿宋" w:eastAsia="仿宋" w:hAnsi="仿宋" w:cs="仿宋" w:hint="eastAsia"/>
              </w:rPr>
              <w:br/>
              <w:t>6.制热量：16kw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三层DSA洁净走廊及辅助用房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1.机组风量：4000m³/h（新风量：1000m³/h）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5.制冷量：12kw</w:t>
            </w:r>
            <w:r>
              <w:rPr>
                <w:rFonts w:ascii="仿宋" w:eastAsia="仿宋" w:hAnsi="仿宋" w:cs="仿宋" w:hint="eastAsia"/>
              </w:rPr>
              <w:br/>
              <w:t>6.制热量：9kw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三层DSA洁净走廊及辅助用房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37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1.机组风量：3700m³/h（新风量：3700m³/h）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5.制冷量：67kw</w:t>
            </w:r>
            <w:r>
              <w:rPr>
                <w:rFonts w:ascii="仿宋" w:eastAsia="仿宋" w:hAnsi="仿宋" w:cs="仿宋" w:hint="eastAsia"/>
              </w:rPr>
              <w:br/>
              <w:t>6.制热量：18kw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三层产科手术室正负压转换OR1、抢救室、缓冲</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1.机组风量：3000m³/h（新风量：3000m³/h）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5.制冷量：55kw</w:t>
            </w:r>
            <w:r>
              <w:rPr>
                <w:rFonts w:ascii="仿宋" w:eastAsia="仿宋" w:hAnsi="仿宋" w:cs="仿宋" w:hint="eastAsia"/>
              </w:rPr>
              <w:br/>
              <w:t>6.制热量：15kw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三层产科手术室正负压转换OR2、缓冲</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1.机组风量：2700m³/h（新风量：900m³/h）</w:t>
            </w:r>
            <w:r>
              <w:rPr>
                <w:rFonts w:ascii="仿宋" w:eastAsia="仿宋" w:hAnsi="仿宋" w:cs="仿宋" w:hint="eastAsia"/>
              </w:rPr>
              <w:br/>
              <w:t>2.余压：700Pa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5.制冷量：10kw</w:t>
            </w:r>
            <w:r>
              <w:rPr>
                <w:rFonts w:ascii="仿宋" w:eastAsia="仿宋" w:hAnsi="仿宋" w:cs="仿宋" w:hint="eastAsia"/>
              </w:rPr>
              <w:br/>
              <w:t>6.制热量：9kw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四楼手术部OR1～OR5手术室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1.机组风量：3200m³/h（新风量：900m³/h）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5.制冷量：10kw</w:t>
            </w:r>
            <w:r>
              <w:rPr>
                <w:rFonts w:ascii="仿宋" w:eastAsia="仿宋" w:hAnsi="仿宋" w:cs="仿宋" w:hint="eastAsia"/>
              </w:rPr>
              <w:br/>
              <w:t>6.制热量：9kw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四楼手术部内镜室1～3</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41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1.机组风量：5100m³/h（新风量：2700m³/h）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四楼手术部人流室1、2</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1.机组风量：3300m³/h（新风量：3300m³/h）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5.制冷量：60kw</w:t>
            </w:r>
            <w:r>
              <w:rPr>
                <w:rFonts w:ascii="仿宋" w:eastAsia="仿宋" w:hAnsi="仿宋" w:cs="仿宋" w:hint="eastAsia"/>
              </w:rPr>
              <w:br/>
              <w:t>6.制热量：12kw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1.机组风量：13000m³/h（新风量：3500m³/h）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1.机组风量：14000m³/h（新风量：4000m³/h）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5.制冷量：30kw</w:t>
            </w:r>
            <w:r>
              <w:rPr>
                <w:rFonts w:ascii="仿宋" w:eastAsia="仿宋" w:hAnsi="仿宋" w:cs="仿宋" w:hint="eastAsia"/>
              </w:rPr>
              <w:br/>
              <w:t>6.制热量：24kw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45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1.机组风量：15500m³/h（新风量：5300m³/h）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6.制热量：45kw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1.机组风量：8700m³/h（新风量：2700m³/h）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四楼手术部污物走廊区域及辅助用房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1.机组风量：12000m³/h（新风量：2600m³/h）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5.制冷量：85kw</w:t>
            </w:r>
            <w:r>
              <w:rPr>
                <w:rFonts w:ascii="仿宋" w:eastAsia="仿宋" w:hAnsi="仿宋" w:cs="仿宋" w:hint="eastAsia"/>
              </w:rPr>
              <w:br/>
              <w:t>6.制热量：25kw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NICU1～3</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1.机组风量：18100m³/h（新风量：4700m³/h）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5.制冷量：135kw</w:t>
            </w:r>
            <w:r>
              <w:rPr>
                <w:rFonts w:ascii="仿宋" w:eastAsia="仿宋" w:hAnsi="仿宋" w:cs="仿宋" w:hint="eastAsia"/>
              </w:rPr>
              <w:br/>
              <w:t>6.制热量：40kw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NICU新生儿1～4、亲子病房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49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1.机组风量：12500m³/h（新风量：5500m³/h）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5.制冷量：125kw</w:t>
            </w:r>
            <w:r>
              <w:rPr>
                <w:rFonts w:ascii="仿宋" w:eastAsia="仿宋" w:hAnsi="仿宋" w:cs="仿宋" w:hint="eastAsia"/>
              </w:rPr>
              <w:br/>
              <w:t>6.制热量：50kw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NICU4～6、隔离、过渡病房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1.机组风量：21300m³/h（新风量：5500m³/h）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5.制冷量：160kw</w:t>
            </w:r>
            <w:r>
              <w:rPr>
                <w:rFonts w:ascii="仿宋" w:eastAsia="仿宋" w:hAnsi="仿宋" w:cs="仿宋" w:hint="eastAsia"/>
              </w:rPr>
              <w:br/>
              <w:t>6.制热量：50kw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NICU新生儿5～9</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1.机组风量：6400m³/h（新风量：6400m³/h）</w:t>
            </w:r>
            <w:r>
              <w:rPr>
                <w:rFonts w:ascii="仿宋" w:eastAsia="仿宋" w:hAnsi="仿宋" w:cs="仿宋" w:hint="eastAsia"/>
              </w:rPr>
              <w:br/>
              <w:t>2.余压：700Pa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5.制冷量：120kw</w:t>
            </w:r>
            <w:r>
              <w:rPr>
                <w:rFonts w:ascii="仿宋" w:eastAsia="仿宋" w:hAnsi="仿宋" w:cs="仿宋" w:hint="eastAsia"/>
              </w:rPr>
              <w:br/>
              <w:t>6.制热量：45kw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五层手术部OR1正负压手术室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1.机组风量：4500m³/h（新风量：900m³/h）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5.制冷量：12kw</w:t>
            </w:r>
            <w:r>
              <w:rPr>
                <w:rFonts w:ascii="仿宋" w:eastAsia="仿宋" w:hAnsi="仿宋" w:cs="仿宋" w:hint="eastAsia"/>
              </w:rPr>
              <w:br/>
              <w:t>6.制热量：9kw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五层手术部OR2～OR7千级手术室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53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1.机组风量：4000m³/h（新风量：900m³/h）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5.制冷量：10kw</w:t>
            </w:r>
            <w:r>
              <w:rPr>
                <w:rFonts w:ascii="仿宋" w:eastAsia="仿宋" w:hAnsi="仿宋" w:cs="仿宋" w:hint="eastAsia"/>
              </w:rPr>
              <w:br/>
              <w:t>6.制热量：9kw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五层手术部OR8～OR10千级手术室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1.机组风量：13000m³/h（新风量：1500m³/h）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6.制热量：24kw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五层手术部OR11～OR12百级及防护手术室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1.机组风量：3100m³/h（新风量：900m³/h）</w:t>
            </w:r>
            <w:r>
              <w:rPr>
                <w:rFonts w:ascii="仿宋" w:eastAsia="仿宋" w:hAnsi="仿宋" w:cs="仿宋" w:hint="eastAsia"/>
              </w:rPr>
              <w:br/>
              <w:t>2.余压：700Pa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5.制冷量：12kw</w:t>
            </w:r>
            <w:r>
              <w:rPr>
                <w:rFonts w:ascii="仿宋" w:eastAsia="仿宋" w:hAnsi="仿宋" w:cs="仿宋" w:hint="eastAsia"/>
              </w:rPr>
              <w:br/>
              <w:t>6.制热量：18kw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五层手术部MRI</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1.机组风量：12000m³/h（新风量：3200m³/h）</w:t>
            </w:r>
            <w:r>
              <w:rPr>
                <w:rFonts w:ascii="仿宋" w:eastAsia="仿宋" w:hAnsi="仿宋" w:cs="仿宋" w:hint="eastAsia"/>
              </w:rPr>
              <w:br/>
              <w:t>2.余压：700Pa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5.制冷量：30kw</w:t>
            </w:r>
            <w:r>
              <w:rPr>
                <w:rFonts w:ascii="仿宋" w:eastAsia="仿宋" w:hAnsi="仿宋" w:cs="仿宋" w:hint="eastAsia"/>
              </w:rPr>
              <w:br/>
              <w:t>6.制热量：40kw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57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1.机组风量：14200m³/h（新风量：4000m³/h）</w:t>
            </w:r>
            <w:r>
              <w:rPr>
                <w:rFonts w:ascii="仿宋" w:eastAsia="仿宋" w:hAnsi="仿宋" w:cs="仿宋" w:hint="eastAsia"/>
              </w:rPr>
              <w:br/>
              <w:t>2.余压：700Pa</w:t>
            </w:r>
            <w:r>
              <w:rPr>
                <w:rFonts w:ascii="仿宋" w:eastAsia="仿宋" w:hAnsi="仿宋" w:cs="仿宋" w:hint="eastAsia"/>
              </w:rPr>
              <w:br/>
              <w:t>3.功率：11.kw</w:t>
            </w:r>
            <w:r>
              <w:rPr>
                <w:rFonts w:ascii="仿宋" w:eastAsia="仿宋" w:hAnsi="仿宋" w:cs="仿宋" w:hint="eastAsia"/>
              </w:rPr>
              <w:br/>
              <w:t>4.电源：380v/3Ph/50Hz</w:t>
            </w:r>
            <w:r>
              <w:rPr>
                <w:rFonts w:ascii="仿宋" w:eastAsia="仿宋" w:hAnsi="仿宋" w:cs="仿宋" w:hint="eastAsia"/>
              </w:rPr>
              <w:br/>
              <w:t>5.制冷量：35kw</w:t>
            </w:r>
            <w:r>
              <w:rPr>
                <w:rFonts w:ascii="仿宋" w:eastAsia="仿宋" w:hAnsi="仿宋" w:cs="仿宋" w:hint="eastAsia"/>
              </w:rPr>
              <w:br/>
              <w:t>6.制热量：50kw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1.机组风量：18000m³/h（新风量：5000m³/h）</w:t>
            </w:r>
            <w:r>
              <w:rPr>
                <w:rFonts w:ascii="仿宋" w:eastAsia="仿宋" w:hAnsi="仿宋" w:cs="仿宋" w:hint="eastAsia"/>
              </w:rPr>
              <w:br/>
              <w:t>2.余压：700Pa</w:t>
            </w:r>
            <w:r>
              <w:rPr>
                <w:rFonts w:ascii="仿宋" w:eastAsia="仿宋" w:hAnsi="仿宋" w:cs="仿宋" w:hint="eastAsia"/>
              </w:rPr>
              <w:br/>
              <w:t>3.功率：11.kw</w:t>
            </w:r>
            <w:r>
              <w:rPr>
                <w:rFonts w:ascii="仿宋" w:eastAsia="仿宋" w:hAnsi="仿宋" w:cs="仿宋" w:hint="eastAsia"/>
              </w:rPr>
              <w:br/>
              <w:t>4.电源：380v/3Ph/50Hz</w:t>
            </w:r>
            <w:r>
              <w:rPr>
                <w:rFonts w:ascii="仿宋" w:eastAsia="仿宋" w:hAnsi="仿宋" w:cs="仿宋" w:hint="eastAsia"/>
              </w:rPr>
              <w:br/>
              <w:t>5.制冷量：45kw</w:t>
            </w:r>
            <w:r>
              <w:rPr>
                <w:rFonts w:ascii="仿宋" w:eastAsia="仿宋" w:hAnsi="仿宋" w:cs="仿宋" w:hint="eastAsia"/>
              </w:rPr>
              <w:br/>
              <w:t>6.制热量：60kw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1.机组风量：6600m³/h（新风量：1200m³/h）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5.制冷量：48kw</w:t>
            </w:r>
            <w:r>
              <w:rPr>
                <w:rFonts w:ascii="仿宋" w:eastAsia="仿宋" w:hAnsi="仿宋" w:cs="仿宋" w:hint="eastAsia"/>
              </w:rPr>
              <w:br/>
              <w:t>6.制热量：12kw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五层ICU万级正压病房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1.机组风量：19600m³/h（新风量：5500m³/h）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5.制冷量：155kw</w:t>
            </w:r>
            <w:r>
              <w:rPr>
                <w:rFonts w:ascii="仿宋" w:eastAsia="仿宋" w:hAnsi="仿宋" w:cs="仿宋" w:hint="eastAsia"/>
              </w:rPr>
              <w:br/>
              <w:t>6.制热量：52kw、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1.机组风量：5700m³/h（新风量：5700m³/h）</w:t>
            </w:r>
            <w:r>
              <w:rPr>
                <w:rFonts w:ascii="仿宋" w:eastAsia="仿宋" w:hAnsi="仿宋" w:cs="仿宋" w:hint="eastAsia"/>
              </w:rPr>
              <w:br/>
              <w:t>2.余压：700Pa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5.制冷量：105kw</w:t>
            </w:r>
            <w:r>
              <w:rPr>
                <w:rFonts w:ascii="仿宋" w:eastAsia="仿宋" w:hAnsi="仿宋" w:cs="仿宋" w:hint="eastAsia"/>
              </w:rPr>
              <w:br/>
              <w:t>6.制热量：70kw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五层ICU万级负压病房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1.机组风量：24600m³/h（新风量：6700m³/h）</w:t>
            </w:r>
            <w:r>
              <w:rPr>
                <w:rFonts w:ascii="仿宋" w:eastAsia="仿宋" w:hAnsi="仿宋" w:cs="仿宋" w:hint="eastAsia"/>
              </w:rPr>
              <w:br/>
              <w:t>2.余压：700Pa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5.制冷量：195kw</w:t>
            </w:r>
            <w:r>
              <w:rPr>
                <w:rFonts w:ascii="仿宋" w:eastAsia="仿宋" w:hAnsi="仿宋" w:cs="仿宋" w:hint="eastAsia"/>
              </w:rPr>
              <w:br/>
              <w:t>6.制热量：60kw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五层ICU洁净走廊区域及辅助用房</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1.机组风量：4500m³/h</w:t>
            </w:r>
            <w:r>
              <w:rPr>
                <w:rFonts w:ascii="仿宋" w:eastAsia="仿宋" w:hAnsi="仿宋" w:cs="仿宋" w:hint="eastAsia"/>
              </w:rPr>
              <w:br/>
              <w:t>2.余压：650Pa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5.制冷量：47kw</w:t>
            </w:r>
            <w:r>
              <w:rPr>
                <w:rFonts w:ascii="仿宋" w:eastAsia="仿宋" w:hAnsi="仿宋" w:cs="仿宋" w:hint="eastAsia"/>
              </w:rPr>
              <w:br/>
              <w:t>6.制热量：30kw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1.机组风量：3200m³/h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5.制冷量：35kw</w:t>
            </w:r>
            <w:r>
              <w:rPr>
                <w:rFonts w:ascii="仿宋" w:eastAsia="仿宋" w:hAnsi="仿宋" w:cs="仿宋" w:hint="eastAsia"/>
              </w:rPr>
              <w:br/>
              <w:t>6.制热量：20kw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一层门急诊</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1.机组风量：7200m³/h</w:t>
            </w:r>
            <w:r>
              <w:rPr>
                <w:rFonts w:ascii="仿宋" w:eastAsia="仿宋" w:hAnsi="仿宋" w:cs="仿宋" w:hint="eastAsia"/>
              </w:rPr>
              <w:br/>
              <w:t>2.余压：650Pa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6.制热量：50kw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1.机组风量：4000m³/h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t>5.制冷量：45kw</w:t>
            </w:r>
            <w:r>
              <w:rPr>
                <w:rFonts w:ascii="仿宋" w:eastAsia="仿宋" w:hAnsi="仿宋" w:cs="仿宋" w:hint="eastAsia"/>
              </w:rPr>
              <w:br/>
              <w:t>6.制热量：30kw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1.机组风量：5000m³/h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5.制冷量：55kw</w:t>
            </w:r>
            <w:r>
              <w:rPr>
                <w:rFonts w:ascii="仿宋" w:eastAsia="仿宋" w:hAnsi="仿宋" w:cs="仿宋" w:hint="eastAsia"/>
              </w:rPr>
              <w:br/>
              <w:t>6.制热量：35kw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1.机组风量：4000m³/h</w:t>
            </w:r>
            <w:r>
              <w:rPr>
                <w:rFonts w:ascii="仿宋" w:eastAsia="仿宋" w:hAnsi="仿宋" w:cs="仿宋" w:hint="eastAsia"/>
              </w:rPr>
              <w:br/>
              <w:t>2.余压：500Pa</w:t>
            </w:r>
            <w:r>
              <w:rPr>
                <w:rFonts w:ascii="仿宋" w:eastAsia="仿宋" w:hAnsi="仿宋" w:cs="仿宋" w:hint="eastAsia"/>
              </w:rPr>
              <w:br/>
              <w:t>3.功率：3.0kw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5.制冷量：45kw</w:t>
            </w:r>
            <w:r>
              <w:rPr>
                <w:rFonts w:ascii="仿宋" w:eastAsia="仿宋" w:hAnsi="仿宋" w:cs="仿宋" w:hint="eastAsia"/>
              </w:rPr>
              <w:br/>
              <w:t>6.制热量：30kw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69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1.机组风量：2500m³/h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5.制冷量：28kw</w:t>
            </w:r>
            <w:r>
              <w:rPr>
                <w:rFonts w:ascii="仿宋" w:eastAsia="仿宋" w:hAnsi="仿宋" w:cs="仿宋" w:hint="eastAsia"/>
              </w:rPr>
              <w:br/>
              <w:t>6.制热量：20kw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1.机组风量：5000m³/h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5.制冷量：95kw</w:t>
            </w:r>
            <w:r>
              <w:rPr>
                <w:rFonts w:ascii="仿宋" w:eastAsia="仿宋" w:hAnsi="仿宋" w:cs="仿宋" w:hint="eastAsia"/>
              </w:rPr>
              <w:br/>
              <w:t>6.制热量：35kw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1.机组风量：7700m³/h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5.制冷量：145kw</w:t>
            </w:r>
            <w:r>
              <w:rPr>
                <w:rFonts w:ascii="仿宋" w:eastAsia="仿宋" w:hAnsi="仿宋" w:cs="仿宋" w:hint="eastAsia"/>
              </w:rPr>
              <w:br/>
              <w:t>6.制热量：50kw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1.机组风量：4500m³/h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5.制冷量：50kw</w:t>
            </w:r>
            <w:r>
              <w:rPr>
                <w:rFonts w:ascii="仿宋" w:eastAsia="仿宋" w:hAnsi="仿宋" w:cs="仿宋" w:hint="eastAsia"/>
              </w:rPr>
              <w:br/>
              <w:t>6.制热量：30kw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73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1.机组风量：9900m³/h</w:t>
            </w:r>
            <w:r>
              <w:rPr>
                <w:rFonts w:ascii="仿宋" w:eastAsia="仿宋" w:hAnsi="仿宋" w:cs="仿宋" w:hint="eastAsia"/>
              </w:rPr>
              <w:br/>
              <w:t>2.余压：500Pa</w:t>
            </w:r>
            <w:r>
              <w:rPr>
                <w:rFonts w:ascii="仿宋" w:eastAsia="仿宋" w:hAnsi="仿宋" w:cs="仿宋" w:hint="eastAsia"/>
              </w:rPr>
              <w:br/>
              <w:t>3.功率：7.0kw</w:t>
            </w:r>
            <w:r>
              <w:rPr>
                <w:rFonts w:ascii="仿宋" w:eastAsia="仿宋" w:hAnsi="仿宋" w:cs="仿宋" w:hint="eastAsia"/>
              </w:rPr>
              <w:br/>
              <w:t>4.电源：380v/3Ph/50Hz</w:t>
            </w:r>
            <w:r>
              <w:rPr>
                <w:rFonts w:ascii="仿宋" w:eastAsia="仿宋" w:hAnsi="仿宋" w:cs="仿宋" w:hint="eastAsia"/>
              </w:rPr>
              <w:br/>
              <w:t>5.制冷量：180kw</w:t>
            </w:r>
            <w:r>
              <w:rPr>
                <w:rFonts w:ascii="仿宋" w:eastAsia="仿宋" w:hAnsi="仿宋" w:cs="仿宋" w:hint="eastAsia"/>
              </w:rPr>
              <w:br/>
              <w:t>6.制热量：55kw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1.机组风量：6300m³/h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t>5.制冷量：120kw</w:t>
            </w:r>
            <w:r>
              <w:rPr>
                <w:rFonts w:ascii="仿宋" w:eastAsia="仿宋" w:hAnsi="仿宋" w:cs="仿宋" w:hint="eastAsia"/>
              </w:rPr>
              <w:br/>
              <w:t>6.制热量：35kw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1.机组风量：2000m³/h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5.制冷量：20kw</w:t>
            </w:r>
            <w:r>
              <w:rPr>
                <w:rFonts w:ascii="仿宋" w:eastAsia="仿宋" w:hAnsi="仿宋" w:cs="仿宋" w:hint="eastAsia"/>
              </w:rPr>
              <w:br/>
              <w:t>6.制热量：15kw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四层手术室，NICU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1.机组风量：8600m³/h</w:t>
            </w:r>
            <w:r>
              <w:rPr>
                <w:rFonts w:ascii="仿宋" w:eastAsia="仿宋" w:hAnsi="仿宋" w:cs="仿宋" w:hint="eastAsia"/>
              </w:rPr>
              <w:br/>
              <w:t>2.余压：500Pa</w:t>
            </w:r>
            <w:r>
              <w:rPr>
                <w:rFonts w:ascii="仿宋" w:eastAsia="仿宋" w:hAnsi="仿宋" w:cs="仿宋" w:hint="eastAsia"/>
              </w:rPr>
              <w:br/>
              <w:t>3.功率：5.5kw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5.制冷量：160kw</w:t>
            </w:r>
            <w:r>
              <w:rPr>
                <w:rFonts w:ascii="仿宋" w:eastAsia="仿宋" w:hAnsi="仿宋" w:cs="仿宋" w:hint="eastAsia"/>
              </w:rPr>
              <w:br/>
              <w:t>6.制热量：60kw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77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1.机组风量：15600m³/h</w:t>
            </w:r>
            <w:r>
              <w:rPr>
                <w:rFonts w:ascii="仿宋" w:eastAsia="仿宋" w:hAnsi="仿宋" w:cs="仿宋" w:hint="eastAsia"/>
              </w:rPr>
              <w:br/>
              <w:t>2.余压：500Pa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5.制冷量：295kw</w:t>
            </w:r>
            <w:r>
              <w:rPr>
                <w:rFonts w:ascii="仿宋" w:eastAsia="仿宋" w:hAnsi="仿宋" w:cs="仿宋" w:hint="eastAsia"/>
              </w:rPr>
              <w:br/>
              <w:t>6.制热量：110kw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1.机组风量：6000m³/h</w:t>
            </w:r>
            <w:r>
              <w:rPr>
                <w:rFonts w:ascii="仿宋" w:eastAsia="仿宋" w:hAnsi="仿宋" w:cs="仿宋" w:hint="eastAsia"/>
              </w:rPr>
              <w:br/>
              <w:t>2.余压：500Pa</w:t>
            </w:r>
            <w:r>
              <w:rPr>
                <w:rFonts w:ascii="仿宋" w:eastAsia="仿宋" w:hAnsi="仿宋" w:cs="仿宋" w:hint="eastAsia"/>
              </w:rPr>
              <w:br/>
              <w:t>3.功率：4.0kw</w:t>
            </w:r>
            <w:r>
              <w:rPr>
                <w:rFonts w:ascii="仿宋" w:eastAsia="仿宋" w:hAnsi="仿宋" w:cs="仿宋" w:hint="eastAsia"/>
              </w:rPr>
              <w:br/>
              <w:t>4.电源：380v/3Ph/50Hz</w:t>
            </w:r>
            <w:r>
              <w:rPr>
                <w:rFonts w:ascii="仿宋" w:eastAsia="仿宋" w:hAnsi="仿宋" w:cs="仿宋" w:hint="eastAsia"/>
              </w:rPr>
              <w:br/>
              <w:t>5.制冷量：65kw</w:t>
            </w:r>
            <w:r>
              <w:rPr>
                <w:rFonts w:ascii="仿宋" w:eastAsia="仿宋" w:hAnsi="仿宋" w:cs="仿宋" w:hint="eastAsia"/>
              </w:rPr>
              <w:br/>
              <w:t>6.制热量：42kw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79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1.机组风量：2500m³/h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t>5.制冷量：30kw</w:t>
            </w:r>
            <w:r>
              <w:rPr>
                <w:rFonts w:ascii="仿宋" w:eastAsia="仿宋" w:hAnsi="仿宋" w:cs="仿宋" w:hint="eastAsia"/>
              </w:rPr>
              <w:br/>
              <w:t>6.制热量：20kw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1.机组风量：2100m³/h</w:t>
            </w:r>
            <w:r>
              <w:rPr>
                <w:rFonts w:ascii="仿宋" w:eastAsia="仿宋" w:hAnsi="仿宋" w:cs="仿宋" w:hint="eastAsia"/>
              </w:rPr>
              <w:br/>
              <w:t>2.余压：500Pa</w:t>
            </w:r>
            <w:r>
              <w:rPr>
                <w:rFonts w:ascii="仿宋" w:eastAsia="仿宋" w:hAnsi="仿宋" w:cs="仿宋" w:hint="eastAsia"/>
              </w:rPr>
              <w:br/>
              <w:t>3.功率：2.2kw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5.制冷量：25kw</w:t>
            </w:r>
            <w:r>
              <w:rPr>
                <w:rFonts w:ascii="仿宋" w:eastAsia="仿宋" w:hAnsi="仿宋" w:cs="仿宋" w:hint="eastAsia"/>
              </w:rPr>
              <w:br/>
              <w:t>6.制热量：18kw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81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1.机组风量：10500m³/h</w:t>
            </w:r>
            <w:r>
              <w:rPr>
                <w:rFonts w:ascii="仿宋" w:eastAsia="仿宋" w:hAnsi="仿宋" w:cs="仿宋" w:hint="eastAsia"/>
              </w:rPr>
              <w:br/>
              <w:t>2.余压：650Pa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5.制冷量：115kw</w:t>
            </w:r>
            <w:r>
              <w:rPr>
                <w:rFonts w:ascii="仿宋" w:eastAsia="仿宋" w:hAnsi="仿宋" w:cs="仿宋" w:hint="eastAsia"/>
              </w:rPr>
              <w:br/>
              <w:t>6.制热量：70kw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1.机组风量：11500m³/h</w:t>
            </w:r>
            <w:r>
              <w:rPr>
                <w:rFonts w:ascii="仿宋" w:eastAsia="仿宋" w:hAnsi="仿宋" w:cs="仿宋" w:hint="eastAsia"/>
              </w:rPr>
              <w:br/>
              <w:t>2.余压：650Pa</w:t>
            </w:r>
            <w:r>
              <w:rPr>
                <w:rFonts w:ascii="仿宋" w:eastAsia="仿宋" w:hAnsi="仿宋" w:cs="仿宋" w:hint="eastAsia"/>
              </w:rPr>
              <w:br/>
              <w:t>3.功率：7.5kw</w:t>
            </w:r>
            <w:r>
              <w:rPr>
                <w:rFonts w:ascii="仿宋" w:eastAsia="仿宋" w:hAnsi="仿宋" w:cs="仿宋" w:hint="eastAsia"/>
              </w:rPr>
              <w:br/>
              <w:t>4.电源：380v/3Ph/50Hz</w:t>
            </w:r>
            <w:r>
              <w:rPr>
                <w:rFonts w:ascii="仿宋" w:eastAsia="仿宋" w:hAnsi="仿宋" w:cs="仿宋" w:hint="eastAsia"/>
              </w:rPr>
              <w:br/>
              <w:t>5.制冷量：125kw</w:t>
            </w:r>
            <w:r>
              <w:rPr>
                <w:rFonts w:ascii="仿宋" w:eastAsia="仿宋" w:hAnsi="仿宋" w:cs="仿宋" w:hint="eastAsia"/>
              </w:rPr>
              <w:br/>
              <w:t>6.制热量：75kw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五层PI实验室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1.机组风量：12500m³/h</w:t>
            </w:r>
            <w:r>
              <w:rPr>
                <w:rFonts w:ascii="仿宋" w:eastAsia="仿宋" w:hAnsi="仿宋" w:cs="仿宋" w:hint="eastAsia"/>
              </w:rPr>
              <w:br/>
              <w:t>2.余压：650Pa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t>5.制冷量：135kw</w:t>
            </w:r>
            <w:r>
              <w:rPr>
                <w:rFonts w:ascii="仿宋" w:eastAsia="仿宋" w:hAnsi="仿宋" w:cs="仿宋" w:hint="eastAsia"/>
              </w:rPr>
              <w:br/>
              <w:t>6.制热量：80kw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新风预处理机组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1.机组风量：12500m³/h</w:t>
            </w:r>
            <w:r>
              <w:rPr>
                <w:rFonts w:ascii="仿宋" w:eastAsia="仿宋" w:hAnsi="仿宋" w:cs="仿宋" w:hint="eastAsia"/>
              </w:rPr>
              <w:br/>
              <w:t>2.余压：650Pa</w:t>
            </w:r>
            <w:r>
              <w:rPr>
                <w:rFonts w:ascii="仿宋" w:eastAsia="仿宋" w:hAnsi="仿宋" w:cs="仿宋" w:hint="eastAsia"/>
              </w:rPr>
              <w:br/>
              <w:t>3.功率：11.0kw</w:t>
            </w:r>
            <w:r>
              <w:rPr>
                <w:rFonts w:ascii="仿宋" w:eastAsia="仿宋" w:hAnsi="仿宋" w:cs="仿宋" w:hint="eastAsia"/>
              </w:rPr>
              <w:br/>
              <w:t>4.电源：380v/3Ph/50Hz</w:t>
            </w:r>
            <w:r>
              <w:rPr>
                <w:rFonts w:ascii="仿宋" w:eastAsia="仿宋" w:hAnsi="仿宋" w:cs="仿宋" w:hint="eastAsia"/>
              </w:rPr>
              <w:br/>
            </w:r>
            <w:r>
              <w:rPr>
                <w:rFonts w:ascii="仿宋" w:eastAsia="仿宋" w:hAnsi="仿宋" w:cs="仿宋" w:hint="eastAsia"/>
              </w:rPr>
              <w:lastRenderedPageBreak/>
              <w:t>5.制冷量：135kw</w:t>
            </w:r>
            <w:r>
              <w:rPr>
                <w:rFonts w:ascii="仿宋" w:eastAsia="仿宋" w:hAnsi="仿宋" w:cs="仿宋" w:hint="eastAsia"/>
              </w:rPr>
              <w:br/>
              <w:t>6.制热量：80kw</w:t>
            </w:r>
          </w:p>
          <w:p w:rsidR="00845EC3" w:rsidRDefault="00D44E50">
            <w:pPr>
              <w:rPr>
                <w:rFonts w:ascii="仿宋" w:eastAsia="仿宋" w:hAnsi="仿宋" w:cs="仿宋"/>
              </w:rPr>
            </w:pPr>
            <w:r>
              <w:rPr>
                <w:rFonts w:ascii="仿宋" w:eastAsia="仿宋" w:hAnsi="仿宋" w:cs="仿宋" w:hint="eastAsia"/>
              </w:rPr>
              <w:t>7、品牌：雅士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十五层PI实验室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85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洁净层流送风天花</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1.尺寸：2600*1400*502mm</w:t>
            </w:r>
            <w:r>
              <w:rPr>
                <w:rFonts w:ascii="仿宋" w:eastAsia="仿宋" w:hAnsi="仿宋" w:cs="仿宋" w:hint="eastAsia"/>
              </w:rPr>
              <w:br/>
              <w:t>2.高效过滤网：610*305*292</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90</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两天1次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1.送风量：350m³/h</w:t>
            </w:r>
            <w:r>
              <w:rPr>
                <w:rFonts w:ascii="仿宋" w:eastAsia="仿宋" w:hAnsi="仿宋" w:cs="仿宋" w:hint="eastAsia"/>
              </w:rPr>
              <w:br/>
              <w:t>2.制冷量：1.9kw</w:t>
            </w:r>
            <w:r>
              <w:rPr>
                <w:rFonts w:ascii="仿宋" w:eastAsia="仿宋" w:hAnsi="仿宋" w:cs="仿宋" w:hint="eastAsia"/>
              </w:rPr>
              <w:br/>
              <w:t>3.制热量：2.3kw</w:t>
            </w:r>
          </w:p>
          <w:p w:rsidR="00845EC3" w:rsidRDefault="00D44E50">
            <w:pPr>
              <w:rPr>
                <w:rFonts w:ascii="仿宋" w:eastAsia="仿宋" w:hAnsi="仿宋" w:cs="仿宋"/>
              </w:rPr>
            </w:pPr>
            <w:r>
              <w:rPr>
                <w:rFonts w:ascii="仿宋" w:eastAsia="仿宋" w:hAnsi="仿宋" w:cs="仿宋" w:hint="eastAsia"/>
              </w:rPr>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1.送风量：410m³/h</w:t>
            </w:r>
            <w:r>
              <w:rPr>
                <w:rFonts w:ascii="仿宋" w:eastAsia="仿宋" w:hAnsi="仿宋" w:cs="仿宋" w:hint="eastAsia"/>
              </w:rPr>
              <w:br/>
              <w:t>2.制冷量：2.8kw</w:t>
            </w:r>
            <w:r>
              <w:rPr>
                <w:rFonts w:ascii="仿宋" w:eastAsia="仿宋" w:hAnsi="仿宋" w:cs="仿宋" w:hint="eastAsia"/>
              </w:rPr>
              <w:br/>
              <w:t>3.制热量：3.5kw</w:t>
            </w:r>
          </w:p>
          <w:p w:rsidR="00845EC3" w:rsidRDefault="00D44E50">
            <w:pPr>
              <w:rPr>
                <w:rFonts w:ascii="仿宋" w:eastAsia="仿宋" w:hAnsi="仿宋" w:cs="仿宋"/>
              </w:rPr>
            </w:pPr>
            <w:r>
              <w:rPr>
                <w:rFonts w:ascii="仿宋" w:eastAsia="仿宋" w:hAnsi="仿宋" w:cs="仿宋" w:hint="eastAsia"/>
              </w:rPr>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1.送风量：540m³/h</w:t>
            </w:r>
            <w:r>
              <w:rPr>
                <w:rFonts w:ascii="仿宋" w:eastAsia="仿宋" w:hAnsi="仿宋" w:cs="仿宋" w:hint="eastAsia"/>
              </w:rPr>
              <w:br/>
              <w:t>2.制冷量：3.6kw</w:t>
            </w:r>
            <w:r>
              <w:rPr>
                <w:rFonts w:ascii="仿宋" w:eastAsia="仿宋" w:hAnsi="仿宋" w:cs="仿宋" w:hint="eastAsia"/>
              </w:rPr>
              <w:br/>
              <w:t>3.制热量：4.6kw</w:t>
            </w:r>
          </w:p>
          <w:p w:rsidR="00845EC3" w:rsidRDefault="00D44E50">
            <w:pPr>
              <w:rPr>
                <w:rFonts w:ascii="仿宋" w:eastAsia="仿宋" w:hAnsi="仿宋" w:cs="仿宋"/>
              </w:rPr>
            </w:pPr>
            <w:r>
              <w:rPr>
                <w:rFonts w:ascii="仿宋" w:eastAsia="仿宋" w:hAnsi="仿宋" w:cs="仿宋" w:hint="eastAsia"/>
              </w:rPr>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1.送风量：690m³/h</w:t>
            </w:r>
            <w:r>
              <w:rPr>
                <w:rFonts w:ascii="仿宋" w:eastAsia="仿宋" w:hAnsi="仿宋" w:cs="仿宋" w:hint="eastAsia"/>
              </w:rPr>
              <w:br/>
              <w:t>2.制冷量：4.5kw</w:t>
            </w:r>
            <w:r>
              <w:rPr>
                <w:rFonts w:ascii="仿宋" w:eastAsia="仿宋" w:hAnsi="仿宋" w:cs="仿宋" w:hint="eastAsia"/>
              </w:rPr>
              <w:br/>
              <w:t>3.制热量：5.4kw</w:t>
            </w:r>
          </w:p>
          <w:p w:rsidR="00845EC3" w:rsidRDefault="00D44E50">
            <w:pPr>
              <w:rPr>
                <w:rFonts w:ascii="仿宋" w:eastAsia="仿宋" w:hAnsi="仿宋" w:cs="仿宋"/>
              </w:rPr>
            </w:pPr>
            <w:r>
              <w:rPr>
                <w:rFonts w:ascii="仿宋" w:eastAsia="仿宋" w:hAnsi="仿宋" w:cs="仿宋" w:hint="eastAsia"/>
              </w:rPr>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1.送风量：810m³/h</w:t>
            </w:r>
            <w:r>
              <w:rPr>
                <w:rFonts w:ascii="仿宋" w:eastAsia="仿宋" w:hAnsi="仿宋" w:cs="仿宋" w:hint="eastAsia"/>
              </w:rPr>
              <w:br/>
              <w:t>2.制冷量：5.4kw</w:t>
            </w:r>
            <w:r>
              <w:rPr>
                <w:rFonts w:ascii="仿宋" w:eastAsia="仿宋" w:hAnsi="仿宋" w:cs="仿宋" w:hint="eastAsia"/>
              </w:rPr>
              <w:br/>
              <w:t>3.制热量：6.5kw</w:t>
            </w:r>
          </w:p>
          <w:p w:rsidR="00845EC3" w:rsidRDefault="00D44E50">
            <w:pPr>
              <w:rPr>
                <w:rFonts w:ascii="仿宋" w:eastAsia="仿宋" w:hAnsi="仿宋" w:cs="仿宋"/>
              </w:rPr>
            </w:pPr>
            <w:r>
              <w:rPr>
                <w:rFonts w:ascii="仿宋" w:eastAsia="仿宋" w:hAnsi="仿宋" w:cs="仿宋" w:hint="eastAsia"/>
              </w:rPr>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风机盘管</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1.送风量：1090m³/h</w:t>
            </w:r>
            <w:r>
              <w:rPr>
                <w:rFonts w:ascii="仿宋" w:eastAsia="仿宋" w:hAnsi="仿宋" w:cs="仿宋" w:hint="eastAsia"/>
              </w:rPr>
              <w:br/>
              <w:t>2.制冷量：7.2kw</w:t>
            </w:r>
            <w:r>
              <w:rPr>
                <w:rFonts w:ascii="仿宋" w:eastAsia="仿宋" w:hAnsi="仿宋" w:cs="仿宋" w:hint="eastAsia"/>
              </w:rPr>
              <w:br/>
              <w:t>3.制热量：8.2kw</w:t>
            </w:r>
          </w:p>
          <w:p w:rsidR="00845EC3" w:rsidRDefault="00D44E50">
            <w:pPr>
              <w:rPr>
                <w:rFonts w:ascii="仿宋" w:eastAsia="仿宋" w:hAnsi="仿宋" w:cs="仿宋"/>
              </w:rPr>
            </w:pPr>
            <w:r>
              <w:rPr>
                <w:rFonts w:ascii="仿宋" w:eastAsia="仿宋" w:hAnsi="仿宋" w:cs="仿宋" w:hint="eastAsia"/>
              </w:rPr>
              <w:lastRenderedPageBreak/>
              <w:t>4、品牌：特灵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92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1.排风量：2000m³/h以上，3000m³/h以下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负一层中心供应室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1692" w:type="pct"/>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265"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258"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、妇产科手术室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一层儿科急诊</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1692" w:type="pct"/>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265"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258" w:type="pct"/>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、妇产科手术室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28</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四楼NICU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w:t>
            </w:r>
            <w:r>
              <w:rPr>
                <w:rFonts w:ascii="仿宋" w:eastAsia="仿宋" w:hAnsi="仿宋" w:cs="仿宋" w:hint="eastAsia"/>
              </w:rPr>
              <w:lastRenderedPageBreak/>
              <w:t>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1.排风量：2000m³/h以上，3000m³/h以下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w:t>
            </w:r>
            <w:r>
              <w:rPr>
                <w:rFonts w:ascii="仿宋" w:eastAsia="仿宋" w:hAnsi="仿宋" w:cs="仿宋" w:hint="eastAsia"/>
              </w:rPr>
              <w:lastRenderedPageBreak/>
              <w:t>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105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1.排风量：3000m³/h以上，4000m³/h以下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1.排风量：4000m³/h以上，5000m³/h以下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1.排风量：5000m³/h以上，9000m³/h以下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二层检验科、病理科、静配中心</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109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1.排风量：3000m³/h以上，4000m³/h以下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三层DSA、产前诊断中心、产科手术室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w:t>
            </w:r>
            <w:r>
              <w:rPr>
                <w:rFonts w:ascii="仿宋" w:eastAsia="仿宋" w:hAnsi="仿宋" w:cs="仿宋" w:hint="eastAsia"/>
              </w:rPr>
              <w:lastRenderedPageBreak/>
              <w:t>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w:t>
            </w:r>
            <w:r>
              <w:rPr>
                <w:rFonts w:ascii="仿宋" w:eastAsia="仿宋" w:hAnsi="仿宋" w:cs="仿宋" w:hint="eastAsia"/>
              </w:rPr>
              <w:lastRenderedPageBreak/>
              <w:t>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112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1.排风量：5000m³/h以上，9000m³/h以下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五楼手术部</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1.排风量：1000m³/h以上，2000m³/h以下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1.排风量：5000m³/h以上，9000m³/h以下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五楼NICU</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1.排风量：3000m³/h以上，4000m³/h以下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1.排风量：4000m³/h以上，5000m³/h以下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1.排风量：5000m³/h以上，9000m³/h以下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五楼PI实验室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1.排风量：4000m³/h以上，5000m³/h以下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十四层PI实验室、十五PI实验室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1.排风量：5000m³/h以上，9000m³/h以下</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十四层PI实验室、十五PI实验室</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1.风量3000m3/h（全排）（变频）（平时排风）</w:t>
            </w:r>
            <w:r>
              <w:rPr>
                <w:rFonts w:ascii="仿宋" w:eastAsia="仿宋" w:hAnsi="仿宋" w:cs="仿宋" w:hint="eastAsia"/>
              </w:rPr>
              <w:br/>
              <w:t>2.余压350Pa，功率3.0kw(3PH/380V/50Hz)</w:t>
            </w:r>
            <w:r>
              <w:rPr>
                <w:rFonts w:ascii="仿宋" w:eastAsia="仿宋" w:hAnsi="仿宋" w:cs="仿宋" w:hint="eastAsia"/>
              </w:rPr>
              <w:br/>
              <w:t>3.噪声：≤57dB(A)，效率≥65%，(内带高效过滤器</w:t>
            </w:r>
            <w:r>
              <w:rPr>
                <w:rFonts w:ascii="仿宋" w:eastAsia="仿宋" w:hAnsi="仿宋" w:cs="仿宋" w:hint="eastAsia"/>
              </w:rPr>
              <w:lastRenderedPageBreak/>
              <w:t>H13)</w:t>
            </w:r>
          </w:p>
          <w:p w:rsidR="00845EC3" w:rsidRDefault="00D44E50">
            <w:pPr>
              <w:rPr>
                <w:rFonts w:ascii="仿宋" w:eastAsia="仿宋" w:hAnsi="仿宋" w:cs="仿宋"/>
              </w:rPr>
            </w:pPr>
            <w:r>
              <w:rPr>
                <w:rFonts w:ascii="仿宋" w:eastAsia="仿宋" w:hAnsi="仿宋" w:cs="仿宋" w:hint="eastAsia"/>
              </w:rPr>
              <w:t>4、品牌：海润</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123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1.风量3500m3/h（平时排风）</w:t>
            </w:r>
            <w:r>
              <w:rPr>
                <w:rFonts w:ascii="仿宋" w:eastAsia="仿宋" w:hAnsi="仿宋" w:cs="仿宋" w:hint="eastAsia"/>
              </w:rPr>
              <w:br/>
              <w:t>2.余压350Pa，功率1.1kw(3PH/380V/50Hz)，转速1150rpm</w:t>
            </w:r>
            <w:r>
              <w:rPr>
                <w:rFonts w:ascii="仿宋" w:eastAsia="仿宋" w:hAnsi="仿宋" w:cs="仿宋" w:hint="eastAsia"/>
              </w:rPr>
              <w:br/>
              <w:t>3.噪声：≤57dB(A)，效率≥65%，(内带高效过滤器H13)</w:t>
            </w:r>
          </w:p>
          <w:p w:rsidR="00845EC3" w:rsidRDefault="00D44E50">
            <w:pPr>
              <w:rPr>
                <w:rFonts w:ascii="仿宋" w:eastAsia="仿宋" w:hAnsi="仿宋" w:cs="仿宋"/>
              </w:rPr>
            </w:pPr>
            <w:r>
              <w:rPr>
                <w:rFonts w:ascii="仿宋" w:eastAsia="仿宋" w:hAnsi="仿宋" w:cs="仿宋" w:hint="eastAsia"/>
              </w:rPr>
              <w:t>4、品牌：海润</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1.风量10000m3/h（平时排风）</w:t>
            </w:r>
            <w:r>
              <w:rPr>
                <w:rFonts w:ascii="仿宋" w:eastAsia="仿宋" w:hAnsi="仿宋" w:cs="仿宋" w:hint="eastAsia"/>
              </w:rPr>
              <w:br/>
              <w:t>2.余压350Pa，功率7.5kw(3PH/380V/50Hz)</w:t>
            </w:r>
            <w:r>
              <w:rPr>
                <w:rFonts w:ascii="仿宋" w:eastAsia="仿宋" w:hAnsi="仿宋" w:cs="仿宋" w:hint="eastAsia"/>
              </w:rPr>
              <w:br/>
              <w:t>3.噪声：≤57dB(A)，效率≥65%，(内带高效过滤器H13)</w:t>
            </w:r>
          </w:p>
          <w:p w:rsidR="00845EC3" w:rsidRDefault="00D44E50">
            <w:pPr>
              <w:rPr>
                <w:rFonts w:ascii="仿宋" w:eastAsia="仿宋" w:hAnsi="仿宋" w:cs="仿宋"/>
              </w:rPr>
            </w:pPr>
            <w:r>
              <w:rPr>
                <w:rFonts w:ascii="仿宋" w:eastAsia="仿宋" w:hAnsi="仿宋" w:cs="仿宋" w:hint="eastAsia"/>
              </w:rPr>
              <w:t>4、品牌：海润</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低噪声柜式离心排风机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1.风量550m3/h（平时排风）</w:t>
            </w:r>
            <w:r>
              <w:rPr>
                <w:rFonts w:ascii="仿宋" w:eastAsia="仿宋" w:hAnsi="仿宋" w:cs="仿宋" w:hint="eastAsia"/>
              </w:rPr>
              <w:br/>
              <w:t>2.余压350Pa，功率0.55kw(3PH/380V/50Hz)</w:t>
            </w:r>
            <w:r>
              <w:rPr>
                <w:rFonts w:ascii="仿宋" w:eastAsia="仿宋" w:hAnsi="仿宋" w:cs="仿宋" w:hint="eastAsia"/>
              </w:rPr>
              <w:br/>
              <w:t>3.噪声：≤57dB(A)，效率≥65%，(内带高效过滤器H13)</w:t>
            </w:r>
          </w:p>
          <w:p w:rsidR="00845EC3" w:rsidRDefault="00D44E50">
            <w:pPr>
              <w:rPr>
                <w:rFonts w:ascii="仿宋" w:eastAsia="仿宋" w:hAnsi="仿宋" w:cs="仿宋"/>
              </w:rPr>
            </w:pPr>
            <w:r>
              <w:rPr>
                <w:rFonts w:ascii="仿宋" w:eastAsia="仿宋" w:hAnsi="仿宋" w:cs="仿宋" w:hint="eastAsia"/>
              </w:rPr>
              <w:t>4、品牌：海润</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空调风柜</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1.新风量6600cmh，回风量5425cmh</w:t>
            </w:r>
            <w:r>
              <w:rPr>
                <w:rFonts w:ascii="仿宋" w:eastAsia="仿宋" w:hAnsi="仿宋" w:cs="仿宋" w:hint="eastAsia"/>
              </w:rPr>
              <w:br/>
              <w:t>2.回风工况：制冷量50.5kw，制热量57.5kw，再热量9.5kw</w:t>
            </w:r>
            <w:r>
              <w:rPr>
                <w:rFonts w:ascii="仿宋" w:eastAsia="仿宋" w:hAnsi="仿宋" w:cs="仿宋" w:hint="eastAsia"/>
              </w:rPr>
              <w:br/>
              <w:t>3.全新风工况：制冷量107.1kw，制热量123.6kw</w:t>
            </w:r>
            <w:r>
              <w:rPr>
                <w:rFonts w:ascii="仿宋" w:eastAsia="仿宋" w:hAnsi="仿宋" w:cs="仿宋" w:hint="eastAsia"/>
              </w:rPr>
              <w:br/>
              <w:t>4.PTC电加热，功率9.8kw，电极式加湿，加湿量12.5Kg/h，功率9.8kw</w:t>
            </w:r>
            <w:r>
              <w:rPr>
                <w:rFonts w:ascii="仿宋" w:eastAsia="仿宋" w:hAnsi="仿宋" w:cs="仿宋" w:hint="eastAsia"/>
              </w:rPr>
              <w:br/>
              <w:t>5.内带高中效过滤器G3+F7，电源形式:3PH/380V/50Hz</w:t>
            </w:r>
            <w:r>
              <w:rPr>
                <w:rFonts w:ascii="仿宋" w:eastAsia="仿宋" w:hAnsi="仿宋" w:cs="仿宋" w:hint="eastAsia"/>
              </w:rPr>
              <w:br/>
              <w:t>6.送风机功率4kw，排风机功率4kw</w:t>
            </w:r>
            <w:r>
              <w:rPr>
                <w:rFonts w:ascii="仿宋" w:eastAsia="仿宋" w:hAnsi="仿宋" w:cs="仿宋" w:hint="eastAsia"/>
              </w:rPr>
              <w:br/>
              <w:t>7.六排管，运行重量500kg</w:t>
            </w:r>
          </w:p>
          <w:p w:rsidR="00845EC3" w:rsidRDefault="00D44E50">
            <w:pPr>
              <w:rPr>
                <w:rFonts w:ascii="仿宋" w:eastAsia="仿宋" w:hAnsi="仿宋" w:cs="仿宋"/>
              </w:rPr>
            </w:pPr>
            <w:r>
              <w:rPr>
                <w:rFonts w:ascii="仿宋" w:eastAsia="仿宋" w:hAnsi="仿宋" w:cs="仿宋" w:hint="eastAsia"/>
              </w:rPr>
              <w:lastRenderedPageBreak/>
              <w:t>8、品牌：雅士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127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空调风柜</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1.新风量20000cmh，回风量16440cmh</w:t>
            </w:r>
            <w:r>
              <w:rPr>
                <w:rFonts w:ascii="仿宋" w:eastAsia="仿宋" w:hAnsi="仿宋" w:cs="仿宋" w:hint="eastAsia"/>
              </w:rPr>
              <w:br/>
              <w:t>2.回风工况：制冷量150.5kw，制热量174.5kw，再热量28.5kw</w:t>
            </w:r>
            <w:r>
              <w:rPr>
                <w:rFonts w:ascii="仿宋" w:eastAsia="仿宋" w:hAnsi="仿宋" w:cs="仿宋" w:hint="eastAsia"/>
              </w:rPr>
              <w:br/>
              <w:t>3.全新风工况：制冷量324.7kw，制热量374.5kw</w:t>
            </w:r>
            <w:r>
              <w:rPr>
                <w:rFonts w:ascii="仿宋" w:eastAsia="仿宋" w:hAnsi="仿宋" w:cs="仿宋" w:hint="eastAsia"/>
              </w:rPr>
              <w:br/>
              <w:t>4.PTC电加热，功率29.7kw，电极式加湿，加湿量38Kg/h，功率29.7kw</w:t>
            </w:r>
            <w:r>
              <w:rPr>
                <w:rFonts w:ascii="仿宋" w:eastAsia="仿宋" w:hAnsi="仿宋" w:cs="仿宋" w:hint="eastAsia"/>
              </w:rPr>
              <w:br/>
              <w:t>5.内带高中效过滤器G3+F7，电源形式:3PH/380V/50Hz</w:t>
            </w:r>
            <w:r>
              <w:rPr>
                <w:rFonts w:ascii="仿宋" w:eastAsia="仿宋" w:hAnsi="仿宋" w:cs="仿宋" w:hint="eastAsia"/>
              </w:rPr>
              <w:br/>
              <w:t>6.送风机功率7.5kw，排风机功率7.5kw</w:t>
            </w:r>
            <w:r>
              <w:rPr>
                <w:rFonts w:ascii="仿宋" w:eastAsia="仿宋" w:hAnsi="仿宋" w:cs="仿宋" w:hint="eastAsia"/>
              </w:rPr>
              <w:br/>
              <w:t>7.六排管，运行重量800kg</w:t>
            </w:r>
          </w:p>
          <w:p w:rsidR="00845EC3" w:rsidRDefault="00D44E50">
            <w:pPr>
              <w:rPr>
                <w:rFonts w:ascii="仿宋" w:eastAsia="仿宋" w:hAnsi="仿宋" w:cs="仿宋"/>
              </w:rPr>
            </w:pPr>
            <w:r>
              <w:rPr>
                <w:rFonts w:ascii="仿宋" w:eastAsia="仿宋" w:hAnsi="仿宋" w:cs="仿宋" w:hint="eastAsia"/>
              </w:rPr>
              <w:t>8、品牌：雅士</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感染楼天面层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定风量空调新风柜（吊顶式）</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w:t>
            </w:r>
            <w:r>
              <w:rPr>
                <w:rFonts w:ascii="仿宋" w:eastAsia="仿宋" w:hAnsi="仿宋" w:cs="仿宋" w:hint="eastAsia"/>
              </w:rPr>
              <w:br/>
              <w:t>2.风量1500m³/h，冷量18kw，热量-kw（6排管）</w:t>
            </w:r>
            <w:r>
              <w:rPr>
                <w:rFonts w:ascii="仿宋" w:eastAsia="仿宋" w:hAnsi="仿宋" w:cs="仿宋" w:hint="eastAsia"/>
              </w:rPr>
              <w:br/>
              <w:t>3.供电要求：0.55kw（380v/50Hz），机外余压150pa</w:t>
            </w:r>
            <w:r>
              <w:rPr>
                <w:rFonts w:ascii="仿宋" w:eastAsia="仿宋" w:hAnsi="仿宋" w:cs="仿宋" w:hint="eastAsia"/>
              </w:rPr>
              <w:br/>
              <w:t>4.冷冻水供/回水温度：7/12℃，室外干/湿球温度33/28℃</w:t>
            </w:r>
            <w:r>
              <w:rPr>
                <w:rFonts w:ascii="仿宋" w:eastAsia="仿宋" w:hAnsi="仿宋" w:cs="仿宋" w:hint="eastAsia"/>
              </w:rPr>
              <w:br/>
              <w:t>5.水阻力＜30.4Kpa，工作压力：1.0MPa，噪音≤60dB</w:t>
            </w:r>
            <w:r>
              <w:rPr>
                <w:rFonts w:ascii="仿宋" w:eastAsia="仿宋" w:hAnsi="仿宋" w:cs="仿宋" w:hint="eastAsia"/>
              </w:rPr>
              <w:br/>
              <w:t>6.风机效率≥65%，热水供/回水温度：45/40℃</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129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定风量空调新风柜（吊顶式）</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w:t>
            </w:r>
            <w:r>
              <w:rPr>
                <w:rFonts w:ascii="仿宋" w:eastAsia="仿宋" w:hAnsi="仿宋" w:cs="仿宋" w:hint="eastAsia"/>
              </w:rPr>
              <w:br/>
              <w:t>2.风量3500m³/h，冷量52.5kw，热量-kw（6排管）</w:t>
            </w:r>
            <w:r>
              <w:rPr>
                <w:rFonts w:ascii="仿宋" w:eastAsia="仿宋" w:hAnsi="仿宋" w:cs="仿宋" w:hint="eastAsia"/>
              </w:rPr>
              <w:br/>
              <w:t>3.供电要求：1.1kw（380v/50Hz），机外余压150pa</w:t>
            </w:r>
            <w:r>
              <w:rPr>
                <w:rFonts w:ascii="仿宋" w:eastAsia="仿宋" w:hAnsi="仿宋" w:cs="仿宋" w:hint="eastAsia"/>
              </w:rPr>
              <w:br/>
              <w:t>4.冷冻水供/回水温度：7/12℃，室外干/湿球温度33/28℃</w:t>
            </w:r>
            <w:r>
              <w:rPr>
                <w:rFonts w:ascii="仿宋" w:eastAsia="仿宋" w:hAnsi="仿宋" w:cs="仿宋" w:hint="eastAsia"/>
              </w:rPr>
              <w:br/>
              <w:t>5.水阻力＜30.4Kpa，工作压力：1.0MPa，噪音≤60dB</w:t>
            </w:r>
            <w:r>
              <w:rPr>
                <w:rFonts w:ascii="仿宋" w:eastAsia="仿宋" w:hAnsi="仿宋" w:cs="仿宋" w:hint="eastAsia"/>
              </w:rPr>
              <w:br/>
              <w:t>6.风机效率≥65%，热水供/回水温度：45/40℃</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1.设备形式：吊顶式，EN010-6HD20；</w:t>
            </w:r>
          </w:p>
          <w:p w:rsidR="00845EC3" w:rsidRDefault="00D44E50">
            <w:pPr>
              <w:rPr>
                <w:rFonts w:ascii="仿宋" w:eastAsia="仿宋" w:hAnsi="仿宋" w:cs="仿宋"/>
              </w:rPr>
            </w:pPr>
            <w:r>
              <w:rPr>
                <w:rFonts w:ascii="仿宋" w:eastAsia="仿宋" w:hAnsi="仿宋" w:cs="仿宋" w:hint="eastAsia"/>
              </w:rPr>
              <w:t>2.风量1000 m³/h，机外余压200Pa，功率0.46kW，电源380V；</w:t>
            </w:r>
          </w:p>
          <w:p w:rsidR="00845EC3" w:rsidRDefault="00D44E50">
            <w:pPr>
              <w:rPr>
                <w:rFonts w:ascii="仿宋" w:eastAsia="仿宋" w:hAnsi="仿宋" w:cs="仿宋"/>
              </w:rPr>
            </w:pPr>
            <w:r>
              <w:rPr>
                <w:rFonts w:ascii="仿宋" w:eastAsia="仿宋" w:hAnsi="仿宋" w:cs="仿宋" w:hint="eastAsia"/>
              </w:rPr>
              <w:t>3.制冷量15.2kW，制热量15.1kW，噪音&lt;45dB(A)，电机效率≥85%。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1.设备形式：吊顶式，EN010-6HD25；</w:t>
            </w:r>
          </w:p>
          <w:p w:rsidR="00845EC3" w:rsidRDefault="00D44E50">
            <w:pPr>
              <w:rPr>
                <w:rFonts w:ascii="仿宋" w:eastAsia="仿宋" w:hAnsi="仿宋" w:cs="仿宋"/>
              </w:rPr>
            </w:pPr>
            <w:r>
              <w:rPr>
                <w:rFonts w:ascii="仿宋" w:eastAsia="仿宋" w:hAnsi="仿宋" w:cs="仿宋" w:hint="eastAsia"/>
              </w:rPr>
              <w:t>2.风量1000 m³/h，机外余压250Pa，功率0.59kW，电源380V；</w:t>
            </w:r>
          </w:p>
          <w:p w:rsidR="00845EC3" w:rsidRDefault="00D44E50">
            <w:pPr>
              <w:rPr>
                <w:rFonts w:ascii="仿宋" w:eastAsia="仿宋" w:hAnsi="仿宋" w:cs="仿宋"/>
              </w:rPr>
            </w:pPr>
            <w:r>
              <w:rPr>
                <w:rFonts w:ascii="仿宋" w:eastAsia="仿宋" w:hAnsi="仿宋" w:cs="仿宋" w:hint="eastAsia"/>
              </w:rPr>
              <w:t>3.制冷量15.2kW，制热量15.1kW，噪音&lt;45dB(A)，电机效率≥85%。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1315.自带0-10V、RS485及故障报警接口；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1.设备形式：卧式，EN020-6HZ30；</w:t>
            </w:r>
          </w:p>
          <w:p w:rsidR="00845EC3" w:rsidRDefault="00D44E50">
            <w:pPr>
              <w:rPr>
                <w:rFonts w:ascii="仿宋" w:eastAsia="仿宋" w:hAnsi="仿宋" w:cs="仿宋"/>
              </w:rPr>
            </w:pPr>
            <w:r>
              <w:rPr>
                <w:rFonts w:ascii="仿宋" w:eastAsia="仿宋" w:hAnsi="仿宋" w:cs="仿宋" w:hint="eastAsia"/>
              </w:rPr>
              <w:t>2.风量2000 m³/h，机外余压300Pa，功率1.19kW，电源380V；</w:t>
            </w:r>
          </w:p>
          <w:p w:rsidR="00845EC3" w:rsidRDefault="00D44E50">
            <w:pPr>
              <w:rPr>
                <w:rFonts w:ascii="仿宋" w:eastAsia="仿宋" w:hAnsi="仿宋" w:cs="仿宋"/>
              </w:rPr>
            </w:pPr>
            <w:r>
              <w:rPr>
                <w:rFonts w:ascii="仿宋" w:eastAsia="仿宋" w:hAnsi="仿宋" w:cs="仿宋" w:hint="eastAsia"/>
              </w:rPr>
              <w:t>3.制冷量30.1kW，制热量30.8kW，噪音&lt;53dB(A)，电机效率≥85%。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w:t>
            </w:r>
            <w:r>
              <w:rPr>
                <w:rFonts w:ascii="仿宋" w:eastAsia="仿宋" w:hAnsi="仿宋" w:cs="仿宋" w:hint="eastAsia"/>
              </w:rPr>
              <w:lastRenderedPageBreak/>
              <w:t>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数字化节能</w:t>
            </w:r>
            <w:r>
              <w:rPr>
                <w:rFonts w:ascii="仿宋" w:eastAsia="仿宋" w:hAnsi="仿宋" w:cs="仿宋" w:hint="eastAsia"/>
              </w:rPr>
              <w:lastRenderedPageBreak/>
              <w:t>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lastRenderedPageBreak/>
              <w:t>1.设备形式：吊顶式，EN025-6KD25；</w:t>
            </w:r>
          </w:p>
          <w:p w:rsidR="00845EC3" w:rsidRDefault="00D44E50">
            <w:pPr>
              <w:rPr>
                <w:rFonts w:ascii="仿宋" w:eastAsia="仿宋" w:hAnsi="仿宋" w:cs="仿宋"/>
              </w:rPr>
            </w:pPr>
            <w:r>
              <w:rPr>
                <w:rFonts w:ascii="仿宋" w:eastAsia="仿宋" w:hAnsi="仿宋" w:cs="仿宋" w:hint="eastAsia"/>
              </w:rPr>
              <w:lastRenderedPageBreak/>
              <w:t>2.风量2500 m³/h，机外余压250Pa，功率0.68kW，电源380V；</w:t>
            </w:r>
          </w:p>
          <w:p w:rsidR="00845EC3" w:rsidRDefault="00D44E50">
            <w:pPr>
              <w:rPr>
                <w:rFonts w:ascii="仿宋" w:eastAsia="仿宋" w:hAnsi="仿宋" w:cs="仿宋"/>
              </w:rPr>
            </w:pPr>
            <w:r>
              <w:rPr>
                <w:rFonts w:ascii="仿宋" w:eastAsia="仿宋" w:hAnsi="仿宋" w:cs="仿宋" w:hint="eastAsia"/>
              </w:rPr>
              <w:t>3.制冷量38kW，制热量40.8kW，噪音&lt;51dB(A)，电机效率≥85%。</w:t>
            </w:r>
          </w:p>
          <w:p w:rsidR="00845EC3" w:rsidRDefault="00D44E50">
            <w:pPr>
              <w:rPr>
                <w:rFonts w:ascii="仿宋" w:eastAsia="仿宋" w:hAnsi="仿宋" w:cs="仿宋"/>
              </w:rPr>
            </w:pPr>
            <w:r>
              <w:rPr>
                <w:rFonts w:ascii="仿宋" w:eastAsia="仿宋" w:hAnsi="仿宋" w:cs="仿宋" w:hint="eastAsia"/>
              </w:rPr>
              <w:t>4.配置初、中效过滤段。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1.设备形式：卧式，EN025-6HZ30；</w:t>
            </w:r>
          </w:p>
          <w:p w:rsidR="00845EC3" w:rsidRDefault="00D44E50">
            <w:pPr>
              <w:rPr>
                <w:rFonts w:ascii="仿宋" w:eastAsia="仿宋" w:hAnsi="仿宋" w:cs="仿宋"/>
              </w:rPr>
            </w:pPr>
            <w:r>
              <w:rPr>
                <w:rFonts w:ascii="仿宋" w:eastAsia="仿宋" w:hAnsi="仿宋" w:cs="仿宋" w:hint="eastAsia"/>
              </w:rPr>
              <w:t>2.风量2500 m³/h，机外余压300Pa，功率1.34kW，电源380V；</w:t>
            </w:r>
          </w:p>
          <w:p w:rsidR="00845EC3" w:rsidRDefault="00D44E50">
            <w:pPr>
              <w:rPr>
                <w:rFonts w:ascii="仿宋" w:eastAsia="仿宋" w:hAnsi="仿宋" w:cs="仿宋"/>
              </w:rPr>
            </w:pPr>
            <w:r>
              <w:rPr>
                <w:rFonts w:ascii="仿宋" w:eastAsia="仿宋" w:hAnsi="仿宋" w:cs="仿宋" w:hint="eastAsia"/>
              </w:rPr>
              <w:t>3.制冷量38kW，制热量40.8kW，噪音&lt;51dB(A)，电机效率≥85%。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1.设备形式：吊顶式，EN035-6HD30；</w:t>
            </w:r>
          </w:p>
          <w:p w:rsidR="00845EC3" w:rsidRDefault="00D44E50">
            <w:pPr>
              <w:rPr>
                <w:rFonts w:ascii="仿宋" w:eastAsia="仿宋" w:hAnsi="仿宋" w:cs="仿宋"/>
              </w:rPr>
            </w:pPr>
            <w:r>
              <w:rPr>
                <w:rFonts w:ascii="仿宋" w:eastAsia="仿宋" w:hAnsi="仿宋" w:cs="仿宋" w:hint="eastAsia"/>
              </w:rPr>
              <w:t>2.风量3500 m³/h，机外余压300Pa，功率1.6kW，电源380V；</w:t>
            </w:r>
          </w:p>
          <w:p w:rsidR="00845EC3" w:rsidRDefault="00D44E50">
            <w:pPr>
              <w:rPr>
                <w:rFonts w:ascii="仿宋" w:eastAsia="仿宋" w:hAnsi="仿宋" w:cs="仿宋"/>
              </w:rPr>
            </w:pPr>
            <w:r>
              <w:rPr>
                <w:rFonts w:ascii="仿宋" w:eastAsia="仿宋" w:hAnsi="仿宋" w:cs="仿宋" w:hint="eastAsia"/>
              </w:rPr>
              <w:t>3.制冷量53.1kW，制热量56.6kW，噪音&lt;53dB(A)，电机效率≥85%。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w:t>
            </w:r>
            <w:r>
              <w:rPr>
                <w:rFonts w:ascii="仿宋" w:eastAsia="仿宋" w:hAnsi="仿宋" w:cs="仿宋" w:hint="eastAsia"/>
              </w:rPr>
              <w:lastRenderedPageBreak/>
              <w:t>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lastRenderedPageBreak/>
              <w:t>1.设备形式：吊顶式，EN035-6KD30；</w:t>
            </w:r>
          </w:p>
          <w:p w:rsidR="00845EC3" w:rsidRDefault="00D44E50">
            <w:pPr>
              <w:rPr>
                <w:rFonts w:ascii="仿宋" w:eastAsia="仿宋" w:hAnsi="仿宋" w:cs="仿宋"/>
              </w:rPr>
            </w:pPr>
            <w:r>
              <w:rPr>
                <w:rFonts w:ascii="仿宋" w:eastAsia="仿宋" w:hAnsi="仿宋" w:cs="仿宋" w:hint="eastAsia"/>
              </w:rPr>
              <w:t>2.风量3500 m³/h，机外余压300Pa，功率1.16kW，</w:t>
            </w:r>
            <w:r>
              <w:rPr>
                <w:rFonts w:ascii="仿宋" w:eastAsia="仿宋" w:hAnsi="仿宋" w:cs="仿宋" w:hint="eastAsia"/>
              </w:rPr>
              <w:lastRenderedPageBreak/>
              <w:t>电源380V；</w:t>
            </w:r>
          </w:p>
          <w:p w:rsidR="00845EC3" w:rsidRDefault="00D44E50">
            <w:pPr>
              <w:rPr>
                <w:rFonts w:ascii="仿宋" w:eastAsia="仿宋" w:hAnsi="仿宋" w:cs="仿宋"/>
              </w:rPr>
            </w:pPr>
            <w:r>
              <w:rPr>
                <w:rFonts w:ascii="仿宋" w:eastAsia="仿宋" w:hAnsi="仿宋" w:cs="仿宋" w:hint="eastAsia"/>
              </w:rPr>
              <w:t>3.制冷量53.1kW，制热量56.6kW，噪音&lt;53dB(A)，电机效率≥85%。</w:t>
            </w:r>
          </w:p>
          <w:p w:rsidR="00845EC3" w:rsidRDefault="00D44E50">
            <w:pPr>
              <w:rPr>
                <w:rFonts w:ascii="仿宋" w:eastAsia="仿宋" w:hAnsi="仿宋" w:cs="仿宋"/>
              </w:rPr>
            </w:pPr>
            <w:r>
              <w:rPr>
                <w:rFonts w:ascii="仿宋" w:eastAsia="仿宋" w:hAnsi="仿宋" w:cs="仿宋" w:hint="eastAsia"/>
              </w:rPr>
              <w:t>4.配置初、中效过滤段。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137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1.设备形式：吊顶式，EN035-6HD35；</w:t>
            </w:r>
          </w:p>
          <w:p w:rsidR="00845EC3" w:rsidRDefault="00D44E50">
            <w:pPr>
              <w:rPr>
                <w:rFonts w:ascii="仿宋" w:eastAsia="仿宋" w:hAnsi="仿宋" w:cs="仿宋"/>
              </w:rPr>
            </w:pPr>
            <w:r>
              <w:rPr>
                <w:rFonts w:ascii="仿宋" w:eastAsia="仿宋" w:hAnsi="仿宋" w:cs="仿宋" w:hint="eastAsia"/>
              </w:rPr>
              <w:t>2.风量3500 m³/h，机外余压350Pa，功率1.72kW，电源380V；</w:t>
            </w:r>
          </w:p>
          <w:p w:rsidR="00845EC3" w:rsidRDefault="00D44E50">
            <w:pPr>
              <w:rPr>
                <w:rFonts w:ascii="仿宋" w:eastAsia="仿宋" w:hAnsi="仿宋" w:cs="仿宋"/>
              </w:rPr>
            </w:pPr>
            <w:r>
              <w:rPr>
                <w:rFonts w:ascii="仿宋" w:eastAsia="仿宋" w:hAnsi="仿宋" w:cs="仿宋" w:hint="eastAsia"/>
              </w:rPr>
              <w:t>3.制冷量53.1kW，制热量56.6kW，噪音&lt;53dB(A)，电机效率≥85%。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1.设备形式：卧式，EN035-6HZ35；</w:t>
            </w:r>
          </w:p>
          <w:p w:rsidR="00845EC3" w:rsidRDefault="00D44E50">
            <w:pPr>
              <w:rPr>
                <w:rFonts w:ascii="仿宋" w:eastAsia="仿宋" w:hAnsi="仿宋" w:cs="仿宋"/>
              </w:rPr>
            </w:pPr>
            <w:r>
              <w:rPr>
                <w:rFonts w:ascii="仿宋" w:eastAsia="仿宋" w:hAnsi="仿宋" w:cs="仿宋" w:hint="eastAsia"/>
              </w:rPr>
              <w:t>2.风量3500 m³/h，机外余压350Pa，功率1.72kW，电源380V；</w:t>
            </w:r>
          </w:p>
          <w:p w:rsidR="00845EC3" w:rsidRDefault="00D44E50">
            <w:pPr>
              <w:rPr>
                <w:rFonts w:ascii="仿宋" w:eastAsia="仿宋" w:hAnsi="仿宋" w:cs="仿宋"/>
              </w:rPr>
            </w:pPr>
            <w:r>
              <w:rPr>
                <w:rFonts w:ascii="仿宋" w:eastAsia="仿宋" w:hAnsi="仿宋" w:cs="仿宋" w:hint="eastAsia"/>
              </w:rPr>
              <w:t>3.制冷量53.1kW，制热量56.6kW，噪音&lt;53dB(A)，电机效率≥85%。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1.设备形式：吊顶式，EN040-6HD25；</w:t>
            </w:r>
          </w:p>
          <w:p w:rsidR="00845EC3" w:rsidRDefault="00D44E50">
            <w:pPr>
              <w:rPr>
                <w:rFonts w:ascii="仿宋" w:eastAsia="仿宋" w:hAnsi="仿宋" w:cs="仿宋"/>
              </w:rPr>
            </w:pPr>
            <w:r>
              <w:rPr>
                <w:rFonts w:ascii="仿宋" w:eastAsia="仿宋" w:hAnsi="仿宋" w:cs="仿宋" w:hint="eastAsia"/>
              </w:rPr>
              <w:t>2.风量4000 m³/h，机外余压250Pa，功率1.61kW，电源380V；</w:t>
            </w:r>
          </w:p>
          <w:p w:rsidR="00845EC3" w:rsidRDefault="00D44E50">
            <w:pPr>
              <w:rPr>
                <w:rFonts w:ascii="仿宋" w:eastAsia="仿宋" w:hAnsi="仿宋" w:cs="仿宋"/>
              </w:rPr>
            </w:pPr>
            <w:r>
              <w:rPr>
                <w:rFonts w:ascii="仿宋" w:eastAsia="仿宋" w:hAnsi="仿宋" w:cs="仿宋" w:hint="eastAsia"/>
              </w:rPr>
              <w:lastRenderedPageBreak/>
              <w:t>3.制冷量60.6kW，制热量65.4kW，噪音&lt;53dB(A)，电机效率≥85%。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140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1.设备形式：卧式，EN040-6HZ35；</w:t>
            </w:r>
          </w:p>
          <w:p w:rsidR="00845EC3" w:rsidRDefault="00D44E50">
            <w:pPr>
              <w:rPr>
                <w:rFonts w:ascii="仿宋" w:eastAsia="仿宋" w:hAnsi="仿宋" w:cs="仿宋"/>
              </w:rPr>
            </w:pPr>
            <w:r>
              <w:rPr>
                <w:rFonts w:ascii="仿宋" w:eastAsia="仿宋" w:hAnsi="仿宋" w:cs="仿宋" w:hint="eastAsia"/>
              </w:rPr>
              <w:t>2.风量4000 m³/h，机外余压350Pa，功率1.86kW，电源380V；</w:t>
            </w:r>
          </w:p>
          <w:p w:rsidR="00845EC3" w:rsidRDefault="00D44E50">
            <w:pPr>
              <w:rPr>
                <w:rFonts w:ascii="仿宋" w:eastAsia="仿宋" w:hAnsi="仿宋" w:cs="仿宋"/>
              </w:rPr>
            </w:pPr>
            <w:r>
              <w:rPr>
                <w:rFonts w:ascii="仿宋" w:eastAsia="仿宋" w:hAnsi="仿宋" w:cs="仿宋" w:hint="eastAsia"/>
              </w:rPr>
              <w:t>3.制冷量60.6kW，制热量65.4kW，噪音&lt;53dB(A)，电机效率≥85%。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1.设备形式：吊顶式，EN040-6HD40；</w:t>
            </w:r>
          </w:p>
          <w:p w:rsidR="00845EC3" w:rsidRDefault="00D44E50">
            <w:pPr>
              <w:rPr>
                <w:rFonts w:ascii="仿宋" w:eastAsia="仿宋" w:hAnsi="仿宋" w:cs="仿宋"/>
              </w:rPr>
            </w:pPr>
            <w:r>
              <w:rPr>
                <w:rFonts w:ascii="仿宋" w:eastAsia="仿宋" w:hAnsi="仿宋" w:cs="仿宋" w:hint="eastAsia"/>
              </w:rPr>
              <w:t>2.风量4000 m³/h，机外余压400Pa，功率1.98kW，电源380V；</w:t>
            </w:r>
          </w:p>
          <w:p w:rsidR="00845EC3" w:rsidRDefault="00D44E50">
            <w:pPr>
              <w:rPr>
                <w:rFonts w:ascii="仿宋" w:eastAsia="仿宋" w:hAnsi="仿宋" w:cs="仿宋"/>
              </w:rPr>
            </w:pPr>
            <w:r>
              <w:rPr>
                <w:rFonts w:ascii="仿宋" w:eastAsia="仿宋" w:hAnsi="仿宋" w:cs="仿宋" w:hint="eastAsia"/>
              </w:rPr>
              <w:t>3.制冷量60.6kW，制热量65.4kW，噪音&lt;53dB(A)，电机效率≥85%。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1.设备形式：卧式，EN090-6HZ35；</w:t>
            </w:r>
          </w:p>
          <w:p w:rsidR="00845EC3" w:rsidRDefault="00D44E50">
            <w:pPr>
              <w:rPr>
                <w:rFonts w:ascii="仿宋" w:eastAsia="仿宋" w:hAnsi="仿宋" w:cs="仿宋"/>
              </w:rPr>
            </w:pPr>
            <w:r>
              <w:rPr>
                <w:rFonts w:ascii="仿宋" w:eastAsia="仿宋" w:hAnsi="仿宋" w:cs="仿宋" w:hint="eastAsia"/>
              </w:rPr>
              <w:t>2.风量9000 m³/h，机外余压350Pa，功率3.63kW，电源380V；</w:t>
            </w:r>
          </w:p>
          <w:p w:rsidR="00845EC3" w:rsidRDefault="00D44E50">
            <w:pPr>
              <w:rPr>
                <w:rFonts w:ascii="仿宋" w:eastAsia="仿宋" w:hAnsi="仿宋" w:cs="仿宋"/>
              </w:rPr>
            </w:pPr>
            <w:r>
              <w:rPr>
                <w:rFonts w:ascii="仿宋" w:eastAsia="仿宋" w:hAnsi="仿宋" w:cs="仿宋" w:hint="eastAsia"/>
              </w:rPr>
              <w:t>3.制冷量135.8kW，制热量142.4kW，噪音&lt;60dB(A)，</w:t>
            </w:r>
            <w:r>
              <w:rPr>
                <w:rFonts w:ascii="仿宋" w:eastAsia="仿宋" w:hAnsi="仿宋" w:cs="仿宋" w:hint="eastAsia"/>
              </w:rPr>
              <w:lastRenderedPageBreak/>
              <w:t>电机效率≥85%。</w:t>
            </w:r>
          </w:p>
          <w:p w:rsidR="00845EC3" w:rsidRDefault="00D44E50">
            <w:pPr>
              <w:rPr>
                <w:rFonts w:ascii="仿宋" w:eastAsia="仿宋" w:hAnsi="仿宋" w:cs="仿宋"/>
              </w:rPr>
            </w:pPr>
            <w:r>
              <w:rPr>
                <w:rFonts w:ascii="仿宋" w:eastAsia="仿宋" w:hAnsi="仿宋" w:cs="仿宋" w:hint="eastAsia"/>
              </w:rPr>
              <w:t>4.配置初、中、亚高效过滤段。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143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1.设备形式：卧式，EN015-HZ60；</w:t>
            </w:r>
          </w:p>
          <w:p w:rsidR="00845EC3" w:rsidRDefault="00D44E50">
            <w:pPr>
              <w:rPr>
                <w:rFonts w:ascii="仿宋" w:eastAsia="仿宋" w:hAnsi="仿宋" w:cs="仿宋"/>
              </w:rPr>
            </w:pPr>
            <w:r>
              <w:rPr>
                <w:rFonts w:ascii="仿宋" w:eastAsia="仿宋" w:hAnsi="仿宋" w:cs="仿宋" w:hint="eastAsia"/>
              </w:rPr>
              <w:t>2.风量1500 m³/h，机外余压600Pa，功率1.24kW，电源380V；</w:t>
            </w:r>
          </w:p>
          <w:p w:rsidR="00845EC3" w:rsidRDefault="00D44E50">
            <w:pPr>
              <w:rPr>
                <w:rFonts w:ascii="仿宋" w:eastAsia="仿宋" w:hAnsi="仿宋" w:cs="仿宋"/>
              </w:rPr>
            </w:pPr>
            <w:r>
              <w:rPr>
                <w:rFonts w:ascii="仿宋" w:eastAsia="仿宋" w:hAnsi="仿宋" w:cs="仿宋" w:hint="eastAsia"/>
              </w:rPr>
              <w:t>3.噪音&lt;48dB(A)，电机效率≥85%。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1.设备形式：卧式，EN020-HZ50；</w:t>
            </w:r>
          </w:p>
          <w:p w:rsidR="00845EC3" w:rsidRDefault="00D44E50">
            <w:pPr>
              <w:rPr>
                <w:rFonts w:ascii="仿宋" w:eastAsia="仿宋" w:hAnsi="仿宋" w:cs="仿宋"/>
              </w:rPr>
            </w:pPr>
            <w:r>
              <w:rPr>
                <w:rFonts w:ascii="仿宋" w:eastAsia="仿宋" w:hAnsi="仿宋" w:cs="仿宋" w:hint="eastAsia"/>
              </w:rPr>
              <w:t>2.风量2000 m³/h，机外余压500Pa，功率1.23kW，电源380V；</w:t>
            </w:r>
          </w:p>
          <w:p w:rsidR="00845EC3" w:rsidRDefault="00D44E50">
            <w:pPr>
              <w:rPr>
                <w:rFonts w:ascii="仿宋" w:eastAsia="仿宋" w:hAnsi="仿宋" w:cs="仿宋"/>
              </w:rPr>
            </w:pPr>
            <w:r>
              <w:rPr>
                <w:rFonts w:ascii="仿宋" w:eastAsia="仿宋" w:hAnsi="仿宋" w:cs="仿宋" w:hint="eastAsia"/>
              </w:rPr>
              <w:t>3.噪音&lt;49dB(A)，电机效率≥85%。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1.设备形式：卧式，EN040-HZ40；</w:t>
            </w:r>
          </w:p>
          <w:p w:rsidR="00845EC3" w:rsidRDefault="00D44E50">
            <w:pPr>
              <w:rPr>
                <w:rFonts w:ascii="仿宋" w:eastAsia="仿宋" w:hAnsi="仿宋" w:cs="仿宋"/>
              </w:rPr>
            </w:pPr>
            <w:r>
              <w:rPr>
                <w:rFonts w:ascii="仿宋" w:eastAsia="仿宋" w:hAnsi="仿宋" w:cs="仿宋" w:hint="eastAsia"/>
              </w:rPr>
              <w:t>2.风量4000 m³/h，机外余压400Pa，功率1.54kW，电源380V；</w:t>
            </w:r>
          </w:p>
          <w:p w:rsidR="00845EC3" w:rsidRDefault="00D44E50">
            <w:pPr>
              <w:rPr>
                <w:rFonts w:ascii="仿宋" w:eastAsia="仿宋" w:hAnsi="仿宋" w:cs="仿宋"/>
              </w:rPr>
            </w:pPr>
            <w:r>
              <w:rPr>
                <w:rFonts w:ascii="仿宋" w:eastAsia="仿宋" w:hAnsi="仿宋" w:cs="仿宋" w:hint="eastAsia"/>
              </w:rPr>
              <w:t>3.噪音&lt;53dB(A)，电机效率≥85%。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lastRenderedPageBreak/>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146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1.设备形式：卧式，EN045-HZ45；</w:t>
            </w:r>
          </w:p>
          <w:p w:rsidR="00845EC3" w:rsidRDefault="00D44E50">
            <w:pPr>
              <w:rPr>
                <w:rFonts w:ascii="仿宋" w:eastAsia="仿宋" w:hAnsi="仿宋" w:cs="仿宋"/>
              </w:rPr>
            </w:pPr>
            <w:r>
              <w:rPr>
                <w:rFonts w:ascii="仿宋" w:eastAsia="仿宋" w:hAnsi="仿宋" w:cs="仿宋" w:hint="eastAsia"/>
              </w:rPr>
              <w:t>2.风量4500 m³/h，机外余压450Pa，功率1.79kW，电源380V；</w:t>
            </w:r>
          </w:p>
          <w:p w:rsidR="00845EC3" w:rsidRDefault="00D44E50">
            <w:pPr>
              <w:rPr>
                <w:rFonts w:ascii="仿宋" w:eastAsia="仿宋" w:hAnsi="仿宋" w:cs="仿宋"/>
              </w:rPr>
            </w:pPr>
            <w:r>
              <w:rPr>
                <w:rFonts w:ascii="仿宋" w:eastAsia="仿宋" w:hAnsi="仿宋" w:cs="仿宋" w:hint="eastAsia"/>
              </w:rPr>
              <w:t>3.噪音&lt;54dB(A)，电机效率≥85%。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1.设备形式：卧式，EN050-HZ45；</w:t>
            </w:r>
          </w:p>
          <w:p w:rsidR="00845EC3" w:rsidRDefault="00D44E50">
            <w:pPr>
              <w:rPr>
                <w:rFonts w:ascii="仿宋" w:eastAsia="仿宋" w:hAnsi="仿宋" w:cs="仿宋"/>
              </w:rPr>
            </w:pPr>
            <w:r>
              <w:rPr>
                <w:rFonts w:ascii="仿宋" w:eastAsia="仿宋" w:hAnsi="仿宋" w:cs="仿宋" w:hint="eastAsia"/>
              </w:rPr>
              <w:t>2.风量5000 m³/h，机外余压450Pa，功率1.92kW，电源380V；</w:t>
            </w:r>
          </w:p>
          <w:p w:rsidR="00845EC3" w:rsidRDefault="00D44E50">
            <w:pPr>
              <w:rPr>
                <w:rFonts w:ascii="仿宋" w:eastAsia="仿宋" w:hAnsi="仿宋" w:cs="仿宋"/>
              </w:rPr>
            </w:pPr>
            <w:r>
              <w:rPr>
                <w:rFonts w:ascii="仿宋" w:eastAsia="仿宋" w:hAnsi="仿宋" w:cs="仿宋" w:hint="eastAsia"/>
              </w:rPr>
              <w:t>3.噪音&lt;54dB(A)，电机效率≥85%。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数字化节能空气处理机组</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1.设备形式：卧式，EN060-HZ40；</w:t>
            </w:r>
          </w:p>
          <w:p w:rsidR="00845EC3" w:rsidRDefault="00D44E50">
            <w:pPr>
              <w:rPr>
                <w:rFonts w:ascii="仿宋" w:eastAsia="仿宋" w:hAnsi="仿宋" w:cs="仿宋"/>
              </w:rPr>
            </w:pPr>
            <w:r>
              <w:rPr>
                <w:rFonts w:ascii="仿宋" w:eastAsia="仿宋" w:hAnsi="仿宋" w:cs="仿宋" w:hint="eastAsia"/>
              </w:rPr>
              <w:t>2.风量6000 m³/h，机外余压400Pa，功率2.05kW，电源380V；</w:t>
            </w:r>
          </w:p>
          <w:p w:rsidR="00845EC3" w:rsidRDefault="00D44E50">
            <w:pPr>
              <w:rPr>
                <w:rFonts w:ascii="仿宋" w:eastAsia="仿宋" w:hAnsi="仿宋" w:cs="仿宋"/>
              </w:rPr>
            </w:pPr>
            <w:r>
              <w:rPr>
                <w:rFonts w:ascii="仿宋" w:eastAsia="仿宋" w:hAnsi="仿宋" w:cs="仿宋" w:hint="eastAsia"/>
              </w:rPr>
              <w:t>3.噪音&lt;56dB(A)，电机效率≥85%。</w:t>
            </w:r>
          </w:p>
          <w:p w:rsidR="00845EC3" w:rsidRDefault="00D44E50">
            <w:pPr>
              <w:rPr>
                <w:rFonts w:ascii="仿宋" w:eastAsia="仿宋" w:hAnsi="仿宋" w:cs="仿宋"/>
              </w:rPr>
            </w:pPr>
            <w:r>
              <w:rPr>
                <w:rFonts w:ascii="仿宋" w:eastAsia="仿宋" w:hAnsi="仿宋" w:cs="仿宋" w:hint="eastAsia"/>
              </w:rPr>
              <w:t>4.配置初、中、高效过滤段。</w:t>
            </w:r>
          </w:p>
          <w:p w:rsidR="00845EC3" w:rsidRDefault="00D44E50">
            <w:pPr>
              <w:rPr>
                <w:rFonts w:ascii="仿宋" w:eastAsia="仿宋" w:hAnsi="仿宋" w:cs="仿宋"/>
              </w:rPr>
            </w:pPr>
            <w:r>
              <w:rPr>
                <w:rFonts w:ascii="仿宋" w:eastAsia="仿宋" w:hAnsi="仿宋" w:cs="仿宋" w:hint="eastAsia"/>
              </w:rPr>
              <w:t>5.自带0-10V、RS485及故障报警接口；</w:t>
            </w:r>
          </w:p>
          <w:p w:rsidR="00845EC3" w:rsidRDefault="00D44E50">
            <w:pPr>
              <w:rPr>
                <w:rFonts w:ascii="仿宋" w:eastAsia="仿宋" w:hAnsi="仿宋" w:cs="仿宋"/>
              </w:rPr>
            </w:pPr>
            <w:r>
              <w:rPr>
                <w:rFonts w:ascii="仿宋" w:eastAsia="仿宋" w:hAnsi="仿宋" w:cs="仿宋" w:hint="eastAsia"/>
              </w:rPr>
              <w:t>6.零电流启动0-100%无级自动调速。</w:t>
            </w:r>
          </w:p>
          <w:p w:rsidR="00845EC3" w:rsidRDefault="00D44E50">
            <w:pPr>
              <w:rPr>
                <w:rFonts w:ascii="仿宋" w:eastAsia="仿宋" w:hAnsi="仿宋" w:cs="仿宋"/>
              </w:rPr>
            </w:pPr>
            <w:r>
              <w:rPr>
                <w:rFonts w:ascii="仿宋" w:eastAsia="仿宋" w:hAnsi="仿宋" w:cs="仿宋" w:hint="eastAsia"/>
              </w:rPr>
              <w:t>7、国灵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1.设备型号：ET7；</w:t>
            </w:r>
          </w:p>
          <w:p w:rsidR="00845EC3" w:rsidRDefault="00D44E50">
            <w:pPr>
              <w:rPr>
                <w:rFonts w:ascii="仿宋" w:eastAsia="仿宋" w:hAnsi="仿宋" w:cs="仿宋"/>
              </w:rPr>
            </w:pPr>
            <w:r>
              <w:rPr>
                <w:rFonts w:ascii="仿宋" w:eastAsia="仿宋" w:hAnsi="仿宋" w:cs="仿宋" w:hint="eastAsia"/>
              </w:rPr>
              <w:t>2.风量300m³/h，机外余压150Pa，功率0.052kW，电源220V；</w:t>
            </w:r>
          </w:p>
          <w:p w:rsidR="00845EC3" w:rsidRDefault="00D44E50">
            <w:pPr>
              <w:rPr>
                <w:rFonts w:ascii="仿宋" w:eastAsia="仿宋" w:hAnsi="仿宋" w:cs="仿宋"/>
              </w:rPr>
            </w:pPr>
            <w:r>
              <w:rPr>
                <w:rFonts w:ascii="仿宋" w:eastAsia="仿宋" w:hAnsi="仿宋" w:cs="仿宋" w:hint="eastAsia"/>
              </w:rPr>
              <w:lastRenderedPageBreak/>
              <w:t>3.噪音&lt;40dB(A)，电机效率≥85%。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1.设备型号：ET20；</w:t>
            </w:r>
          </w:p>
          <w:p w:rsidR="00845EC3" w:rsidRDefault="00D44E50">
            <w:pPr>
              <w:rPr>
                <w:rFonts w:ascii="仿宋" w:eastAsia="仿宋" w:hAnsi="仿宋" w:cs="仿宋"/>
              </w:rPr>
            </w:pPr>
            <w:r>
              <w:rPr>
                <w:rFonts w:ascii="仿宋" w:eastAsia="仿宋" w:hAnsi="仿宋" w:cs="仿宋" w:hint="eastAsia"/>
              </w:rPr>
              <w:t>2.风量1000m³/h，机外余压350Pa，功率0.214kW，电源220V；</w:t>
            </w:r>
          </w:p>
          <w:p w:rsidR="00845EC3" w:rsidRDefault="00D44E50">
            <w:pPr>
              <w:rPr>
                <w:rFonts w:ascii="仿宋" w:eastAsia="仿宋" w:hAnsi="仿宋" w:cs="仿宋"/>
              </w:rPr>
            </w:pPr>
            <w:r>
              <w:rPr>
                <w:rFonts w:ascii="仿宋" w:eastAsia="仿宋" w:hAnsi="仿宋" w:cs="仿宋" w:hint="eastAsia"/>
              </w:rPr>
              <w:t>3.噪音&lt;49dB(A)，电机效率≥85%。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1.设备型号：ET30；</w:t>
            </w:r>
          </w:p>
          <w:p w:rsidR="00845EC3" w:rsidRDefault="00D44E50">
            <w:pPr>
              <w:rPr>
                <w:rFonts w:ascii="仿宋" w:eastAsia="仿宋" w:hAnsi="仿宋" w:cs="仿宋"/>
              </w:rPr>
            </w:pPr>
            <w:r>
              <w:rPr>
                <w:rFonts w:ascii="仿宋" w:eastAsia="仿宋" w:hAnsi="仿宋" w:cs="仿宋" w:hint="eastAsia"/>
              </w:rPr>
              <w:t>2.风量1500m³/h，机外余压600Pa，功率0.451kW，电源220V；</w:t>
            </w:r>
          </w:p>
          <w:p w:rsidR="00845EC3" w:rsidRDefault="00D44E50">
            <w:pPr>
              <w:rPr>
                <w:rFonts w:ascii="仿宋" w:eastAsia="仿宋" w:hAnsi="仿宋" w:cs="仿宋"/>
              </w:rPr>
            </w:pPr>
            <w:r>
              <w:rPr>
                <w:rFonts w:ascii="仿宋" w:eastAsia="仿宋" w:hAnsi="仿宋" w:cs="仿宋" w:hint="eastAsia"/>
              </w:rPr>
              <w:t>3.噪音&lt;52dB(A)，电机效率≥85%。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1.设备型号：ET40；</w:t>
            </w:r>
          </w:p>
          <w:p w:rsidR="00845EC3" w:rsidRDefault="00D44E50">
            <w:pPr>
              <w:rPr>
                <w:rFonts w:ascii="仿宋" w:eastAsia="仿宋" w:hAnsi="仿宋" w:cs="仿宋"/>
              </w:rPr>
            </w:pPr>
            <w:r>
              <w:rPr>
                <w:rFonts w:ascii="仿宋" w:eastAsia="仿宋" w:hAnsi="仿宋" w:cs="仿宋" w:hint="eastAsia"/>
              </w:rPr>
              <w:t>2.风量2500m³/h，机外余压350Pa，功率0.5kW，电源220V；</w:t>
            </w:r>
          </w:p>
          <w:p w:rsidR="00845EC3" w:rsidRDefault="00D44E50">
            <w:pPr>
              <w:rPr>
                <w:rFonts w:ascii="仿宋" w:eastAsia="仿宋" w:hAnsi="仿宋" w:cs="仿宋"/>
              </w:rPr>
            </w:pPr>
            <w:r>
              <w:rPr>
                <w:rFonts w:ascii="仿宋" w:eastAsia="仿宋" w:hAnsi="仿宋" w:cs="仿宋" w:hint="eastAsia"/>
              </w:rPr>
              <w:t>3.噪音&lt;52dB(A)，电机效率≥85%。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1.设备型号：ET50；</w:t>
            </w:r>
          </w:p>
          <w:p w:rsidR="00845EC3" w:rsidRDefault="00D44E50">
            <w:pPr>
              <w:rPr>
                <w:rFonts w:ascii="仿宋" w:eastAsia="仿宋" w:hAnsi="仿宋" w:cs="仿宋"/>
              </w:rPr>
            </w:pPr>
            <w:r>
              <w:rPr>
                <w:rFonts w:ascii="仿宋" w:eastAsia="仿宋" w:hAnsi="仿宋" w:cs="仿宋" w:hint="eastAsia"/>
              </w:rPr>
              <w:t>2.风量3000m³/h，机外余压350Pa，功率0.607kW，电源380V；</w:t>
            </w:r>
          </w:p>
          <w:p w:rsidR="00845EC3" w:rsidRDefault="00D44E50">
            <w:pPr>
              <w:rPr>
                <w:rFonts w:ascii="仿宋" w:eastAsia="仿宋" w:hAnsi="仿宋" w:cs="仿宋"/>
              </w:rPr>
            </w:pPr>
            <w:r>
              <w:rPr>
                <w:rFonts w:ascii="仿宋" w:eastAsia="仿宋" w:hAnsi="仿宋" w:cs="仿宋" w:hint="eastAsia"/>
              </w:rPr>
              <w:lastRenderedPageBreak/>
              <w:t>3.噪音&lt;53dB(A)，电机效率≥85%。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1.设备型号：ET60；</w:t>
            </w:r>
          </w:p>
          <w:p w:rsidR="00845EC3" w:rsidRDefault="00D44E50">
            <w:pPr>
              <w:rPr>
                <w:rFonts w:ascii="仿宋" w:eastAsia="仿宋" w:hAnsi="仿宋" w:cs="仿宋"/>
              </w:rPr>
            </w:pPr>
            <w:r>
              <w:rPr>
                <w:rFonts w:ascii="仿宋" w:eastAsia="仿宋" w:hAnsi="仿宋" w:cs="仿宋" w:hint="eastAsia"/>
              </w:rPr>
              <w:t>2.风量4500m³/h，机外余压350Pa，功率1.84kW，电源380V；</w:t>
            </w:r>
          </w:p>
          <w:p w:rsidR="00845EC3" w:rsidRDefault="00D44E50">
            <w:pPr>
              <w:rPr>
                <w:rFonts w:ascii="仿宋" w:eastAsia="仿宋" w:hAnsi="仿宋" w:cs="仿宋"/>
              </w:rPr>
            </w:pPr>
            <w:r>
              <w:rPr>
                <w:rFonts w:ascii="仿宋" w:eastAsia="仿宋" w:hAnsi="仿宋" w:cs="仿宋" w:hint="eastAsia"/>
              </w:rPr>
              <w:t>3.噪音&lt;54dB(A)，电机效率≥85%。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数字化节能风机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1.设备型号：ET100；</w:t>
            </w:r>
          </w:p>
          <w:p w:rsidR="00845EC3" w:rsidRDefault="00D44E50">
            <w:pPr>
              <w:rPr>
                <w:rFonts w:ascii="仿宋" w:eastAsia="仿宋" w:hAnsi="仿宋" w:cs="仿宋"/>
              </w:rPr>
            </w:pPr>
            <w:r>
              <w:rPr>
                <w:rFonts w:ascii="仿宋" w:eastAsia="仿宋" w:hAnsi="仿宋" w:cs="仿宋" w:hint="eastAsia"/>
              </w:rPr>
              <w:t>2.风量9000m³/h，机外余压450Pa，功率1.84kW，电源380V；</w:t>
            </w:r>
          </w:p>
          <w:p w:rsidR="00845EC3" w:rsidRDefault="00D44E50">
            <w:pPr>
              <w:rPr>
                <w:rFonts w:ascii="仿宋" w:eastAsia="仿宋" w:hAnsi="仿宋" w:cs="仿宋"/>
              </w:rPr>
            </w:pPr>
            <w:r>
              <w:rPr>
                <w:rFonts w:ascii="仿宋" w:eastAsia="仿宋" w:hAnsi="仿宋" w:cs="仿宋" w:hint="eastAsia"/>
              </w:rPr>
              <w:t>3.噪音&lt;58dB(A)，电机效率≥85%。</w:t>
            </w:r>
          </w:p>
          <w:p w:rsidR="00845EC3" w:rsidRDefault="00D44E50">
            <w:pPr>
              <w:rPr>
                <w:rFonts w:ascii="仿宋" w:eastAsia="仿宋" w:hAnsi="仿宋" w:cs="仿宋"/>
              </w:rPr>
            </w:pPr>
            <w:r>
              <w:rPr>
                <w:rFonts w:ascii="仿宋" w:eastAsia="仿宋" w:hAnsi="仿宋" w:cs="仿宋" w:hint="eastAsia"/>
              </w:rPr>
              <w:t>4.自带0-10V、RS485及故障报警接口；</w:t>
            </w:r>
          </w:p>
          <w:p w:rsidR="00845EC3" w:rsidRDefault="00D44E50">
            <w:pPr>
              <w:rPr>
                <w:rFonts w:ascii="仿宋" w:eastAsia="仿宋" w:hAnsi="仿宋" w:cs="仿宋"/>
              </w:rPr>
            </w:pPr>
            <w:r>
              <w:rPr>
                <w:rFonts w:ascii="仿宋" w:eastAsia="仿宋" w:hAnsi="仿宋" w:cs="仿宋" w:hint="eastAsia"/>
              </w:rPr>
              <w:t>5.零电流启动0-100%无级自动调速。</w:t>
            </w:r>
          </w:p>
          <w:p w:rsidR="00845EC3" w:rsidRDefault="00D44E50">
            <w:pPr>
              <w:rPr>
                <w:rFonts w:ascii="仿宋" w:eastAsia="仿宋" w:hAnsi="仿宋" w:cs="仿宋"/>
              </w:rPr>
            </w:pPr>
            <w:r>
              <w:rPr>
                <w:rFonts w:ascii="仿宋" w:eastAsia="仿宋" w:hAnsi="仿宋" w:cs="仿宋" w:hint="eastAsia"/>
              </w:rPr>
              <w:t>6、国灵</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1.设备型号：EMH9S；</w:t>
            </w:r>
          </w:p>
          <w:p w:rsidR="00845EC3" w:rsidRDefault="00D44E50">
            <w:pPr>
              <w:rPr>
                <w:rFonts w:ascii="仿宋" w:eastAsia="仿宋" w:hAnsi="仿宋" w:cs="仿宋"/>
              </w:rPr>
            </w:pPr>
            <w:r>
              <w:rPr>
                <w:rFonts w:ascii="仿宋" w:eastAsia="仿宋" w:hAnsi="仿宋" w:cs="仿宋" w:hint="eastAsia"/>
              </w:rPr>
              <w:t>2.风量90m³/h，机外余压150Pa，功率24W，电源220V；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1.设备型号：EMH15S；</w:t>
            </w:r>
          </w:p>
          <w:p w:rsidR="00845EC3" w:rsidRDefault="00D44E50">
            <w:pPr>
              <w:rPr>
                <w:rFonts w:ascii="仿宋" w:eastAsia="仿宋" w:hAnsi="仿宋" w:cs="仿宋"/>
              </w:rPr>
            </w:pPr>
            <w:r>
              <w:rPr>
                <w:rFonts w:ascii="仿宋" w:eastAsia="仿宋" w:hAnsi="仿宋" w:cs="仿宋" w:hint="eastAsia"/>
              </w:rPr>
              <w:t>2.风量150m³/h，机外余压150Pa，功率30W，电源220V；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158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1.设备型号：EMH15P；</w:t>
            </w:r>
          </w:p>
          <w:p w:rsidR="00845EC3" w:rsidRDefault="00D44E50">
            <w:pPr>
              <w:rPr>
                <w:rFonts w:ascii="仿宋" w:eastAsia="仿宋" w:hAnsi="仿宋" w:cs="仿宋"/>
              </w:rPr>
            </w:pPr>
            <w:r>
              <w:rPr>
                <w:rFonts w:ascii="仿宋" w:eastAsia="仿宋" w:hAnsi="仿宋" w:cs="仿宋" w:hint="eastAsia"/>
              </w:rPr>
              <w:t>2.风量150m³/h，机外余压150Pa，功率29W，电源220V；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1.设备型号：EMH20S；</w:t>
            </w:r>
          </w:p>
          <w:p w:rsidR="00845EC3" w:rsidRDefault="00D44E50">
            <w:pPr>
              <w:rPr>
                <w:rFonts w:ascii="仿宋" w:eastAsia="仿宋" w:hAnsi="仿宋" w:cs="仿宋"/>
              </w:rPr>
            </w:pPr>
            <w:r>
              <w:rPr>
                <w:rFonts w:ascii="仿宋" w:eastAsia="仿宋" w:hAnsi="仿宋" w:cs="仿宋" w:hint="eastAsia"/>
              </w:rPr>
              <w:t>2.风量200m³/h，机外余压150Pa，功率42W，电源220V；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1.设备型号：EMH25S；</w:t>
            </w:r>
          </w:p>
          <w:p w:rsidR="00845EC3" w:rsidRDefault="00D44E50">
            <w:pPr>
              <w:rPr>
                <w:rFonts w:ascii="仿宋" w:eastAsia="仿宋" w:hAnsi="仿宋" w:cs="仿宋"/>
              </w:rPr>
            </w:pPr>
            <w:r>
              <w:rPr>
                <w:rFonts w:ascii="仿宋" w:eastAsia="仿宋" w:hAnsi="仿宋" w:cs="仿宋" w:hint="eastAsia"/>
              </w:rPr>
              <w:t>2.风量250m³/h，机外余压150Pa，功率58W，电源220V；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1.设备型号：EMH30S；</w:t>
            </w:r>
          </w:p>
          <w:p w:rsidR="00845EC3" w:rsidRDefault="00D44E50">
            <w:pPr>
              <w:rPr>
                <w:rFonts w:ascii="仿宋" w:eastAsia="仿宋" w:hAnsi="仿宋" w:cs="仿宋"/>
              </w:rPr>
            </w:pPr>
            <w:r>
              <w:rPr>
                <w:rFonts w:ascii="仿宋" w:eastAsia="仿宋" w:hAnsi="仿宋" w:cs="仿宋" w:hint="eastAsia"/>
              </w:rPr>
              <w:t>2.风量300m³/h，机外余压150Pa，功率96W，电源220V；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1.设备型号：EMH30P；</w:t>
            </w:r>
          </w:p>
          <w:p w:rsidR="00845EC3" w:rsidRDefault="00D44E50">
            <w:pPr>
              <w:rPr>
                <w:rFonts w:ascii="仿宋" w:eastAsia="仿宋" w:hAnsi="仿宋" w:cs="仿宋"/>
              </w:rPr>
            </w:pPr>
            <w:r>
              <w:rPr>
                <w:rFonts w:ascii="仿宋" w:eastAsia="仿宋" w:hAnsi="仿宋" w:cs="仿宋" w:hint="eastAsia"/>
              </w:rPr>
              <w:t>2.风量300m³/h，机外余压150Pa，功率94W，电源220V；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1.设备型号：EMH35S；</w:t>
            </w:r>
          </w:p>
          <w:p w:rsidR="00845EC3" w:rsidRDefault="00D44E50">
            <w:pPr>
              <w:rPr>
                <w:rFonts w:ascii="仿宋" w:eastAsia="仿宋" w:hAnsi="仿宋" w:cs="仿宋"/>
              </w:rPr>
            </w:pPr>
            <w:r>
              <w:rPr>
                <w:rFonts w:ascii="仿宋" w:eastAsia="仿宋" w:hAnsi="仿宋" w:cs="仿宋" w:hint="eastAsia"/>
              </w:rPr>
              <w:t>2.风量350m³/h，机外余压150Pa，功率98W，电源220V；</w:t>
            </w:r>
          </w:p>
          <w:p w:rsidR="00845EC3" w:rsidRDefault="00D44E50">
            <w:pPr>
              <w:rPr>
                <w:rFonts w:ascii="仿宋" w:eastAsia="仿宋" w:hAnsi="仿宋" w:cs="仿宋"/>
              </w:rPr>
            </w:pPr>
            <w:r>
              <w:rPr>
                <w:rFonts w:ascii="仿宋" w:eastAsia="仿宋" w:hAnsi="仿宋" w:cs="仿宋" w:hint="eastAsia"/>
              </w:rPr>
              <w:lastRenderedPageBreak/>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164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1.设备型号：EMH35P；</w:t>
            </w:r>
          </w:p>
          <w:p w:rsidR="00845EC3" w:rsidRDefault="00D44E50">
            <w:pPr>
              <w:rPr>
                <w:rFonts w:ascii="仿宋" w:eastAsia="仿宋" w:hAnsi="仿宋" w:cs="仿宋"/>
              </w:rPr>
            </w:pPr>
            <w:r>
              <w:rPr>
                <w:rFonts w:ascii="仿宋" w:eastAsia="仿宋" w:hAnsi="仿宋" w:cs="仿宋" w:hint="eastAsia"/>
              </w:rPr>
              <w:t>2.风量350m³/h，机外余压150Pa，功率97W，电源220V；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8</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1.设备型号：EMH40S；</w:t>
            </w:r>
          </w:p>
          <w:p w:rsidR="00845EC3" w:rsidRDefault="00D44E50">
            <w:pPr>
              <w:rPr>
                <w:rFonts w:ascii="仿宋" w:eastAsia="仿宋" w:hAnsi="仿宋" w:cs="仿宋"/>
              </w:rPr>
            </w:pPr>
            <w:r>
              <w:rPr>
                <w:rFonts w:ascii="仿宋" w:eastAsia="仿宋" w:hAnsi="仿宋" w:cs="仿宋" w:hint="eastAsia"/>
              </w:rPr>
              <w:t>2.风量400m³/h，机外余压150Pa，功率42W，电源220V；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1.设备型号：EMH40P；</w:t>
            </w:r>
          </w:p>
          <w:p w:rsidR="00845EC3" w:rsidRDefault="00D44E50">
            <w:pPr>
              <w:rPr>
                <w:rFonts w:ascii="仿宋" w:eastAsia="仿宋" w:hAnsi="仿宋" w:cs="仿宋"/>
              </w:rPr>
            </w:pPr>
            <w:r>
              <w:rPr>
                <w:rFonts w:ascii="仿宋" w:eastAsia="仿宋" w:hAnsi="仿宋" w:cs="仿宋" w:hint="eastAsia"/>
              </w:rPr>
              <w:t>2.风量400m³/h，机外余压150Pa，功率40W，电源220V；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1.设备型号：EMH45P；</w:t>
            </w:r>
          </w:p>
          <w:p w:rsidR="00845EC3" w:rsidRDefault="00D44E50">
            <w:pPr>
              <w:rPr>
                <w:rFonts w:ascii="仿宋" w:eastAsia="仿宋" w:hAnsi="仿宋" w:cs="仿宋"/>
              </w:rPr>
            </w:pPr>
            <w:r>
              <w:rPr>
                <w:rFonts w:ascii="仿宋" w:eastAsia="仿宋" w:hAnsi="仿宋" w:cs="仿宋" w:hint="eastAsia"/>
              </w:rPr>
              <w:t>2.风量450m³/h，机外余压150Pa，功率72W，电源220V；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1.设备型号：EMH50P；</w:t>
            </w:r>
          </w:p>
          <w:p w:rsidR="00845EC3" w:rsidRDefault="00D44E50">
            <w:pPr>
              <w:rPr>
                <w:rFonts w:ascii="仿宋" w:eastAsia="仿宋" w:hAnsi="仿宋" w:cs="仿宋"/>
              </w:rPr>
            </w:pPr>
            <w:r>
              <w:rPr>
                <w:rFonts w:ascii="仿宋" w:eastAsia="仿宋" w:hAnsi="仿宋" w:cs="仿宋" w:hint="eastAsia"/>
              </w:rPr>
              <w:t>2.风量500m³/h，机外余压150Pa，功率110W，电源220V；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169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w:t>
            </w:r>
            <w:r>
              <w:rPr>
                <w:rFonts w:ascii="仿宋" w:eastAsia="仿宋" w:hAnsi="仿宋" w:cs="仿宋" w:hint="eastAsia"/>
              </w:rPr>
              <w:lastRenderedPageBreak/>
              <w:t>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分布式智适</w:t>
            </w:r>
            <w:r>
              <w:rPr>
                <w:rFonts w:ascii="仿宋" w:eastAsia="仿宋" w:hAnsi="仿宋" w:cs="仿宋" w:hint="eastAsia"/>
              </w:rPr>
              <w:lastRenderedPageBreak/>
              <w:t>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lastRenderedPageBreak/>
              <w:t>1.设备型号：EMH55P；</w:t>
            </w:r>
          </w:p>
          <w:p w:rsidR="00845EC3" w:rsidRDefault="00D44E50">
            <w:pPr>
              <w:rPr>
                <w:rFonts w:ascii="仿宋" w:eastAsia="仿宋" w:hAnsi="仿宋" w:cs="仿宋"/>
              </w:rPr>
            </w:pPr>
            <w:r>
              <w:rPr>
                <w:rFonts w:ascii="仿宋" w:eastAsia="仿宋" w:hAnsi="仿宋" w:cs="仿宋" w:hint="eastAsia"/>
              </w:rPr>
              <w:lastRenderedPageBreak/>
              <w:t>2.风量550m³/h，机外余压150Pa，功率120W，电源220V；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170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1.设备型号：EMH60S；</w:t>
            </w:r>
          </w:p>
          <w:p w:rsidR="00845EC3" w:rsidRDefault="00D44E50">
            <w:pPr>
              <w:rPr>
                <w:rFonts w:ascii="仿宋" w:eastAsia="仿宋" w:hAnsi="仿宋" w:cs="仿宋"/>
              </w:rPr>
            </w:pPr>
            <w:r>
              <w:rPr>
                <w:rFonts w:ascii="仿宋" w:eastAsia="仿宋" w:hAnsi="仿宋" w:cs="仿宋" w:hint="eastAsia"/>
              </w:rPr>
              <w:t>2.风量600m³/h，机外余压150Pa，功率132W，电源220V；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rPr>
            </w:pP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1.设备型号：EMH80S；</w:t>
            </w:r>
          </w:p>
          <w:p w:rsidR="00845EC3" w:rsidRDefault="00D44E50">
            <w:pPr>
              <w:rPr>
                <w:rFonts w:ascii="仿宋" w:eastAsia="仿宋" w:hAnsi="仿宋" w:cs="仿宋"/>
              </w:rPr>
            </w:pPr>
            <w:r>
              <w:rPr>
                <w:rFonts w:ascii="仿宋" w:eastAsia="仿宋" w:hAnsi="仿宋" w:cs="仿宋" w:hint="eastAsia"/>
              </w:rPr>
              <w:t>2.风量800m³/h，机外余压150Pa，功率144W，电源220V；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9</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分布式智适应动力模块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1.设备型号：EMH90S；</w:t>
            </w:r>
          </w:p>
          <w:p w:rsidR="00845EC3" w:rsidRDefault="00D44E50">
            <w:pPr>
              <w:rPr>
                <w:rFonts w:ascii="仿宋" w:eastAsia="仿宋" w:hAnsi="仿宋" w:cs="仿宋"/>
              </w:rPr>
            </w:pPr>
            <w:r>
              <w:rPr>
                <w:rFonts w:ascii="仿宋" w:eastAsia="仿宋" w:hAnsi="仿宋" w:cs="仿宋" w:hint="eastAsia"/>
              </w:rPr>
              <w:t>2.风量900m³/h，机外余压150Pa，功率152W，电源220V；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1.设备型号：EMH015P-H；</w:t>
            </w:r>
          </w:p>
          <w:p w:rsidR="00845EC3" w:rsidRDefault="00D44E50">
            <w:pPr>
              <w:rPr>
                <w:rFonts w:ascii="仿宋" w:eastAsia="仿宋" w:hAnsi="仿宋" w:cs="仿宋"/>
              </w:rPr>
            </w:pPr>
            <w:r>
              <w:rPr>
                <w:rFonts w:ascii="仿宋" w:eastAsia="仿宋" w:hAnsi="仿宋" w:cs="仿宋" w:hint="eastAsia"/>
              </w:rPr>
              <w:t>2.风量150m³/h，机外余压300Pa，功率58W，电源220V；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1.设备型号：EMH035P-H；</w:t>
            </w:r>
          </w:p>
          <w:p w:rsidR="00845EC3" w:rsidRDefault="00D44E50">
            <w:pPr>
              <w:rPr>
                <w:rFonts w:ascii="仿宋" w:eastAsia="仿宋" w:hAnsi="仿宋" w:cs="仿宋"/>
              </w:rPr>
            </w:pPr>
            <w:r>
              <w:rPr>
                <w:rFonts w:ascii="仿宋" w:eastAsia="仿宋" w:hAnsi="仿宋" w:cs="仿宋" w:hint="eastAsia"/>
              </w:rPr>
              <w:t>2.风量350m³/h，机外余压300Pa，功率76W，电源220V；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lastRenderedPageBreak/>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174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1.设备型号：EMH045P-H；</w:t>
            </w:r>
          </w:p>
          <w:p w:rsidR="00845EC3" w:rsidRDefault="00D44E50">
            <w:pPr>
              <w:rPr>
                <w:rFonts w:ascii="仿宋" w:eastAsia="仿宋" w:hAnsi="仿宋" w:cs="仿宋"/>
              </w:rPr>
            </w:pPr>
            <w:r>
              <w:rPr>
                <w:rFonts w:ascii="仿宋" w:eastAsia="仿宋" w:hAnsi="仿宋" w:cs="仿宋" w:hint="eastAsia"/>
              </w:rPr>
              <w:t>2.风量450m³/h，机外余压300Pa，功率92W，电源220V；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15</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1.设备型号：EMH060P-H；</w:t>
            </w:r>
          </w:p>
          <w:p w:rsidR="00845EC3" w:rsidRDefault="00D44E50">
            <w:pPr>
              <w:rPr>
                <w:rFonts w:ascii="仿宋" w:eastAsia="仿宋" w:hAnsi="仿宋" w:cs="仿宋"/>
              </w:rPr>
            </w:pPr>
            <w:r>
              <w:rPr>
                <w:rFonts w:ascii="仿宋" w:eastAsia="仿宋" w:hAnsi="仿宋" w:cs="仿宋" w:hint="eastAsia"/>
              </w:rPr>
              <w:t>2.风量600m³/h，机外余压300Pa，功率111W，电源220V；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176</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1.设备型号：EMH080P-H；</w:t>
            </w:r>
          </w:p>
          <w:p w:rsidR="00845EC3" w:rsidRDefault="00D44E50">
            <w:pPr>
              <w:rPr>
                <w:rFonts w:ascii="仿宋" w:eastAsia="仿宋" w:hAnsi="仿宋" w:cs="仿宋"/>
              </w:rPr>
            </w:pPr>
            <w:r>
              <w:rPr>
                <w:rFonts w:ascii="仿宋" w:eastAsia="仿宋" w:hAnsi="仿宋" w:cs="仿宋" w:hint="eastAsia"/>
              </w:rPr>
              <w:t>2.风量800m³/h，机外余压300Pa，功率144W，电源220V；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177</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1.设备型号：EMH090P-H；</w:t>
            </w:r>
          </w:p>
          <w:p w:rsidR="00845EC3" w:rsidRDefault="00D44E50">
            <w:pPr>
              <w:rPr>
                <w:rFonts w:ascii="仿宋" w:eastAsia="仿宋" w:hAnsi="仿宋" w:cs="仿宋"/>
              </w:rPr>
            </w:pPr>
            <w:r>
              <w:rPr>
                <w:rFonts w:ascii="仿宋" w:eastAsia="仿宋" w:hAnsi="仿宋" w:cs="仿宋" w:hint="eastAsia"/>
              </w:rPr>
              <w:t>2.风量900m³/h，机外余压300Pa，功率152W，电源220V；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178</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1.设备型号：EMH100P-H；</w:t>
            </w:r>
          </w:p>
          <w:p w:rsidR="00845EC3" w:rsidRDefault="00D44E50">
            <w:pPr>
              <w:rPr>
                <w:rFonts w:ascii="仿宋" w:eastAsia="仿宋" w:hAnsi="仿宋" w:cs="仿宋"/>
              </w:rPr>
            </w:pPr>
            <w:r>
              <w:rPr>
                <w:rFonts w:ascii="仿宋" w:eastAsia="仿宋" w:hAnsi="仿宋" w:cs="仿宋" w:hint="eastAsia"/>
              </w:rPr>
              <w:t>2.风量1000m³/h，机外余压300Pa，功率206W，电源220V；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3</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179</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w:t>
            </w:r>
            <w:r>
              <w:rPr>
                <w:rFonts w:ascii="仿宋" w:eastAsia="仿宋" w:hAnsi="仿宋" w:cs="仿宋" w:hint="eastAsia"/>
              </w:rPr>
              <w:lastRenderedPageBreak/>
              <w:t>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lastRenderedPageBreak/>
              <w:t>1.设备型号：EMH110P-H；</w:t>
            </w:r>
          </w:p>
          <w:p w:rsidR="00845EC3" w:rsidRDefault="00D44E50">
            <w:pPr>
              <w:rPr>
                <w:rFonts w:ascii="仿宋" w:eastAsia="仿宋" w:hAnsi="仿宋" w:cs="仿宋"/>
              </w:rPr>
            </w:pPr>
            <w:r>
              <w:rPr>
                <w:rFonts w:ascii="仿宋" w:eastAsia="仿宋" w:hAnsi="仿宋" w:cs="仿宋" w:hint="eastAsia"/>
              </w:rPr>
              <w:t>2.风量1100m³/h，机外余压300Pa，功率243W，电</w:t>
            </w:r>
            <w:r>
              <w:rPr>
                <w:rFonts w:ascii="仿宋" w:eastAsia="仿宋" w:hAnsi="仿宋" w:cs="仿宋" w:hint="eastAsia"/>
              </w:rPr>
              <w:lastRenderedPageBreak/>
              <w:t>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4</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180</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高静压智能风量调节模块</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1.设备型号：EMH120P-H；</w:t>
            </w:r>
          </w:p>
          <w:p w:rsidR="00845EC3" w:rsidRDefault="00D44E50">
            <w:pPr>
              <w:rPr>
                <w:rFonts w:ascii="仿宋" w:eastAsia="仿宋" w:hAnsi="仿宋" w:cs="仿宋"/>
              </w:rPr>
            </w:pPr>
            <w:r>
              <w:rPr>
                <w:rFonts w:ascii="仿宋" w:eastAsia="仿宋" w:hAnsi="仿宋" w:cs="仿宋" w:hint="eastAsia"/>
              </w:rPr>
              <w:t>2.风量1200m³/h，机外余压300Pa，功率289W，电源220V；</w:t>
            </w:r>
          </w:p>
          <w:p w:rsidR="00845EC3" w:rsidRDefault="00D44E50">
            <w:pPr>
              <w:rPr>
                <w:rFonts w:ascii="仿宋" w:eastAsia="仿宋" w:hAnsi="仿宋" w:cs="仿宋"/>
              </w:rPr>
            </w:pPr>
            <w:r>
              <w:rPr>
                <w:rFonts w:ascii="仿宋" w:eastAsia="仿宋" w:hAnsi="仿宋" w:cs="仿宋" w:hint="eastAsia"/>
              </w:rPr>
              <w:t>3.自带0-10V、RS485及故障报警接口；</w:t>
            </w:r>
          </w:p>
          <w:p w:rsidR="00845EC3" w:rsidRDefault="00D44E50">
            <w:pPr>
              <w:rPr>
                <w:rFonts w:ascii="仿宋" w:eastAsia="仿宋" w:hAnsi="仿宋" w:cs="仿宋"/>
              </w:rPr>
            </w:pPr>
            <w:r>
              <w:rPr>
                <w:rFonts w:ascii="仿宋" w:eastAsia="仿宋" w:hAnsi="仿宋" w:cs="仿宋" w:hint="eastAsia"/>
              </w:rPr>
              <w:t>4.零电流启动0-100%无级自动调速。</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6</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181</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2.风量25000m³/h，风压（全压）500Pa</w:t>
            </w:r>
            <w:r>
              <w:rPr>
                <w:rFonts w:ascii="仿宋" w:eastAsia="仿宋" w:hAnsi="仿宋" w:cs="仿宋" w:hint="eastAsia"/>
              </w:rPr>
              <w:br/>
              <w:t>3.供电要求：7.5kw（380v）,效率≥65%</w:t>
            </w:r>
          </w:p>
          <w:p w:rsidR="00845EC3" w:rsidRDefault="00D44E50">
            <w:pPr>
              <w:rPr>
                <w:rFonts w:ascii="仿宋" w:eastAsia="仿宋" w:hAnsi="仿宋" w:cs="仿宋"/>
              </w:rPr>
            </w:pPr>
            <w:r>
              <w:rPr>
                <w:rFonts w:ascii="仿宋" w:eastAsia="仿宋" w:hAnsi="仿宋" w:cs="仿宋" w:hint="eastAsia"/>
              </w:rPr>
              <w:t>4、品牌：虞通</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2</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182</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2.风量30000m³/h，风压（全压）500Pa</w:t>
            </w:r>
            <w:r>
              <w:rPr>
                <w:rFonts w:ascii="仿宋" w:eastAsia="仿宋" w:hAnsi="仿宋" w:cs="仿宋" w:hint="eastAsia"/>
              </w:rPr>
              <w:br/>
              <w:t>3.供电要求：7.5kw（380v）,转速：1450rpm,效率≥65%</w:t>
            </w:r>
          </w:p>
          <w:p w:rsidR="00845EC3" w:rsidRDefault="00D44E50">
            <w:pPr>
              <w:rPr>
                <w:rFonts w:ascii="仿宋" w:eastAsia="仿宋" w:hAnsi="仿宋" w:cs="仿宋"/>
              </w:rPr>
            </w:pPr>
            <w:r>
              <w:rPr>
                <w:rFonts w:ascii="仿宋" w:eastAsia="仿宋" w:hAnsi="仿宋" w:cs="仿宋" w:hint="eastAsia"/>
              </w:rPr>
              <w:t>4、品牌：虞通</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183</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消防排烟风机</w:t>
            </w:r>
          </w:p>
        </w:tc>
        <w:tc>
          <w:tcPr>
            <w:tcW w:w="1692" w:type="pc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2.风量50000m³/h，风压（全压）500Pa</w:t>
            </w:r>
            <w:r>
              <w:rPr>
                <w:rFonts w:ascii="仿宋" w:eastAsia="仿宋" w:hAnsi="仿宋" w:cs="仿宋" w:hint="eastAsia"/>
              </w:rPr>
              <w:br/>
              <w:t>3.供电要求：15kw（380v）,转速：960rpm,效率≥65%</w:t>
            </w:r>
          </w:p>
          <w:p w:rsidR="00845EC3" w:rsidRDefault="00D44E50">
            <w:pPr>
              <w:rPr>
                <w:rFonts w:ascii="仿宋" w:eastAsia="仿宋" w:hAnsi="仿宋" w:cs="仿宋"/>
              </w:rPr>
            </w:pPr>
            <w:r>
              <w:rPr>
                <w:rFonts w:ascii="仿宋" w:eastAsia="仿宋" w:hAnsi="仿宋" w:cs="仿宋" w:hint="eastAsia"/>
              </w:rPr>
              <w:t>4、品牌：虞通</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184</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加压送风机</w:t>
            </w:r>
          </w:p>
        </w:tc>
        <w:tc>
          <w:tcPr>
            <w:tcW w:w="1692" w:type="pct"/>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2.风量28000m³/h，风压（全压）500Pa，出口噪音限值≤83dB</w:t>
            </w:r>
            <w:r>
              <w:rPr>
                <w:rFonts w:ascii="仿宋" w:eastAsia="仿宋" w:hAnsi="仿宋" w:cs="仿宋" w:hint="eastAsia"/>
              </w:rPr>
              <w:br/>
              <w:t>3.供电要求：11kw（380v）,转速：1450rpm,效率≥65%</w:t>
            </w:r>
          </w:p>
          <w:p w:rsidR="00845EC3" w:rsidRDefault="00D44E50">
            <w:pPr>
              <w:rPr>
                <w:rFonts w:ascii="仿宋" w:eastAsia="仿宋" w:hAnsi="仿宋" w:cs="仿宋"/>
              </w:rPr>
            </w:pPr>
            <w:r>
              <w:rPr>
                <w:rFonts w:ascii="仿宋" w:eastAsia="仿宋" w:hAnsi="仿宋" w:cs="仿宋" w:hint="eastAsia"/>
              </w:rPr>
              <w:t>4、品牌：虞通</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r w:rsidR="00845EC3">
        <w:tc>
          <w:tcPr>
            <w:tcW w:w="184"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lastRenderedPageBreak/>
              <w:t>185</w:t>
            </w:r>
          </w:p>
        </w:tc>
        <w:tc>
          <w:tcPr>
            <w:tcW w:w="32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洁净区域</w:t>
            </w:r>
          </w:p>
        </w:tc>
        <w:tc>
          <w:tcPr>
            <w:tcW w:w="47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加压送风机</w:t>
            </w:r>
          </w:p>
        </w:tc>
        <w:tc>
          <w:tcPr>
            <w:tcW w:w="1692" w:type="pct"/>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1.设备形式：轴流</w:t>
            </w:r>
            <w:r>
              <w:rPr>
                <w:rFonts w:ascii="仿宋" w:eastAsia="仿宋" w:hAnsi="仿宋" w:cs="仿宋" w:hint="eastAsia"/>
              </w:rPr>
              <w:br/>
              <w:t>2.风量20000m³/h，风压（全压）470Pa，出口噪音限值≤82dB</w:t>
            </w:r>
            <w:r>
              <w:rPr>
                <w:rFonts w:ascii="仿宋" w:eastAsia="仿宋" w:hAnsi="仿宋" w:cs="仿宋" w:hint="eastAsia"/>
              </w:rPr>
              <w:br/>
              <w:t>3.供电要求：7.5kw（380v）,转速：1450rpm,效率≥65%</w:t>
            </w:r>
          </w:p>
          <w:p w:rsidR="00845EC3" w:rsidRDefault="00D44E50">
            <w:pPr>
              <w:rPr>
                <w:rFonts w:ascii="仿宋" w:eastAsia="仿宋" w:hAnsi="仿宋" w:cs="仿宋"/>
              </w:rPr>
            </w:pPr>
            <w:r>
              <w:rPr>
                <w:rFonts w:ascii="仿宋" w:eastAsia="仿宋" w:hAnsi="仿宋" w:cs="仿宋" w:hint="eastAsia"/>
              </w:rPr>
              <w:t>4、品牌：虞通</w:t>
            </w:r>
          </w:p>
        </w:tc>
        <w:tc>
          <w:tcPr>
            <w:tcW w:w="26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台</w:t>
            </w:r>
          </w:p>
        </w:tc>
        <w:tc>
          <w:tcPr>
            <w:tcW w:w="258"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w:t>
            </w:r>
          </w:p>
        </w:tc>
        <w:tc>
          <w:tcPr>
            <w:tcW w:w="382"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感染楼顶层</w:t>
            </w:r>
          </w:p>
        </w:tc>
        <w:tc>
          <w:tcPr>
            <w:tcW w:w="330"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4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85"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c>
          <w:tcPr>
            <w:tcW w:w="361" w:type="pc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rPr>
            </w:pPr>
            <w:r>
              <w:rPr>
                <w:rFonts w:ascii="仿宋" w:eastAsia="仿宋" w:hAnsi="仿宋" w:cs="仿宋" w:hint="eastAsia"/>
              </w:rPr>
              <w:t>1周1次</w:t>
            </w:r>
          </w:p>
        </w:tc>
      </w:tr>
    </w:tbl>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sectPr w:rsidR="00845EC3">
          <w:pgSz w:w="16838" w:h="11906" w:orient="landscape"/>
          <w:pgMar w:top="1417" w:right="1270" w:bottom="1417" w:left="1270" w:header="567" w:footer="567" w:gutter="0"/>
          <w:cols w:space="720"/>
          <w:docGrid w:type="lines" w:linePitch="312"/>
        </w:sectPr>
      </w:pP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lastRenderedPageBreak/>
        <w:t>洁净</w:t>
      </w:r>
      <w:r>
        <w:rPr>
          <w:rFonts w:ascii="仿宋" w:eastAsia="仿宋" w:hAnsi="仿宋" w:cs="仿宋" w:hint="eastAsia"/>
          <w:b/>
          <w:sz w:val="28"/>
          <w:szCs w:val="28"/>
          <w:lang w:val="hr-HR"/>
        </w:rPr>
        <w:t>空调系统</w:t>
      </w:r>
      <w:r>
        <w:rPr>
          <w:rFonts w:ascii="仿宋" w:eastAsia="仿宋" w:hAnsi="仿宋" w:cs="仿宋" w:hint="eastAsia"/>
          <w:b/>
          <w:sz w:val="28"/>
          <w:szCs w:val="28"/>
        </w:rPr>
        <w:t>设备</w:t>
      </w:r>
      <w:r>
        <w:rPr>
          <w:rFonts w:ascii="仿宋" w:eastAsia="仿宋" w:hAnsi="仿宋" w:cs="仿宋" w:hint="eastAsia"/>
          <w:b/>
          <w:sz w:val="28"/>
          <w:szCs w:val="28"/>
          <w:lang w:val="zh-CN"/>
        </w:rPr>
        <w:t>维保服务项目</w:t>
      </w:r>
      <w:r>
        <w:rPr>
          <w:rFonts w:ascii="仿宋" w:eastAsia="仿宋" w:hAnsi="仿宋" w:cs="仿宋" w:hint="eastAsia"/>
          <w:b/>
          <w:sz w:val="28"/>
          <w:szCs w:val="28"/>
        </w:rPr>
        <w:t>技术方案</w:t>
      </w:r>
    </w:p>
    <w:p w:rsidR="00845EC3" w:rsidRDefault="00D44E50">
      <w:pPr>
        <w:adjustRightInd w:val="0"/>
        <w:snapToGrid w:val="0"/>
        <w:spacing w:line="400" w:lineRule="exact"/>
        <w:ind w:firstLineChars="200" w:firstLine="482"/>
        <w:rPr>
          <w:rFonts w:ascii="仿宋" w:eastAsia="仿宋" w:hAnsi="仿宋" w:cs="仿宋"/>
          <w:b/>
          <w:sz w:val="24"/>
        </w:rPr>
      </w:pPr>
      <w:r>
        <w:rPr>
          <w:rFonts w:ascii="仿宋" w:eastAsia="仿宋" w:hAnsi="仿宋" w:cs="仿宋" w:hint="eastAsia"/>
          <w:b/>
          <w:sz w:val="24"/>
        </w:rPr>
        <w:t>★按要求定期保养净化系统及其设备，使净化系统各项性能符合以下规范中规定或建议达到的相关技术要求：</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①《医院洁净手术部建筑技术规范》GB50333-2013</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 xml:space="preserve">②《医院空气净化管理规范》WS/T 368-2012 </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③《医疗机构消毒技术规范》WS/T 367-2012</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具体工作内容如下：</w:t>
      </w:r>
    </w:p>
    <w:p w:rsidR="00845EC3" w:rsidRDefault="00D44E50">
      <w:pPr>
        <w:adjustRightInd w:val="0"/>
        <w:snapToGrid w:val="0"/>
        <w:spacing w:line="400" w:lineRule="exact"/>
        <w:ind w:firstLineChars="200" w:firstLine="482"/>
        <w:rPr>
          <w:rFonts w:ascii="仿宋" w:eastAsia="仿宋" w:hAnsi="仿宋" w:cs="仿宋"/>
          <w:b/>
          <w:sz w:val="24"/>
        </w:rPr>
      </w:pPr>
      <w:r>
        <w:rPr>
          <w:rFonts w:ascii="仿宋" w:eastAsia="仿宋" w:hAnsi="仿宋" w:cs="仿宋" w:hint="eastAsia"/>
          <w:b/>
          <w:sz w:val="24"/>
        </w:rPr>
        <w:t>1、医用净化空调机组：</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（1）医用净化空调机组电极加湿器的维护保养工作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①要求每个月对电极加湿器进水阀保养一次；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②要求每个月对电极加湿器排水阀保养一次；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③要求每个月对电极加湿器加湿桶（每半年更换滤芯一次）保养一次；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（2）医用净化空调机组电加热的维护保养工作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①要求每个月对PTC电加热管保养一次；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②要求每个月对PTC电加热的接线柱保养一次；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③要求每个月对PTC电加热的接线保养一次；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（3）医用净化空调机组过滤器的维护保养工作。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①要求每个月对个月对空调机组的过滤器的阻力检测；</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（4）医用净化空调机组风机、电机的维护保养工作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①要求每个月对空调机组风机、电机轴承检查一次；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②要求每个月对空调机组风机、电机的接线柱检查一次；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③要求每个月对空调机组风机、电机的接线检查一次；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（5）高温报警器的维护保养工作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①要求每个月对高温报警器的接线柱检查一次；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②要求每个月对高温报警器的接线检查一次；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③要求每个月对高温报警器的报警情况检查一次；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（6）比例积分阀的维护保养工作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①要求每个月对比例积分阀的接线柱检查一次；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②要求每个月对比例积分阀的接线检查一次；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③要求每个月对比例积分阀的执行情况检查一次；</w:t>
      </w:r>
    </w:p>
    <w:p w:rsidR="00845EC3" w:rsidRDefault="00D44E50">
      <w:pPr>
        <w:numPr>
          <w:ilvl w:val="0"/>
          <w:numId w:val="7"/>
        </w:num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要求每个月对压差计维护保养一次</w:t>
      </w:r>
    </w:p>
    <w:p w:rsidR="00845EC3" w:rsidRDefault="00D44E50">
      <w:pPr>
        <w:numPr>
          <w:ilvl w:val="0"/>
          <w:numId w:val="7"/>
        </w:num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要求每个月定期检查回风过滤网及过滤器使一次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①定期检查回风口过滤网，每月清洁一次，每年更换一次。如遇特殊污染，及时更换，并用消毒剂擦拭回风口内表面。视安装环境、季节、使用、作业条件及类似疫情等</w:t>
      </w:r>
      <w:r>
        <w:rPr>
          <w:rFonts w:ascii="仿宋" w:eastAsia="仿宋" w:hAnsi="仿宋" w:cs="仿宋" w:hint="eastAsia"/>
          <w:sz w:val="24"/>
        </w:rPr>
        <w:lastRenderedPageBreak/>
        <w:t>特况，滤尘网、初效，每年清洗12次。洁净区域室内回风滤网，每周清洗一次。（注：新型冠状病毒肺炎疫情期间滤尘网清洗消毒1次/周），新风机组初效过滤器宜每2-4周清洁一次；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②检查空气处理器内各类空气过滤器，发现堵塞失效、及时通知院方进行更换；</w:t>
      </w:r>
    </w:p>
    <w:p w:rsidR="00845EC3" w:rsidRDefault="00D44E50">
      <w:pPr>
        <w:adjustRightInd w:val="0"/>
        <w:snapToGrid w:val="0"/>
        <w:spacing w:line="400" w:lineRule="exact"/>
        <w:ind w:firstLineChars="200" w:firstLine="480"/>
        <w:rPr>
          <w:rFonts w:ascii="仿宋" w:eastAsia="仿宋" w:hAnsi="仿宋" w:cs="仿宋"/>
        </w:rPr>
      </w:pPr>
      <w:r>
        <w:rPr>
          <w:rFonts w:ascii="仿宋" w:eastAsia="仿宋" w:hAnsi="仿宋" w:cs="仿宋" w:hint="eastAsia"/>
          <w:sz w:val="24"/>
        </w:rPr>
        <w:t>设专门维护管理人员，遵循设备的使用说明进行保养与维护；并制定运行手册，有检查和记录。</w:t>
      </w:r>
    </w:p>
    <w:p w:rsidR="00845EC3" w:rsidRDefault="00D44E50">
      <w:pPr>
        <w:adjustRightInd w:val="0"/>
        <w:snapToGrid w:val="0"/>
        <w:spacing w:line="400" w:lineRule="exact"/>
        <w:ind w:firstLineChars="200" w:firstLine="482"/>
        <w:rPr>
          <w:rFonts w:ascii="仿宋" w:eastAsia="仿宋" w:hAnsi="仿宋" w:cs="仿宋"/>
          <w:b/>
          <w:sz w:val="24"/>
        </w:rPr>
      </w:pPr>
      <w:r>
        <w:rPr>
          <w:rFonts w:ascii="仿宋" w:eastAsia="仿宋" w:hAnsi="仿宋" w:cs="仿宋" w:hint="eastAsia"/>
          <w:b/>
          <w:sz w:val="24"/>
        </w:rPr>
        <w:t>2、风口、阀门、消声器（每月一次）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（1）送风天花的维护保养工作。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（2）高效送风口的维护保养工作。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（3）回风口的维护保养工作。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（4）防火阀、手动对开多叶调节阀、定风量阀的维护保养工作。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（5）消声器的维护保养工作。</w:t>
      </w:r>
    </w:p>
    <w:p w:rsidR="00845EC3" w:rsidRDefault="00D44E50">
      <w:pPr>
        <w:adjustRightInd w:val="0"/>
        <w:snapToGrid w:val="0"/>
        <w:spacing w:line="400" w:lineRule="exact"/>
        <w:ind w:firstLineChars="200" w:firstLine="482"/>
        <w:rPr>
          <w:rFonts w:ascii="仿宋" w:eastAsia="仿宋" w:hAnsi="仿宋" w:cs="仿宋"/>
          <w:b/>
          <w:sz w:val="24"/>
        </w:rPr>
      </w:pPr>
      <w:r>
        <w:rPr>
          <w:rFonts w:ascii="仿宋" w:eastAsia="仿宋" w:hAnsi="仿宋" w:cs="仿宋" w:hint="eastAsia"/>
          <w:b/>
          <w:sz w:val="24"/>
        </w:rPr>
        <w:t>3、排风机组（每月一次）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（1）排风机组的维护保养工作。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（2）排风口的维护保养工作。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（3）止回阀的维护保养工作。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①要求每个月对排风机组的接线柱检查一次；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②要求每个月对排风机组的接线检查一次；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③要求每个月对排风机组止回阀的开关情况检查一次；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（二）自动控制系统维护保养每月一次。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（1）自动控制柜的维护保养工作。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（2）自动控制系统温湿度传感器的维护保养工作。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（3）PLC湿度控制程序的维护保养工作。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（4）PLC温度控制程序的维护保养工作。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（5）PLC电加热控制程序的维护保养工作。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（6）PLC电极加湿器控制程序的维护保养工作。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（7）PLC比例积分阀控制程序的维护保养工作。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（8）PLC压力监测控制程序的维护保养工作。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（三）配电系统：每月保养一次。</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（1）洁净区域配电柜开关的维护保养工作。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（2）洁净区域配电箱开关的维护保养工作。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（3）洁净区域配电柜内接线端子的维护保养工作。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（4）洁净区域配电箱内接线端子的维护保养工作。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（5）照明灯管、镇流器的维护保养工作。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（6）照明开关、插座及接线端头的维护保养工作。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lastRenderedPageBreak/>
        <w:t>（7）夹层桥架、盖板、接口的维护保养工作。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（8）夹层电线管、电线的维护保养工作。</w:t>
      </w:r>
    </w:p>
    <w:p w:rsidR="00845EC3" w:rsidRDefault="00D44E50">
      <w:pPr>
        <w:adjustRightInd w:val="0"/>
        <w:snapToGrid w:val="0"/>
        <w:spacing w:line="400" w:lineRule="exact"/>
        <w:ind w:firstLineChars="200" w:firstLine="480"/>
        <w:rPr>
          <w:rFonts w:ascii="仿宋" w:eastAsia="仿宋" w:hAnsi="仿宋" w:cs="仿宋"/>
          <w:sz w:val="24"/>
        </w:rPr>
      </w:pPr>
      <w:r>
        <w:rPr>
          <w:rFonts w:ascii="仿宋" w:eastAsia="仿宋" w:hAnsi="仿宋" w:cs="仿宋" w:hint="eastAsia"/>
          <w:sz w:val="24"/>
        </w:rPr>
        <w:t>（四）其它：洁净度监测要求</w:t>
      </w:r>
    </w:p>
    <w:p w:rsidR="00845EC3" w:rsidRDefault="00D44E50">
      <w:pPr>
        <w:adjustRightInd w:val="0"/>
        <w:snapToGrid w:val="0"/>
        <w:spacing w:line="400" w:lineRule="exact"/>
        <w:ind w:firstLineChars="200" w:firstLine="480"/>
        <w:rPr>
          <w:rFonts w:ascii="仿宋" w:eastAsia="仿宋" w:hAnsi="仿宋" w:cs="仿宋"/>
          <w:b/>
          <w:sz w:val="28"/>
          <w:szCs w:val="28"/>
        </w:rPr>
      </w:pPr>
      <w:r>
        <w:rPr>
          <w:rFonts w:ascii="仿宋" w:eastAsia="仿宋" w:hAnsi="仿宋" w:cs="仿宋" w:hint="eastAsia"/>
          <w:sz w:val="24"/>
        </w:rPr>
        <w:t>各个洁净单元每月一次检测温湿度、静压差、换气次数、噪声、照度和悬浮粒子数，沉降菌监测结果由医院院感科提供，监测方法及结果的判定应符合《医院洁净手术部建筑技术规范》GB 50333-2013的要求。每年一次协助医院委托的第三方检测单位进行检测，医院感染暴发怀疑与空气污染有关时随时进行监测。</w:t>
      </w: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t xml:space="preserve">维修、维护以及技术人员要求 </w:t>
      </w:r>
    </w:p>
    <w:p w:rsidR="00845EC3" w:rsidRDefault="00D44E50">
      <w:pPr>
        <w:pStyle w:val="00"/>
        <w:numPr>
          <w:ilvl w:val="0"/>
          <w:numId w:val="8"/>
        </w:numPr>
        <w:spacing w:line="360" w:lineRule="auto"/>
        <w:rPr>
          <w:rFonts w:ascii="仿宋" w:eastAsia="仿宋" w:hAnsi="仿宋" w:cs="仿宋"/>
          <w:b/>
          <w:bCs/>
          <w:sz w:val="24"/>
          <w:highlight w:val="yellow"/>
        </w:rPr>
      </w:pPr>
      <w:r>
        <w:rPr>
          <w:rFonts w:ascii="仿宋" w:eastAsia="仿宋" w:hAnsi="仿宋" w:cs="仿宋" w:hint="eastAsia"/>
          <w:b/>
          <w:bCs/>
          <w:sz w:val="24"/>
          <w:highlight w:val="yellow"/>
        </w:rPr>
        <w:t>珠江新城院区、儿童院区及妇婴院区人员要求：</w:t>
      </w:r>
    </w:p>
    <w:p w:rsidR="00845EC3" w:rsidRDefault="00D44E50">
      <w:pPr>
        <w:pStyle w:val="00"/>
        <w:spacing w:line="360" w:lineRule="auto"/>
        <w:ind w:firstLineChars="200" w:firstLine="480"/>
        <w:rPr>
          <w:rFonts w:ascii="仿宋" w:eastAsia="仿宋" w:hAnsi="仿宋" w:cs="仿宋"/>
          <w:sz w:val="24"/>
        </w:rPr>
      </w:pPr>
      <w:r>
        <w:rPr>
          <w:rFonts w:ascii="仿宋" w:eastAsia="仿宋" w:hAnsi="仿宋" w:cs="仿宋" w:hint="eastAsia"/>
          <w:sz w:val="24"/>
          <w:lang w:val="zh-CN"/>
        </w:rPr>
        <w:t>中标人至少常年为本项目配备</w:t>
      </w:r>
      <w:r>
        <w:rPr>
          <w:rFonts w:ascii="仿宋" w:eastAsia="仿宋" w:hAnsi="仿宋" w:cs="仿宋" w:hint="eastAsia"/>
          <w:sz w:val="24"/>
          <w:u w:val="single"/>
        </w:rPr>
        <w:t xml:space="preserve"> </w:t>
      </w:r>
      <w:r>
        <w:rPr>
          <w:rFonts w:ascii="仿宋" w:eastAsia="仿宋" w:hAnsi="仿宋" w:cs="仿宋" w:hint="eastAsia"/>
          <w:sz w:val="24"/>
          <w:highlight w:val="yellow"/>
          <w:u w:val="single"/>
        </w:rPr>
        <w:t>6人</w:t>
      </w:r>
      <w:r>
        <w:rPr>
          <w:rFonts w:ascii="仿宋" w:eastAsia="仿宋" w:hAnsi="仿宋" w:cs="仿宋" w:hint="eastAsia"/>
          <w:sz w:val="24"/>
          <w:u w:val="single"/>
        </w:rPr>
        <w:t xml:space="preserve"> 或</w:t>
      </w:r>
      <w:r>
        <w:rPr>
          <w:rFonts w:ascii="仿宋" w:eastAsia="仿宋" w:hAnsi="仿宋" w:cs="仿宋" w:hint="eastAsia"/>
          <w:sz w:val="24"/>
          <w:lang w:val="zh-CN"/>
        </w:rPr>
        <w:t>以上的维修保养团队，维修保养团队人员需驻场医院。按7*24小时服务要求，</w:t>
      </w:r>
      <w:r>
        <w:rPr>
          <w:rFonts w:ascii="仿宋" w:eastAsia="仿宋" w:hAnsi="仿宋" w:cs="仿宋" w:hint="eastAsia"/>
          <w:sz w:val="24"/>
        </w:rPr>
        <w:t>夜间至少保证1名维保人员驻珠江新城院区值班，其余</w:t>
      </w:r>
      <w:r>
        <w:rPr>
          <w:rFonts w:ascii="仿宋" w:eastAsia="仿宋" w:hAnsi="仿宋" w:cs="仿宋" w:hint="eastAsia"/>
          <w:sz w:val="24"/>
          <w:lang w:val="zh-CN"/>
        </w:rPr>
        <w:t>机动支援人员由中标人根据实际需要调配，确保充足的人力配备及时响应服务需要。</w:t>
      </w:r>
      <w:r>
        <w:rPr>
          <w:rFonts w:ascii="仿宋" w:eastAsia="仿宋" w:hAnsi="仿宋" w:cs="仿宋" w:hint="eastAsia"/>
          <w:sz w:val="24"/>
        </w:rPr>
        <w:t>驻场维保人员</w:t>
      </w:r>
      <w:r>
        <w:rPr>
          <w:rFonts w:ascii="仿宋" w:eastAsia="仿宋" w:hAnsi="仿宋" w:cs="仿宋" w:hint="eastAsia"/>
          <w:sz w:val="24"/>
          <w:lang w:val="zh-CN"/>
        </w:rPr>
        <w:t>须持有《</w:t>
      </w:r>
      <w:r>
        <w:rPr>
          <w:rFonts w:ascii="仿宋" w:eastAsia="仿宋" w:hAnsi="仿宋" w:cs="仿宋" w:hint="eastAsia"/>
          <w:sz w:val="24"/>
        </w:rPr>
        <w:t>特种作业操作证</w:t>
      </w:r>
      <w:r>
        <w:rPr>
          <w:rFonts w:ascii="仿宋" w:eastAsia="仿宋" w:hAnsi="仿宋" w:cs="仿宋" w:hint="eastAsia"/>
          <w:sz w:val="24"/>
          <w:lang w:val="zh-CN"/>
        </w:rPr>
        <w:t>》（</w:t>
      </w:r>
      <w:r>
        <w:rPr>
          <w:rFonts w:ascii="仿宋" w:eastAsia="仿宋" w:hAnsi="仿宋" w:cs="仿宋" w:hint="eastAsia"/>
          <w:sz w:val="24"/>
        </w:rPr>
        <w:t>作业类别：制冷与空调操作证</w:t>
      </w:r>
      <w:r>
        <w:rPr>
          <w:rFonts w:ascii="仿宋" w:eastAsia="仿宋" w:hAnsi="仿宋" w:cs="仿宋" w:hint="eastAsia"/>
          <w:sz w:val="24"/>
          <w:lang w:val="zh-CN"/>
        </w:rPr>
        <w:t>），且能操作、维护本招标项目的所有系统设备，同时须严格按照操作规程作业，遵守采购人各项管理规定，并无条件接受采购人的管理和安排。中标人应按投标文件中的驻场人员名单提供驻场人员。</w:t>
      </w:r>
      <w:r>
        <w:rPr>
          <w:rFonts w:ascii="仿宋" w:eastAsia="仿宋" w:hAnsi="仿宋" w:cs="仿宋" w:hint="eastAsia"/>
          <w:sz w:val="24"/>
        </w:rPr>
        <w:t>项目服务期间中标人如需更换驻场人员，中标人须保证替补人员的专业技术资格及工作经验不低于投标时的拟派驻场人员，经采购人同意后，方可进行人员更换。</w:t>
      </w:r>
    </w:p>
    <w:p w:rsidR="00845EC3" w:rsidRDefault="00D44E50">
      <w:pPr>
        <w:pStyle w:val="TableParagraph"/>
        <w:spacing w:before="60" w:line="360" w:lineRule="auto"/>
        <w:ind w:firstLineChars="200" w:firstLine="480"/>
        <w:jc w:val="both"/>
        <w:rPr>
          <w:rFonts w:ascii="仿宋" w:eastAsia="仿宋" w:hAnsi="仿宋" w:cs="仿宋"/>
          <w:sz w:val="24"/>
          <w:szCs w:val="24"/>
        </w:rPr>
      </w:pPr>
      <w:r>
        <w:rPr>
          <w:rFonts w:ascii="仿宋" w:eastAsia="仿宋" w:hAnsi="仿宋" w:cs="仿宋" w:hint="eastAsia"/>
          <w:sz w:val="24"/>
          <w:szCs w:val="24"/>
        </w:rPr>
        <w:t>其中项目经理1人，持有有效期内的《特种作业操作证》（作业类别：高处作业）、《特种作业操作证》（作业类别：焊接与热切割作业）、《特种作业操作证》（作业类别：低压电工作业），需具有8年</w:t>
      </w:r>
      <w:r>
        <w:rPr>
          <w:rFonts w:ascii="仿宋" w:eastAsia="仿宋" w:hAnsi="仿宋" w:cs="仿宋" w:hint="eastAsia"/>
          <w:sz w:val="24"/>
          <w:szCs w:val="24"/>
          <w:lang w:val="en-US"/>
        </w:rPr>
        <w:t>或以上</w:t>
      </w:r>
      <w:r>
        <w:rPr>
          <w:rFonts w:ascii="仿宋" w:eastAsia="仿宋" w:hAnsi="仿宋" w:cs="仿宋" w:hint="eastAsia"/>
          <w:sz w:val="24"/>
          <w:szCs w:val="24"/>
        </w:rPr>
        <w:t>同类项目管理经验；技术主管</w:t>
      </w:r>
      <w:r>
        <w:rPr>
          <w:rFonts w:ascii="仿宋" w:eastAsia="仿宋" w:hAnsi="仿宋" w:cs="仿宋" w:hint="eastAsia"/>
          <w:sz w:val="24"/>
          <w:szCs w:val="24"/>
          <w:lang w:val="en-US"/>
        </w:rPr>
        <w:t>1人</w:t>
      </w:r>
      <w:r>
        <w:rPr>
          <w:rFonts w:ascii="仿宋" w:eastAsia="仿宋" w:hAnsi="仿宋" w:cs="仿宋" w:hint="eastAsia"/>
          <w:sz w:val="24"/>
          <w:szCs w:val="24"/>
        </w:rPr>
        <w:t>：《特种作业操作证》（作业类别：高处作业），需具有5年或以上同类项目经验。专业维修工4人或以上，</w:t>
      </w:r>
      <w:r>
        <w:rPr>
          <w:rFonts w:ascii="仿宋" w:eastAsia="仿宋" w:hAnsi="仿宋" w:cs="仿宋" w:hint="eastAsia"/>
          <w:sz w:val="24"/>
          <w:szCs w:val="24"/>
          <w:lang w:val="en-US"/>
        </w:rPr>
        <w:t>负责洁净空调系统维护保养兼</w:t>
      </w:r>
      <w:r>
        <w:rPr>
          <w:rFonts w:ascii="仿宋" w:eastAsia="仿宋" w:hAnsi="仿宋" w:cs="仿宋" w:hint="eastAsia"/>
          <w:sz w:val="24"/>
          <w:szCs w:val="24"/>
        </w:rPr>
        <w:t>滤网设备消毒清洗等工作，持有有效期内的《特种作业操作证》（作业类别：高处作业）、《特种作业操作证》（作业类别：焊接与热切割作业）、《特种作业操作证》（作业类别：电工作业），具有3年或以上空调系统维护保养工作经验。</w:t>
      </w:r>
    </w:p>
    <w:p w:rsidR="00845EC3" w:rsidRDefault="00D44E50">
      <w:pPr>
        <w:pStyle w:val="00"/>
        <w:numPr>
          <w:ilvl w:val="0"/>
          <w:numId w:val="8"/>
        </w:numPr>
        <w:spacing w:line="360" w:lineRule="auto"/>
        <w:rPr>
          <w:rFonts w:ascii="仿宋" w:eastAsia="仿宋" w:hAnsi="仿宋" w:cs="仿宋"/>
          <w:b/>
          <w:bCs/>
          <w:sz w:val="24"/>
          <w:highlight w:val="yellow"/>
        </w:rPr>
      </w:pPr>
      <w:r>
        <w:rPr>
          <w:rFonts w:ascii="仿宋" w:eastAsia="仿宋" w:hAnsi="仿宋" w:cs="仿宋" w:hint="eastAsia"/>
          <w:b/>
          <w:bCs/>
          <w:sz w:val="24"/>
          <w:highlight w:val="yellow"/>
        </w:rPr>
        <w:t>增城院区人员要求：</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中标人至少常年为本项目配备</w:t>
      </w:r>
      <w:r>
        <w:rPr>
          <w:rFonts w:ascii="仿宋" w:eastAsia="仿宋" w:hAnsi="仿宋" w:cs="仿宋" w:hint="eastAsia"/>
          <w:sz w:val="24"/>
          <w:u w:val="single"/>
        </w:rPr>
        <w:t xml:space="preserve"> </w:t>
      </w:r>
      <w:r>
        <w:rPr>
          <w:rFonts w:ascii="仿宋" w:eastAsia="仿宋" w:hAnsi="仿宋" w:cs="仿宋" w:hint="eastAsia"/>
          <w:b/>
          <w:bCs/>
          <w:sz w:val="24"/>
          <w:highlight w:val="yellow"/>
          <w:u w:val="single"/>
        </w:rPr>
        <w:t>6人</w:t>
      </w:r>
      <w:r>
        <w:rPr>
          <w:rFonts w:ascii="仿宋" w:eastAsia="仿宋" w:hAnsi="仿宋" w:cs="仿宋" w:hint="eastAsia"/>
          <w:sz w:val="24"/>
          <w:u w:val="single"/>
        </w:rPr>
        <w:t xml:space="preserve"> 或</w:t>
      </w:r>
      <w:r>
        <w:rPr>
          <w:rFonts w:ascii="仿宋" w:eastAsia="仿宋" w:hAnsi="仿宋" w:cs="仿宋" w:hint="eastAsia"/>
          <w:sz w:val="24"/>
        </w:rPr>
        <w:t>以上的维修保养团队，维修保养团队人员需驻场医院。按7*24小时服务要求，</w:t>
      </w:r>
      <w:bookmarkStart w:id="4" w:name="_Hlk146295360"/>
      <w:r>
        <w:rPr>
          <w:rFonts w:ascii="仿宋" w:eastAsia="仿宋" w:hAnsi="仿宋" w:cs="仿宋" w:hint="eastAsia"/>
          <w:sz w:val="24"/>
        </w:rPr>
        <w:t>驻场技术人员</w:t>
      </w:r>
      <w:bookmarkEnd w:id="4"/>
      <w:r>
        <w:rPr>
          <w:rFonts w:ascii="仿宋" w:eastAsia="仿宋" w:hAnsi="仿宋" w:cs="仿宋" w:hint="eastAsia"/>
          <w:sz w:val="24"/>
        </w:rPr>
        <w:t>提供全年365天（正常上班时间和在非正常上班时间，包括周末和国家规定节假日）的24小时值班服务。驻场人员须接受医院管理与安排，工作日早班安排</w:t>
      </w:r>
      <w:r>
        <w:rPr>
          <w:rFonts w:ascii="仿宋" w:eastAsia="仿宋" w:hAnsi="仿宋" w:cs="仿宋" w:hint="eastAsia"/>
          <w:b/>
          <w:sz w:val="24"/>
        </w:rPr>
        <w:t>4人</w:t>
      </w:r>
      <w:r>
        <w:rPr>
          <w:rFonts w:ascii="仿宋" w:eastAsia="仿宋" w:hAnsi="仿宋" w:cs="仿宋" w:hint="eastAsia"/>
          <w:sz w:val="24"/>
        </w:rPr>
        <w:t>，中班安排</w:t>
      </w:r>
      <w:r>
        <w:rPr>
          <w:rFonts w:ascii="仿宋" w:eastAsia="仿宋" w:hAnsi="仿宋" w:cs="仿宋" w:hint="eastAsia"/>
          <w:b/>
          <w:sz w:val="24"/>
        </w:rPr>
        <w:t>1人</w:t>
      </w:r>
      <w:r>
        <w:rPr>
          <w:rFonts w:ascii="仿宋" w:eastAsia="仿宋" w:hAnsi="仿宋" w:cs="仿宋" w:hint="eastAsia"/>
          <w:sz w:val="24"/>
        </w:rPr>
        <w:t>值班，夜间至少保证1名维保人员驻院区值班，其余机动支援人员由中标人根据实际需要调配，确保充足的人力配备及</w:t>
      </w:r>
      <w:r>
        <w:rPr>
          <w:rFonts w:ascii="仿宋" w:eastAsia="仿宋" w:hAnsi="仿宋" w:cs="仿宋" w:hint="eastAsia"/>
          <w:sz w:val="24"/>
        </w:rPr>
        <w:lastRenderedPageBreak/>
        <w:t>时响应服务需要。驻场维保人员均须持有有效期内的《特种作业操作证》（作业类别：制冷与空调作业），且能操作、维护本招标项目的所有系统设备，同时须严格按照操作规程作业，遵守采购人各项管理规定，并无条件接受采购人的管理和安排。中标人应按投标文件中的驻场人员名单提供驻场人员。项目服务期间中标人如需更换驻场人员，中标人须保证替补人员的专业技术资格及工作经验不低于投标时的拟派驻场人员，经采购人同意后，方可进行人员更换。</w:t>
      </w:r>
      <w:r>
        <w:rPr>
          <w:rFonts w:ascii="仿宋" w:eastAsia="仿宋" w:hAnsi="仿宋" w:cs="仿宋" w:hint="eastAsia"/>
          <w:b/>
          <w:sz w:val="24"/>
        </w:rPr>
        <w:t>【投标时须提供驻场人员名单及对应的《特种作业操作证》（作业类别：制冷与空调作业）复印件】。</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其中项目经理1人，应具有暖通专业（或机电专业或电气专业）中级或以上工程师职称，需具有8年或以上同类项目管理经验；技术主管1人：具有有效期内的《特种作业操作证》（作业类别：电工作业）或《特种作业操作证》（作业类别：焊接与热切割作业）或《特种作业操作证》（作业类别：高处作业），需具有5年或以上同类项目经验。专业维修工6人或以上，负责洁净空调系统维护保养兼滤网设备消毒清洗等工作，持有有效期内的《特种作业操作证》（作业类别：焊接与热切割作业）或《特种作业操作证》（作业类别：电工作业）或《特种作业操作证》（作业类别：高处作业），具有3年或以上空调系统维护保养工作经验。</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须保障所有维修保养的设备及系统处于正常工作状态（除经双方共同认可的特殊情况外），符合各项管理规定，层流环境良好。中标人严格按照其所提供的洁净层流空调系统设备维修保养内容及计划进行每月的维护保养工作。</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投标人需获得本项目主要设备生产厂商授权的售后服务、零配件供应、人员培训相关证书。</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投标人应配置本项目有关的洁净区域专用的检测设备，如尘埃粒子仪、温湿度计、压差表、噪音仪、风速仪、光照仪等，投标时提供以上专用检测设备的在有效期内的校准报告扫描件。</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投标人配置空调设备维修用的专用仪器包括但不限于制冷剂检漏仪。</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中标人必须接受采购人不定期检查，并根据采购人的意见及时进行整改。</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上班时间要求</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中标人的驻场维保人员正常上班时间早班为8:00至17:00（周一至周日）、中班为16：00至24：00、夜班时间为24：00至次日8:00。未经采购人同意，不得随意更换技术人员。</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中标人在合同期内不得损坏采购人的任何公共设施，如果在维修过程中不慎损坏设</w:t>
      </w:r>
      <w:r>
        <w:rPr>
          <w:rFonts w:ascii="仿宋" w:eastAsia="仿宋" w:hAnsi="仿宋" w:cs="仿宋" w:hint="eastAsia"/>
          <w:sz w:val="24"/>
        </w:rPr>
        <w:lastRenderedPageBreak/>
        <w:t>施的，中标人应负责相应的责任。</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必须为维修人员配备齐全的安全防护装备和设施，涉及高空、电气等危险作业时，必须做好安全技术交底工作、班前安全培训、院感防护培训，做好工人安全防护和作业场地周边安全防护措施后，才能上岗操作。</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中标人需根据采购人实际情况，制定《服务实施方案》、《安全生产管理制度》、《维保人员组织架构》、《应急预案》等，并于合同签订后7天内，与服务人员相关证件资料一并提交采购人审核、备案。</w:t>
      </w:r>
    </w:p>
    <w:p w:rsidR="00845EC3" w:rsidRDefault="00D44E50">
      <w:pPr>
        <w:pStyle w:val="00"/>
        <w:numPr>
          <w:ilvl w:val="0"/>
          <w:numId w:val="8"/>
        </w:numPr>
        <w:spacing w:line="360" w:lineRule="auto"/>
        <w:rPr>
          <w:rFonts w:ascii="仿宋" w:eastAsia="仿宋" w:hAnsi="仿宋" w:cs="仿宋"/>
          <w:sz w:val="24"/>
        </w:rPr>
      </w:pPr>
      <w:r>
        <w:rPr>
          <w:rFonts w:ascii="仿宋" w:eastAsia="仿宋" w:hAnsi="仿宋" w:cs="仿宋" w:hint="eastAsia"/>
          <w:sz w:val="24"/>
        </w:rPr>
        <w:t>时间响应要求如下：</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（1）一般情况要求在10分钟内到达现场检修故障。</w:t>
      </w:r>
    </w:p>
    <w:p w:rsidR="00845EC3" w:rsidRDefault="00D44E50">
      <w:pPr>
        <w:spacing w:line="360" w:lineRule="auto"/>
        <w:ind w:firstLine="420"/>
        <w:rPr>
          <w:rFonts w:ascii="仿宋" w:eastAsia="仿宋" w:hAnsi="仿宋" w:cs="仿宋"/>
        </w:rPr>
      </w:pPr>
      <w:r>
        <w:rPr>
          <w:rFonts w:ascii="仿宋" w:eastAsia="仿宋" w:hAnsi="仿宋" w:cs="仿宋" w:hint="eastAsia"/>
          <w:sz w:val="24"/>
        </w:rPr>
        <w:t>（2）发生故障时，一般情况要求在24小时内排除故障。重要或紧急情况下（如突发医院感染暴发、突发重要设备故障、突发公共卫生时间等）中标人应尽快排除故障或提供备用方案应急解决问题。</w:t>
      </w: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t>服务验收和履约评价</w:t>
      </w:r>
    </w:p>
    <w:p w:rsidR="00845EC3" w:rsidRDefault="00D44E50">
      <w:pPr>
        <w:spacing w:line="360" w:lineRule="auto"/>
        <w:rPr>
          <w:rFonts w:ascii="仿宋" w:eastAsia="仿宋" w:hAnsi="仿宋" w:cs="仿宋"/>
          <w:sz w:val="24"/>
        </w:rPr>
      </w:pPr>
      <w:r>
        <w:rPr>
          <w:rFonts w:ascii="仿宋" w:eastAsia="仿宋" w:hAnsi="仿宋" w:cs="仿宋" w:hint="eastAsia"/>
          <w:sz w:val="24"/>
        </w:rPr>
        <w:t>1、服务验收标准：符合采购文件采购需求，采购人认可的标准及各项服务要求。</w:t>
      </w:r>
    </w:p>
    <w:p w:rsidR="00845EC3" w:rsidRDefault="00D44E50">
      <w:pPr>
        <w:spacing w:line="360" w:lineRule="auto"/>
        <w:rPr>
          <w:rFonts w:ascii="仿宋" w:eastAsia="仿宋" w:hAnsi="仿宋" w:cs="仿宋"/>
          <w:sz w:val="24"/>
        </w:rPr>
      </w:pPr>
      <w:r>
        <w:rPr>
          <w:rFonts w:ascii="仿宋" w:eastAsia="仿宋" w:hAnsi="仿宋" w:cs="仿宋" w:hint="eastAsia"/>
          <w:sz w:val="24"/>
        </w:rPr>
        <w:t>2、项目管理和服务月度质量考评： 从病人满意度（10%）、院方管理人员满意度（90%）（见附表）两个维度对服务质量检查进行综合考评，综合考评分≥90分为合格，＜90分的为不合格，低于90分每下降1分（相应分值是整数）扣当月服务费1000元。中标人连续三个月综合考评分均低于90分，或一年内累计有4个月综合考评分均低于90分，采购人可单方终止合同，并报相关行政主管部门；违约责任由中标人负责，由此造成的一切损失均由中标人负责。</w:t>
      </w:r>
    </w:p>
    <w:p w:rsidR="00845EC3" w:rsidRDefault="00D44E50">
      <w:pPr>
        <w:spacing w:line="360" w:lineRule="auto"/>
        <w:rPr>
          <w:rFonts w:ascii="仿宋" w:eastAsia="仿宋" w:hAnsi="仿宋" w:cs="仿宋"/>
          <w:sz w:val="24"/>
        </w:rPr>
      </w:pPr>
      <w:r>
        <w:rPr>
          <w:rFonts w:ascii="仿宋" w:eastAsia="仿宋" w:hAnsi="仿宋" w:cs="仿宋" w:hint="eastAsia"/>
          <w:sz w:val="24"/>
        </w:rPr>
        <w:t>3、中标人违反采购人的服务要求条款而产生的赔偿费或罚款，在当月的服务费中扣除，若当月的服务费金额不足以扣除赔偿费金额的，超出的部分在次月的服务费中继续扣除。</w:t>
      </w:r>
    </w:p>
    <w:p w:rsidR="00845EC3" w:rsidRDefault="00845EC3">
      <w:pPr>
        <w:rPr>
          <w:rFonts w:ascii="仿宋" w:eastAsia="仿宋" w:hAnsi="仿宋" w:cs="仿宋"/>
        </w:rPr>
      </w:pP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t>商务要求</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1、投标人的投标报价费用须包含采购人提供清单设备的维修保养人工费、检测调试费、设施更换施工费、设备工具使用费、交通运输费，以及更换设施、配件、零件所需100元（含100元）以内的材料费等所有费用。如需更换100元以上的设备及材料、配件、零件等，须向采购人报价并征得同意后方可购买安装，按投标报价单价和实际安装数量进行结算。100元以上的设备及材料、配件、零件等费用不包括在投标报价内。</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2、100元以下零配件参考以下清单（包括但不限于以下配件）：</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740"/>
        <w:gridCol w:w="3307"/>
        <w:gridCol w:w="2001"/>
        <w:gridCol w:w="861"/>
        <w:gridCol w:w="2320"/>
      </w:tblGrid>
      <w:tr w:rsidR="00845EC3">
        <w:tc>
          <w:tcPr>
            <w:tcW w:w="740"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序号</w:t>
            </w:r>
          </w:p>
        </w:tc>
        <w:tc>
          <w:tcPr>
            <w:tcW w:w="3307"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配件名称</w:t>
            </w:r>
          </w:p>
        </w:tc>
        <w:tc>
          <w:tcPr>
            <w:tcW w:w="2001"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规格型号</w:t>
            </w:r>
          </w:p>
        </w:tc>
        <w:tc>
          <w:tcPr>
            <w:tcW w:w="861"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单位</w:t>
            </w:r>
          </w:p>
        </w:tc>
        <w:tc>
          <w:tcPr>
            <w:tcW w:w="2320"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备注</w:t>
            </w: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220V交流接触器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10A、20A等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380V交流接触器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10A、20A等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空调保温板</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25mm、30mm</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平方</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水管保温管</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25mm等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条</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二、三插插座</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10A\16A等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6</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熔断器、保险丝（控制柜）</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1A/2A/5A等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7</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空调扎带</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50mm宽</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卷</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8</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控制柜指示灯</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红丝、绿色</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9</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控制柜按钮开关</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红丝、绿色</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电动门按键开关</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E6等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风柜皮带</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各类A\B型</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条</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电动门轮子</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55*12等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空调传感器（风冷空调外机）</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5K\10K\15K等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支</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14</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中间继电器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24V各级</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15</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中间继电器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220V各级</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16</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小型空气开关</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NXB-63/1P/2P等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17</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小型旋钮开关（控制）</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18</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交流热保护、热继</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NR2-10A/25A等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19</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电源线(维修用)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1.5mm²/2.5mm²/4mm²</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20</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信号线(维修用)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2芯/3芯/5芯等</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网线(维修用)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超6类</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高温线(维修用)</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 mm²/4 mm²</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电话线</w:t>
            </w:r>
          </w:p>
        </w:tc>
        <w:tc>
          <w:tcPr>
            <w:tcW w:w="200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2芯/4芯</w:t>
            </w:r>
          </w:p>
        </w:tc>
        <w:tc>
          <w:tcPr>
            <w:tcW w:w="861"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2320"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bl>
    <w:p w:rsidR="00845EC3" w:rsidRDefault="00845EC3">
      <w:pPr>
        <w:rPr>
          <w:rFonts w:ascii="仿宋" w:eastAsia="仿宋" w:hAnsi="仿宋" w:cs="仿宋"/>
        </w:rPr>
      </w:pPr>
    </w:p>
    <w:p w:rsidR="00845EC3" w:rsidRDefault="00D44E50">
      <w:pPr>
        <w:spacing w:line="360" w:lineRule="auto"/>
        <w:rPr>
          <w:rFonts w:ascii="仿宋" w:eastAsia="仿宋" w:hAnsi="仿宋" w:cs="仿宋"/>
          <w:sz w:val="24"/>
        </w:rPr>
      </w:pPr>
      <w:r>
        <w:rPr>
          <w:rFonts w:ascii="仿宋" w:eastAsia="仿宋" w:hAnsi="仿宋" w:cs="仿宋" w:hint="eastAsia"/>
          <w:sz w:val="24"/>
        </w:rPr>
        <w:t>2、采购项目交付（实施）的时间（期限）和地点（范围）</w:t>
      </w:r>
    </w:p>
    <w:p w:rsidR="00845EC3" w:rsidRDefault="00D44E50">
      <w:pPr>
        <w:spacing w:line="360" w:lineRule="auto"/>
        <w:rPr>
          <w:rFonts w:ascii="仿宋" w:eastAsia="仿宋" w:hAnsi="仿宋" w:cs="仿宋"/>
          <w:sz w:val="24"/>
        </w:rPr>
      </w:pPr>
      <w:r>
        <w:rPr>
          <w:rFonts w:ascii="仿宋" w:eastAsia="仿宋" w:hAnsi="仿宋" w:cs="仿宋" w:hint="eastAsia"/>
          <w:sz w:val="24"/>
        </w:rPr>
        <w:t>（1）交付（实施）的时间（期限）：合同生效之日起2年。</w:t>
      </w:r>
    </w:p>
    <w:p w:rsidR="00845EC3" w:rsidRDefault="00D44E50">
      <w:pPr>
        <w:pStyle w:val="aa"/>
        <w:spacing w:line="360" w:lineRule="auto"/>
        <w:rPr>
          <w:rFonts w:ascii="仿宋" w:eastAsia="仿宋" w:hAnsi="仿宋" w:cs="仿宋"/>
        </w:rPr>
      </w:pPr>
      <w:r>
        <w:rPr>
          <w:rFonts w:ascii="仿宋" w:eastAsia="仿宋" w:hAnsi="仿宋" w:cs="仿宋" w:hint="eastAsia"/>
        </w:rPr>
        <w:t>（2）交付（实施）的地点（范围）：广州医科大学附属妇女儿童医疗中心珠江新城院区（天河区金穗路9号）、儿童院区（越秀区人民中路318号）、妇婴院区（越秀区人民中路412号）、增城院区（增城区增城大道293号）。</w:t>
      </w:r>
    </w:p>
    <w:p w:rsidR="00845EC3" w:rsidRDefault="00845EC3">
      <w:pPr>
        <w:ind w:firstLine="420"/>
        <w:rPr>
          <w:rFonts w:ascii="仿宋" w:eastAsia="仿宋" w:hAnsi="仿宋" w:cs="仿宋"/>
        </w:rPr>
      </w:pPr>
    </w:p>
    <w:p w:rsidR="00845EC3" w:rsidRDefault="00D44E50">
      <w:pPr>
        <w:numPr>
          <w:ilvl w:val="0"/>
          <w:numId w:val="6"/>
        </w:numPr>
        <w:spacing w:line="360" w:lineRule="auto"/>
        <w:ind w:firstLineChars="100" w:firstLine="281"/>
        <w:jc w:val="left"/>
        <w:rPr>
          <w:rFonts w:ascii="仿宋" w:eastAsia="仿宋" w:hAnsi="仿宋" w:cs="仿宋"/>
          <w:b/>
          <w:sz w:val="28"/>
          <w:szCs w:val="28"/>
        </w:rPr>
      </w:pPr>
      <w:r>
        <w:rPr>
          <w:rFonts w:ascii="仿宋" w:eastAsia="仿宋" w:hAnsi="仿宋" w:cs="仿宋" w:hint="eastAsia"/>
          <w:b/>
          <w:sz w:val="28"/>
          <w:szCs w:val="28"/>
        </w:rPr>
        <w:t>付款方式</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1、按合同约定金额，每月以银行转账的方式支付维保服务费。</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2、标人需提供以上支出费用的书面记录文件、清单和发票，同时由采购人代表进行确认和签署“月度质量满意度”方能支付。</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3、中标人在每月5日（如遇节假日往后顺延）将上月的维修工作量清单、零配件更换明细表交由采购人后勤部门核对后，开具正式发票，由采购人收到发票后5个工作日内</w:t>
      </w:r>
      <w:r>
        <w:rPr>
          <w:rFonts w:ascii="仿宋" w:eastAsia="仿宋" w:hAnsi="仿宋" w:cs="仿宋" w:hint="eastAsia"/>
          <w:sz w:val="24"/>
        </w:rPr>
        <w:lastRenderedPageBreak/>
        <w:t>以银行转账方式支付服务费。</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4、因采购人使用的是财政资金，采购人在前款规定的付款时间为向政府采购支付部门提出办理财政支付申请手续的时间（不含政府财政支付部门审核的时间），在规定时间内提出支付申请手续后即视为采购人已经按期支付。</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5、首次结算服务费，中标人需凭以下资料与采购人结算：</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①合同；</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②中标通知书；</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③中标人开具的正式发票、工作量清单、月度质量满意度；</w:t>
      </w:r>
    </w:p>
    <w:p w:rsidR="00845EC3" w:rsidRDefault="00D44E50">
      <w:pPr>
        <w:pStyle w:val="11"/>
        <w:spacing w:line="360" w:lineRule="auto"/>
        <w:rPr>
          <w:rFonts w:ascii="仿宋" w:eastAsia="仿宋" w:hAnsi="仿宋" w:cs="仿宋"/>
          <w:sz w:val="24"/>
        </w:rPr>
      </w:pPr>
      <w:r>
        <w:rPr>
          <w:rFonts w:ascii="仿宋" w:eastAsia="仿宋" w:hAnsi="仿宋" w:cs="仿宋" w:hint="eastAsia"/>
          <w:sz w:val="24"/>
        </w:rPr>
        <w:t>④银行履约保函</w:t>
      </w:r>
    </w:p>
    <w:p w:rsidR="00845EC3" w:rsidRDefault="00845EC3">
      <w:pPr>
        <w:pStyle w:val="a5"/>
        <w:rPr>
          <w:rFonts w:ascii="仿宋" w:eastAsia="仿宋" w:hAnsi="仿宋" w:cs="仿宋"/>
        </w:rPr>
      </w:pPr>
    </w:p>
    <w:p w:rsidR="00845EC3" w:rsidRDefault="00845EC3">
      <w:pPr>
        <w:rPr>
          <w:rFonts w:ascii="仿宋" w:eastAsia="仿宋" w:hAnsi="仿宋" w:cs="仿宋"/>
        </w:rPr>
      </w:pPr>
    </w:p>
    <w:p w:rsidR="00845EC3" w:rsidRDefault="00D44E50">
      <w:pPr>
        <w:jc w:val="center"/>
        <w:rPr>
          <w:rFonts w:ascii="仿宋" w:eastAsia="仿宋" w:hAnsi="仿宋" w:cs="仿宋"/>
          <w:sz w:val="28"/>
          <w:szCs w:val="28"/>
        </w:rPr>
      </w:pPr>
      <w:r>
        <w:rPr>
          <w:rFonts w:ascii="仿宋" w:eastAsia="仿宋" w:hAnsi="仿宋" w:cs="仿宋" w:hint="eastAsia"/>
          <w:b/>
          <w:sz w:val="28"/>
          <w:szCs w:val="28"/>
        </w:rPr>
        <w:t>洁净空调系统维保服务满意度评分表</w:t>
      </w:r>
    </w:p>
    <w:p w:rsidR="00845EC3" w:rsidRDefault="00D44E50">
      <w:pPr>
        <w:jc w:val="center"/>
        <w:rPr>
          <w:rFonts w:ascii="仿宋" w:eastAsia="仿宋" w:hAnsi="仿宋" w:cs="仿宋"/>
          <w:sz w:val="28"/>
          <w:szCs w:val="28"/>
        </w:rPr>
      </w:pPr>
      <w:r>
        <w:rPr>
          <w:rFonts w:ascii="仿宋" w:eastAsia="仿宋" w:hAnsi="仿宋" w:cs="仿宋" w:hint="eastAsia"/>
          <w:b/>
          <w:sz w:val="28"/>
          <w:szCs w:val="28"/>
          <w:u w:val="single"/>
        </w:rPr>
        <w:t xml:space="preserve">    </w:t>
      </w:r>
      <w:r>
        <w:rPr>
          <w:rFonts w:ascii="仿宋" w:eastAsia="仿宋" w:hAnsi="仿宋" w:cs="仿宋" w:hint="eastAsia"/>
          <w:b/>
          <w:sz w:val="28"/>
          <w:szCs w:val="28"/>
        </w:rPr>
        <w:t>年</w:t>
      </w:r>
      <w:r>
        <w:rPr>
          <w:rFonts w:ascii="仿宋" w:eastAsia="仿宋" w:hAnsi="仿宋" w:cs="仿宋" w:hint="eastAsia"/>
          <w:b/>
          <w:sz w:val="28"/>
          <w:szCs w:val="28"/>
          <w:u w:val="single"/>
        </w:rPr>
        <w:t xml:space="preserve">   </w:t>
      </w:r>
      <w:r>
        <w:rPr>
          <w:rFonts w:ascii="仿宋" w:eastAsia="仿宋" w:hAnsi="仿宋" w:cs="仿宋" w:hint="eastAsia"/>
          <w:b/>
          <w:sz w:val="28"/>
          <w:szCs w:val="28"/>
        </w:rPr>
        <w:t>月</w:t>
      </w:r>
    </w:p>
    <w:tbl>
      <w:tblPr>
        <w:tblW w:w="9559" w:type="dxa"/>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699"/>
        <w:gridCol w:w="763"/>
        <w:gridCol w:w="596"/>
        <w:gridCol w:w="3799"/>
        <w:gridCol w:w="1432"/>
        <w:gridCol w:w="680"/>
        <w:gridCol w:w="1590"/>
      </w:tblGrid>
      <w:tr w:rsidR="00845EC3">
        <w:trPr>
          <w:trHeight w:val="492"/>
        </w:trPr>
        <w:tc>
          <w:tcPr>
            <w:tcW w:w="1462" w:type="dxa"/>
            <w:gridSpan w:val="2"/>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院区：</w:t>
            </w:r>
          </w:p>
        </w:tc>
        <w:tc>
          <w:tcPr>
            <w:tcW w:w="596" w:type="dxa"/>
            <w:tcBorders>
              <w:top w:val="single" w:sz="4" w:space="0" w:color="000000"/>
              <w:left w:val="single" w:sz="4" w:space="0" w:color="000000"/>
              <w:bottom w:val="single" w:sz="4" w:space="0" w:color="000000"/>
              <w:right w:val="single" w:sz="4" w:space="0" w:color="000000"/>
            </w:tcBorders>
          </w:tcPr>
          <w:p w:rsidR="00845EC3" w:rsidRDefault="00845EC3">
            <w:pPr>
              <w:jc w:val="center"/>
              <w:rPr>
                <w:rFonts w:ascii="仿宋" w:eastAsia="仿宋" w:hAnsi="仿宋" w:cs="仿宋"/>
              </w:rPr>
            </w:pPr>
          </w:p>
        </w:tc>
        <w:tc>
          <w:tcPr>
            <w:tcW w:w="3799" w:type="dxa"/>
            <w:tcBorders>
              <w:top w:val="single" w:sz="4" w:space="0" w:color="000000"/>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b/>
              </w:rPr>
              <w:t>评分人签名：</w:t>
            </w:r>
          </w:p>
        </w:tc>
        <w:tc>
          <w:tcPr>
            <w:tcW w:w="3702" w:type="dxa"/>
            <w:gridSpan w:val="3"/>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填表时间： 年 月 日</w:t>
            </w:r>
          </w:p>
        </w:tc>
      </w:tr>
      <w:tr w:rsidR="00845EC3">
        <w:tc>
          <w:tcPr>
            <w:tcW w:w="699"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方向</w:t>
            </w:r>
          </w:p>
        </w:tc>
        <w:tc>
          <w:tcPr>
            <w:tcW w:w="76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项目</w:t>
            </w:r>
          </w:p>
        </w:tc>
        <w:tc>
          <w:tcPr>
            <w:tcW w:w="596"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序号</w:t>
            </w:r>
          </w:p>
        </w:tc>
        <w:tc>
          <w:tcPr>
            <w:tcW w:w="3799"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评分细则</w:t>
            </w:r>
          </w:p>
        </w:tc>
        <w:tc>
          <w:tcPr>
            <w:tcW w:w="1432"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分值</w:t>
            </w:r>
          </w:p>
        </w:tc>
        <w:tc>
          <w:tcPr>
            <w:tcW w:w="680"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扣分</w:t>
            </w:r>
          </w:p>
        </w:tc>
        <w:tc>
          <w:tcPr>
            <w:tcW w:w="1590"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b/>
              </w:rPr>
              <w:t>扣分原因</w:t>
            </w:r>
          </w:p>
        </w:tc>
      </w:tr>
      <w:tr w:rsidR="00845EC3">
        <w:tc>
          <w:tcPr>
            <w:tcW w:w="699" w:type="dxa"/>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b/>
                <w:sz w:val="24"/>
              </w:rPr>
              <w:t>管理方面（45分）</w:t>
            </w: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服务形象</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统一整齐着装，佩戴工作证</w:t>
            </w:r>
          </w:p>
        </w:tc>
        <w:tc>
          <w:tcPr>
            <w:tcW w:w="1432" w:type="dxa"/>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sz w:val="24"/>
              </w:rPr>
              <w:t>总分45分，公司某个评分点服务不到位的，可酌情扣分。</w:t>
            </w: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2</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衣着整齐干净、仪态端正</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服务态度</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3</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热情服务，耐心回答客户咨询</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4</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语言得体有礼貌，微笑服务</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5</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及时提供服务</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人员情况</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6</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实际驻场人员数量是否符合合同要求</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制度执行情况</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7</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是否擅自带公司、院方科室、物资、材料外出</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8</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工作安全措施落实到位，有安全工作监督机制，无安全隐患。</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9</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工作安全措施落实到位，有安全工作监督机制，无安全隐患。</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sz w:val="24"/>
              </w:rPr>
              <w:t>公司配合情况</w:t>
            </w: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10</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及时向院方反馈设备隐患</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11</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配合院方开展节能管理工作</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12</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管理人员及时跟进及回复报修情况</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b/>
                <w:sz w:val="24"/>
              </w:rPr>
              <w:t>技术方面（45</w:t>
            </w:r>
            <w:r>
              <w:rPr>
                <w:rFonts w:ascii="仿宋" w:eastAsia="仿宋" w:hAnsi="仿宋" w:cs="仿宋" w:hint="eastAsia"/>
                <w:b/>
                <w:sz w:val="24"/>
              </w:rPr>
              <w:lastRenderedPageBreak/>
              <w:t>分）</w:t>
            </w: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lastRenderedPageBreak/>
              <w:t>人员技能</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定期组织安全培训</w:t>
            </w:r>
          </w:p>
        </w:tc>
        <w:tc>
          <w:tcPr>
            <w:tcW w:w="1432" w:type="dxa"/>
            <w:vMerge w:val="restart"/>
            <w:tcBorders>
              <w:top w:val="nil"/>
              <w:left w:val="single" w:sz="4" w:space="0" w:color="000000"/>
              <w:bottom w:val="single" w:sz="4" w:space="0" w:color="000000"/>
              <w:right w:val="single" w:sz="4" w:space="0" w:color="000000"/>
            </w:tcBorders>
          </w:tcPr>
          <w:p w:rsidR="00845EC3" w:rsidRDefault="00D44E50">
            <w:pPr>
              <w:rPr>
                <w:rFonts w:ascii="仿宋" w:eastAsia="仿宋" w:hAnsi="仿宋" w:cs="仿宋"/>
              </w:rPr>
            </w:pPr>
            <w:r>
              <w:rPr>
                <w:rFonts w:ascii="仿宋" w:eastAsia="仿宋" w:hAnsi="仿宋" w:cs="仿宋" w:hint="eastAsia"/>
                <w:sz w:val="24"/>
              </w:rPr>
              <w:t>总分45分，公司某个评分点服务不</w:t>
            </w:r>
            <w:r>
              <w:rPr>
                <w:rFonts w:ascii="仿宋" w:eastAsia="仿宋" w:hAnsi="仿宋" w:cs="仿宋" w:hint="eastAsia"/>
                <w:sz w:val="24"/>
              </w:rPr>
              <w:lastRenderedPageBreak/>
              <w:t>到位的，可酌情扣分。</w:t>
            </w: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2</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维保人员持证上岗</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监测项目</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3</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及时提交水质检测报告（冷凝水和冷却水）</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4</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定期监测各科室洁净度是否符合要求</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5</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通风系统设备运行定期监测</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设备维保</w:t>
            </w:r>
          </w:p>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6</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按时提交保养计划</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7</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按时完成设备维保及提交维保资料</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8</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空气处理机组定期清洁消毒</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9</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滤网按管理规定定期清洗消毒</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val="restart"/>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rPr>
            </w:pPr>
            <w:r>
              <w:rPr>
                <w:rFonts w:ascii="仿宋" w:eastAsia="仿宋" w:hAnsi="仿宋" w:cs="仿宋" w:hint="eastAsia"/>
              </w:rPr>
              <w:t>设备状况</w:t>
            </w: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10</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通风系统运行状况是否良好</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11</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中央空调主机运行状况是否良好</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699"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763"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596" w:type="dxa"/>
            <w:tcBorders>
              <w:top w:val="nil"/>
              <w:left w:val="single" w:sz="4" w:space="0" w:color="000000"/>
              <w:bottom w:val="single" w:sz="4" w:space="0" w:color="000000"/>
              <w:right w:val="single" w:sz="4" w:space="0" w:color="000000"/>
            </w:tcBorders>
            <w:vAlign w:val="bottom"/>
          </w:tcPr>
          <w:p w:rsidR="00845EC3" w:rsidRDefault="00D44E50">
            <w:pPr>
              <w:jc w:val="center"/>
              <w:rPr>
                <w:rFonts w:ascii="仿宋" w:eastAsia="仿宋" w:hAnsi="仿宋" w:cs="仿宋"/>
              </w:rPr>
            </w:pPr>
            <w:r>
              <w:rPr>
                <w:rFonts w:ascii="仿宋" w:eastAsia="仿宋" w:hAnsi="仿宋" w:cs="仿宋" w:hint="eastAsia"/>
              </w:rPr>
              <w:t>12</w:t>
            </w:r>
          </w:p>
        </w:tc>
        <w:tc>
          <w:tcPr>
            <w:tcW w:w="3799" w:type="dxa"/>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水系统运行状态是否良好</w:t>
            </w:r>
          </w:p>
        </w:tc>
        <w:tc>
          <w:tcPr>
            <w:tcW w:w="1432" w:type="dxa"/>
            <w:vMerge/>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68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c>
          <w:tcPr>
            <w:tcW w:w="1590" w:type="dxa"/>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5857" w:type="dxa"/>
            <w:gridSpan w:val="4"/>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总得分</w:t>
            </w:r>
          </w:p>
        </w:tc>
        <w:tc>
          <w:tcPr>
            <w:tcW w:w="3702" w:type="dxa"/>
            <w:gridSpan w:val="3"/>
            <w:tcBorders>
              <w:top w:val="nil"/>
              <w:left w:val="single" w:sz="4" w:space="0" w:color="000000"/>
              <w:bottom w:val="single" w:sz="4" w:space="0" w:color="000000"/>
              <w:right w:val="single" w:sz="4" w:space="0" w:color="000000"/>
            </w:tcBorders>
          </w:tcPr>
          <w:p w:rsidR="00845EC3" w:rsidRDefault="00845EC3">
            <w:pPr>
              <w:rPr>
                <w:rFonts w:ascii="仿宋" w:eastAsia="仿宋" w:hAnsi="仿宋" w:cs="仿宋"/>
              </w:rPr>
            </w:pPr>
          </w:p>
        </w:tc>
      </w:tr>
      <w:tr w:rsidR="00845EC3">
        <w:tc>
          <w:tcPr>
            <w:tcW w:w="9559" w:type="dxa"/>
            <w:gridSpan w:val="7"/>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rPr>
            </w:pPr>
            <w:r>
              <w:rPr>
                <w:rFonts w:ascii="仿宋" w:eastAsia="仿宋" w:hAnsi="仿宋" w:cs="仿宋" w:hint="eastAsia"/>
              </w:rPr>
              <w:t>填表说明：</w:t>
            </w:r>
          </w:p>
          <w:p w:rsidR="00845EC3" w:rsidRDefault="00D44E50">
            <w:pPr>
              <w:jc w:val="left"/>
              <w:rPr>
                <w:rFonts w:ascii="仿宋" w:eastAsia="仿宋" w:hAnsi="仿宋" w:cs="仿宋"/>
              </w:rPr>
            </w:pPr>
            <w:r>
              <w:rPr>
                <w:rFonts w:ascii="仿宋" w:eastAsia="仿宋" w:hAnsi="仿宋" w:cs="仿宋" w:hint="eastAsia"/>
              </w:rPr>
              <w:t>1、本表由总务科机电管理人员填写。</w:t>
            </w:r>
          </w:p>
          <w:p w:rsidR="00845EC3" w:rsidRDefault="00D44E50">
            <w:pPr>
              <w:jc w:val="left"/>
              <w:rPr>
                <w:rFonts w:ascii="仿宋" w:eastAsia="仿宋" w:hAnsi="仿宋" w:cs="仿宋"/>
              </w:rPr>
            </w:pPr>
            <w:r>
              <w:rPr>
                <w:rFonts w:ascii="仿宋" w:eastAsia="仿宋" w:hAnsi="仿宋" w:cs="仿宋" w:hint="eastAsia"/>
              </w:rPr>
              <w:t>2、本表服务总评分90分，在每月总体评分总分中占比90%。</w:t>
            </w:r>
          </w:p>
          <w:p w:rsidR="00845EC3" w:rsidRDefault="00D44E50">
            <w:pPr>
              <w:jc w:val="left"/>
              <w:rPr>
                <w:rFonts w:ascii="仿宋" w:eastAsia="仿宋" w:hAnsi="仿宋" w:cs="仿宋"/>
              </w:rPr>
            </w:pPr>
            <w:r>
              <w:rPr>
                <w:rFonts w:ascii="仿宋" w:eastAsia="仿宋" w:hAnsi="仿宋" w:cs="仿宋" w:hint="eastAsia"/>
              </w:rPr>
              <w:t>3、如收到投诉，待后勤部核实为有效投诉后，在本表部分扣分，每次3分，上不封顶。</w:t>
            </w:r>
          </w:p>
        </w:tc>
      </w:tr>
    </w:tbl>
    <w:p w:rsidR="00845EC3" w:rsidRDefault="00845EC3">
      <w:pPr>
        <w:rPr>
          <w:rFonts w:ascii="仿宋" w:eastAsia="仿宋" w:hAnsi="仿宋" w:cs="仿宋"/>
        </w:rPr>
      </w:pPr>
    </w:p>
    <w:p w:rsidR="00845EC3" w:rsidRDefault="00845EC3">
      <w:pPr>
        <w:jc w:val="left"/>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D44E50">
      <w:pPr>
        <w:pageBreakBefore/>
        <w:numPr>
          <w:ilvl w:val="0"/>
          <w:numId w:val="3"/>
        </w:numPr>
        <w:spacing w:beforeLines="50" w:before="156"/>
        <w:jc w:val="left"/>
        <w:outlineLvl w:val="0"/>
        <w:rPr>
          <w:rFonts w:ascii="仿宋" w:eastAsia="仿宋" w:hAnsi="仿宋" w:cs="仿宋"/>
          <w:b/>
          <w:sz w:val="28"/>
          <w:szCs w:val="28"/>
        </w:rPr>
      </w:pPr>
      <w:bookmarkStart w:id="5" w:name="_Toc16933"/>
      <w:r>
        <w:rPr>
          <w:rFonts w:ascii="仿宋" w:eastAsia="仿宋" w:hAnsi="仿宋" w:cs="仿宋" w:hint="eastAsia"/>
          <w:b/>
          <w:sz w:val="28"/>
          <w:szCs w:val="28"/>
        </w:rPr>
        <w:lastRenderedPageBreak/>
        <w:t>中央空调系统设备维护保养服务项目概况及要求</w:t>
      </w:r>
      <w:bookmarkEnd w:id="5"/>
    </w:p>
    <w:p w:rsidR="00845EC3" w:rsidRPr="00D44E50" w:rsidRDefault="00D44E50">
      <w:pPr>
        <w:spacing w:line="360" w:lineRule="auto"/>
        <w:ind w:firstLineChars="176" w:firstLine="495"/>
        <w:rPr>
          <w:rFonts w:ascii="仿宋" w:eastAsia="仿宋" w:hAnsi="仿宋" w:cs="仿宋"/>
          <w:b/>
          <w:bCs/>
          <w:sz w:val="28"/>
          <w:szCs w:val="28"/>
        </w:rPr>
      </w:pPr>
      <w:r>
        <w:rPr>
          <w:rFonts w:ascii="仿宋" w:eastAsia="仿宋" w:hAnsi="仿宋" w:cs="仿宋" w:hint="eastAsia"/>
          <w:b/>
          <w:bCs/>
          <w:sz w:val="28"/>
          <w:szCs w:val="28"/>
          <w:lang w:val="hr-HR"/>
        </w:rPr>
        <w:t>1.项目名称：</w:t>
      </w:r>
      <w:bookmarkStart w:id="6" w:name="EBd7f31c1efb36400da02757cadd02a8f8"/>
      <w:r>
        <w:rPr>
          <w:rFonts w:ascii="仿宋" w:eastAsia="仿宋" w:hAnsi="仿宋" w:cs="仿宋" w:hint="eastAsia"/>
          <w:b/>
          <w:bCs/>
          <w:sz w:val="28"/>
          <w:szCs w:val="28"/>
        </w:rPr>
        <w:t>广州医科大学附属妇女儿童医疗中心</w:t>
      </w:r>
      <w:r w:rsidRPr="00D44E50">
        <w:rPr>
          <w:rFonts w:ascii="仿宋" w:eastAsia="仿宋" w:hAnsi="仿宋" w:cs="仿宋" w:hint="eastAsia"/>
          <w:b/>
          <w:bCs/>
          <w:sz w:val="28"/>
          <w:szCs w:val="28"/>
        </w:rPr>
        <w:t>中央空调系统维护保养服务项目</w:t>
      </w:r>
      <w:bookmarkEnd w:id="6"/>
      <w:r w:rsidRPr="00D44E50">
        <w:rPr>
          <w:rFonts w:ascii="仿宋" w:eastAsia="仿宋" w:hAnsi="仿宋" w:cs="仿宋" w:hint="eastAsia"/>
          <w:b/>
          <w:bCs/>
          <w:sz w:val="28"/>
          <w:szCs w:val="28"/>
        </w:rPr>
        <w:t>（包组二）</w:t>
      </w:r>
    </w:p>
    <w:p w:rsidR="00845EC3" w:rsidRDefault="00D44E50">
      <w:pPr>
        <w:spacing w:line="360" w:lineRule="auto"/>
        <w:ind w:firstLineChars="176" w:firstLine="495"/>
        <w:rPr>
          <w:rFonts w:ascii="仿宋" w:eastAsia="仿宋" w:hAnsi="仿宋" w:cs="仿宋"/>
          <w:b/>
          <w:bCs/>
          <w:sz w:val="24"/>
          <w:lang w:val="hr-HR"/>
        </w:rPr>
      </w:pPr>
      <w:r>
        <w:rPr>
          <w:rFonts w:ascii="仿宋" w:eastAsia="仿宋" w:hAnsi="仿宋" w:cs="仿宋" w:hint="eastAsia"/>
          <w:b/>
          <w:bCs/>
          <w:sz w:val="28"/>
          <w:szCs w:val="28"/>
          <w:lang w:val="hr-HR"/>
        </w:rPr>
        <w:t>2.服务期限</w:t>
      </w:r>
      <w:r>
        <w:rPr>
          <w:rFonts w:ascii="仿宋" w:eastAsia="仿宋" w:hAnsi="仿宋" w:cs="仿宋" w:hint="eastAsia"/>
          <w:b/>
          <w:bCs/>
          <w:sz w:val="24"/>
          <w:lang w:val="hr-HR"/>
        </w:rPr>
        <w:t>：</w:t>
      </w:r>
      <w:r>
        <w:rPr>
          <w:rFonts w:ascii="仿宋" w:eastAsia="仿宋" w:hAnsi="仿宋" w:cs="仿宋" w:hint="eastAsia"/>
          <w:b/>
          <w:bCs/>
          <w:sz w:val="24"/>
        </w:rPr>
        <w:t>二年</w:t>
      </w:r>
    </w:p>
    <w:p w:rsidR="00845EC3" w:rsidRDefault="00D44E50">
      <w:pPr>
        <w:spacing w:line="360" w:lineRule="auto"/>
        <w:ind w:firstLineChars="176" w:firstLine="495"/>
        <w:rPr>
          <w:rFonts w:ascii="仿宋" w:eastAsia="仿宋" w:hAnsi="仿宋" w:cs="仿宋"/>
          <w:lang w:val="hr-HR"/>
        </w:rPr>
      </w:pPr>
      <w:r>
        <w:rPr>
          <w:rFonts w:ascii="仿宋" w:eastAsia="仿宋" w:hAnsi="仿宋" w:cs="仿宋" w:hint="eastAsia"/>
          <w:b/>
          <w:bCs/>
          <w:sz w:val="28"/>
          <w:szCs w:val="28"/>
        </w:rPr>
        <w:t>3</w:t>
      </w:r>
      <w:r>
        <w:rPr>
          <w:rFonts w:ascii="仿宋" w:eastAsia="仿宋" w:hAnsi="仿宋" w:cs="仿宋" w:hint="eastAsia"/>
          <w:b/>
          <w:bCs/>
          <w:sz w:val="28"/>
          <w:szCs w:val="28"/>
          <w:lang w:val="hr-HR"/>
        </w:rPr>
        <w:t>.项目内容：</w:t>
      </w:r>
      <w:r>
        <w:rPr>
          <w:rFonts w:ascii="仿宋" w:eastAsia="仿宋" w:hAnsi="仿宋" w:cs="仿宋" w:hint="eastAsia"/>
          <w:b/>
          <w:bCs/>
          <w:sz w:val="24"/>
          <w:lang w:val="hr-HR"/>
        </w:rPr>
        <w:t>（</w:t>
      </w:r>
      <w:r>
        <w:rPr>
          <w:rFonts w:ascii="仿宋" w:eastAsia="仿宋" w:hAnsi="仿宋" w:cs="仿宋" w:hint="eastAsia"/>
          <w:b/>
          <w:bCs/>
          <w:sz w:val="24"/>
        </w:rPr>
        <w:t>1</w:t>
      </w:r>
      <w:r>
        <w:rPr>
          <w:rFonts w:ascii="仿宋" w:eastAsia="仿宋" w:hAnsi="仿宋" w:cs="仿宋" w:hint="eastAsia"/>
          <w:b/>
          <w:bCs/>
          <w:sz w:val="24"/>
          <w:lang w:val="hr-HR"/>
        </w:rPr>
        <w:t>）</w:t>
      </w:r>
      <w:r>
        <w:rPr>
          <w:rFonts w:ascii="仿宋" w:eastAsia="仿宋" w:hAnsi="仿宋" w:cs="仿宋" w:hint="eastAsia"/>
          <w:b/>
          <w:bCs/>
          <w:sz w:val="24"/>
        </w:rPr>
        <w:t>珠江新城院区：</w:t>
      </w:r>
      <w:r>
        <w:rPr>
          <w:rFonts w:ascii="仿宋" w:eastAsia="仿宋" w:hAnsi="仿宋" w:cs="仿宋" w:hint="eastAsia"/>
          <w:sz w:val="24"/>
          <w:lang w:val="hr-HR"/>
        </w:rPr>
        <w:t>为门诊区域、住院区域及办公区域</w:t>
      </w:r>
      <w:r>
        <w:rPr>
          <w:rFonts w:ascii="仿宋" w:eastAsia="仿宋" w:hAnsi="仿宋" w:cs="仿宋" w:hint="eastAsia"/>
          <w:sz w:val="24"/>
        </w:rPr>
        <w:t>的中央空调</w:t>
      </w:r>
      <w:r>
        <w:rPr>
          <w:rFonts w:ascii="仿宋" w:eastAsia="仿宋" w:hAnsi="仿宋" w:cs="仿宋" w:hint="eastAsia"/>
          <w:sz w:val="24"/>
          <w:lang w:val="hr-HR"/>
        </w:rPr>
        <w:t>主机、通风系统设备、末端设备、水系统等设备</w:t>
      </w:r>
      <w:r>
        <w:rPr>
          <w:rFonts w:ascii="仿宋" w:eastAsia="仿宋" w:hAnsi="仿宋" w:cs="仿宋" w:hint="eastAsia"/>
          <w:sz w:val="24"/>
        </w:rPr>
        <w:t>维护</w:t>
      </w:r>
      <w:r>
        <w:rPr>
          <w:rFonts w:ascii="仿宋" w:eastAsia="仿宋" w:hAnsi="仿宋" w:cs="仿宋" w:hint="eastAsia"/>
          <w:sz w:val="24"/>
          <w:lang w:val="hr-HR"/>
        </w:rPr>
        <w:t>保养、循环水水处理、系统运行策略技术支持</w:t>
      </w:r>
      <w:bookmarkStart w:id="7" w:name="_Hlk146638833"/>
      <w:r>
        <w:rPr>
          <w:rFonts w:ascii="仿宋" w:eastAsia="仿宋" w:hAnsi="仿宋" w:cs="仿宋" w:hint="eastAsia"/>
          <w:sz w:val="24"/>
          <w:lang w:val="hr-HR"/>
        </w:rPr>
        <w:t>；</w:t>
      </w:r>
      <w:r>
        <w:rPr>
          <w:rFonts w:ascii="仿宋" w:eastAsia="仿宋" w:hAnsi="仿宋" w:cs="仿宋" w:hint="eastAsia"/>
          <w:b/>
          <w:bCs/>
          <w:sz w:val="24"/>
          <w:lang w:val="hr-HR"/>
        </w:rPr>
        <w:t>（</w:t>
      </w:r>
      <w:r>
        <w:rPr>
          <w:rFonts w:ascii="仿宋" w:eastAsia="仿宋" w:hAnsi="仿宋" w:cs="仿宋" w:hint="eastAsia"/>
          <w:b/>
          <w:bCs/>
          <w:sz w:val="24"/>
        </w:rPr>
        <w:t>2</w:t>
      </w:r>
      <w:r>
        <w:rPr>
          <w:rFonts w:ascii="仿宋" w:eastAsia="仿宋" w:hAnsi="仿宋" w:cs="仿宋" w:hint="eastAsia"/>
          <w:b/>
          <w:bCs/>
          <w:sz w:val="24"/>
          <w:lang w:val="hr-HR"/>
        </w:rPr>
        <w:t>）</w:t>
      </w:r>
      <w:r>
        <w:rPr>
          <w:rFonts w:ascii="仿宋" w:eastAsia="仿宋" w:hAnsi="仿宋" w:cs="仿宋" w:hint="eastAsia"/>
          <w:b/>
          <w:bCs/>
          <w:sz w:val="24"/>
        </w:rPr>
        <w:t>增城院区：</w:t>
      </w:r>
      <w:r>
        <w:rPr>
          <w:rFonts w:ascii="仿宋" w:eastAsia="仿宋" w:hAnsi="仿宋" w:cs="仿宋" w:hint="eastAsia"/>
          <w:sz w:val="24"/>
        </w:rPr>
        <w:t>为门诊区域、住院区域及办公区域的中央空调主机、通风系统设备、末端设备、水系统等设备维护保养、循环水水处理、系统运行策略技术支持。负二楼空调机房中央空调主机、空调水泵，门诊医技楼、住院楼、周转楼（综合楼）、感染楼等末端空调通风系统（盘管风机、新风机、空调机、排风机、风管、冷冻水管）、自动控制系统以及风管、水管及其保温等维护、保修、清洗工作、空调水系统水质处理等。</w:t>
      </w:r>
      <w:bookmarkEnd w:id="7"/>
    </w:p>
    <w:p w:rsidR="00845EC3" w:rsidRDefault="00D44E50">
      <w:pPr>
        <w:adjustRightInd w:val="0"/>
        <w:snapToGrid w:val="0"/>
        <w:spacing w:beforeLines="50" w:before="156" w:afterLines="50" w:after="156"/>
        <w:ind w:firstLineChars="200" w:firstLine="562"/>
        <w:jc w:val="left"/>
        <w:rPr>
          <w:rFonts w:ascii="仿宋" w:eastAsia="仿宋" w:hAnsi="仿宋" w:cs="仿宋"/>
          <w:b/>
          <w:sz w:val="28"/>
          <w:szCs w:val="28"/>
        </w:rPr>
      </w:pPr>
      <w:r>
        <w:rPr>
          <w:rFonts w:ascii="仿宋" w:eastAsia="仿宋" w:hAnsi="仿宋" w:cs="仿宋" w:hint="eastAsia"/>
          <w:b/>
          <w:sz w:val="28"/>
          <w:szCs w:val="28"/>
        </w:rPr>
        <w:t>4.主要设备概况</w:t>
      </w:r>
    </w:p>
    <w:p w:rsidR="00845EC3" w:rsidRDefault="00D44E50">
      <w:pPr>
        <w:adjustRightInd w:val="0"/>
        <w:snapToGrid w:val="0"/>
        <w:spacing w:beforeLines="50" w:before="156" w:afterLines="50" w:after="156"/>
        <w:jc w:val="left"/>
        <w:rPr>
          <w:rFonts w:ascii="仿宋" w:eastAsia="仿宋" w:hAnsi="仿宋" w:cs="仿宋"/>
          <w:b/>
          <w:sz w:val="24"/>
        </w:rPr>
      </w:pPr>
      <w:r>
        <w:rPr>
          <w:rFonts w:ascii="仿宋" w:eastAsia="仿宋" w:hAnsi="仿宋" w:cs="仿宋" w:hint="eastAsia"/>
          <w:b/>
          <w:sz w:val="24"/>
        </w:rPr>
        <w:t>（1）珠江新城院区中央空调设备清单：</w:t>
      </w:r>
    </w:p>
    <w:tbl>
      <w:tblPr>
        <w:tblW w:w="9190" w:type="dxa"/>
        <w:jc w:val="center"/>
        <w:tblLayout w:type="fixed"/>
        <w:tblLook w:val="04A0" w:firstRow="1" w:lastRow="0" w:firstColumn="1" w:lastColumn="0" w:noHBand="0" w:noVBand="1"/>
      </w:tblPr>
      <w:tblGrid>
        <w:gridCol w:w="1825"/>
        <w:gridCol w:w="2030"/>
        <w:gridCol w:w="2961"/>
        <w:gridCol w:w="1270"/>
        <w:gridCol w:w="1104"/>
      </w:tblGrid>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科室</w:t>
            </w:r>
          </w:p>
        </w:tc>
        <w:tc>
          <w:tcPr>
            <w:tcW w:w="203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项目名称</w:t>
            </w:r>
          </w:p>
        </w:tc>
        <w:tc>
          <w:tcPr>
            <w:tcW w:w="2961"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型号品牌</w:t>
            </w:r>
          </w:p>
        </w:tc>
        <w:tc>
          <w:tcPr>
            <w:tcW w:w="1270"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设备数量</w:t>
            </w:r>
          </w:p>
        </w:tc>
        <w:tc>
          <w:tcPr>
            <w:tcW w:w="1104"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单位</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1楼普通发热门诊</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广东捷达莱堡</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34</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1楼儿科补液室</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广东捷达莱堡</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1楼妇科急诊</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广东捷达莱堡</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1楼隔离门诊</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广东捷达莱堡</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1-15楼普通门诊、住院部</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广东捷达莱堡、约克、新晃</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1452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1-15楼普通门诊、住院部</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全热回收空气处理机组</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捷达莱堡</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199</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1-15楼普通门诊、住院部</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集中式排风机</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广东松下</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85</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1-15楼普通门诊、住院部</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排气扇</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绿岛枫</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1168</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1楼停车场</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66KW涡旋风冷式机组</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天加</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5.5KW水泵</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广一</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负一楼机房</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45KW冷冻水泵</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45KW冷却水泵</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75KW冷冻水泵</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75KW冷却水泵</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APOLO</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800冷吨离心水冷冷水主机</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麦克维尔WSC113MBE71F/E3612/C3012，冷凝器每台配自动通炮机一台</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400冷吨螺杆水冷冷水主机</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麦克维尔WMD420.2，冷凝器每台配自动通炮机一台</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15楼天面</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600M3冷却水塔</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澳菱</w:t>
            </w:r>
          </w:p>
        </w:tc>
        <w:tc>
          <w:tcPr>
            <w:tcW w:w="127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全院区公共区域</w:t>
            </w: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各类系统阀门</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埃美柯、国标</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2314</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空调管道</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户外管道</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项</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color w:val="000000"/>
                <w:szCs w:val="21"/>
              </w:rPr>
            </w:pP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室内管道</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项</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定风量调节装置 </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国标</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369</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消毒灭菌灯</w:t>
            </w:r>
          </w:p>
        </w:tc>
        <w:tc>
          <w:tcPr>
            <w:tcW w:w="2961"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VBK-GL-1000</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1812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盏</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Y型过滤器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878</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镀锌风管止回阀</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204</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风阀执行器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西门子</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366</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消声器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广东业创</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199</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空调机组止回阀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广东业创</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26</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排污阀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92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膨胀水箱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国产国标</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温度计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布莱迪</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271</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新风机控制系统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广东灵镜</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压力表</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布莱迪</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452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闸阀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1742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止回阀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中央监控系统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智业</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套</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铸铁蝶阀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宁波埃美柯</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485</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jc w:val="center"/>
              <w:rPr>
                <w:rFonts w:ascii="仿宋" w:eastAsia="仿宋" w:hAnsi="仿宋" w:cs="仿宋"/>
                <w:color w:val="000000"/>
                <w:szCs w:val="21"/>
              </w:rPr>
            </w:pPr>
          </w:p>
        </w:tc>
        <w:tc>
          <w:tcPr>
            <w:tcW w:w="20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 xml:space="preserve">自动排气阀 </w:t>
            </w:r>
          </w:p>
        </w:tc>
        <w:tc>
          <w:tcPr>
            <w:tcW w:w="2961"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汉威</w:t>
            </w:r>
          </w:p>
        </w:tc>
        <w:tc>
          <w:tcPr>
            <w:tcW w:w="12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344</w:t>
            </w:r>
          </w:p>
        </w:tc>
        <w:tc>
          <w:tcPr>
            <w:tcW w:w="1104"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个</w:t>
            </w:r>
          </w:p>
        </w:tc>
      </w:tr>
      <w:tr w:rsidR="00845EC3">
        <w:trPr>
          <w:trHeight w:val="340"/>
          <w:jc w:val="center"/>
        </w:trPr>
        <w:tc>
          <w:tcPr>
            <w:tcW w:w="1825" w:type="dxa"/>
            <w:tcBorders>
              <w:top w:val="nil"/>
              <w:left w:val="nil"/>
              <w:bottom w:val="nil"/>
              <w:right w:val="nil"/>
            </w:tcBorders>
            <w:noWrap/>
            <w:vAlign w:val="center"/>
          </w:tcPr>
          <w:p w:rsidR="00845EC3" w:rsidRDefault="00845EC3">
            <w:pPr>
              <w:rPr>
                <w:rFonts w:ascii="仿宋" w:eastAsia="仿宋" w:hAnsi="仿宋" w:cs="仿宋"/>
                <w:color w:val="000000"/>
                <w:szCs w:val="21"/>
              </w:rPr>
            </w:pPr>
          </w:p>
        </w:tc>
        <w:tc>
          <w:tcPr>
            <w:tcW w:w="2030" w:type="dxa"/>
            <w:tcBorders>
              <w:top w:val="nil"/>
              <w:left w:val="nil"/>
              <w:bottom w:val="nil"/>
              <w:right w:val="nil"/>
            </w:tcBorders>
            <w:vAlign w:val="center"/>
          </w:tcPr>
          <w:p w:rsidR="00845EC3" w:rsidRDefault="00845EC3">
            <w:pPr>
              <w:rPr>
                <w:rFonts w:ascii="仿宋" w:eastAsia="仿宋" w:hAnsi="仿宋" w:cs="仿宋"/>
                <w:color w:val="000000"/>
                <w:szCs w:val="21"/>
              </w:rPr>
            </w:pPr>
          </w:p>
        </w:tc>
        <w:tc>
          <w:tcPr>
            <w:tcW w:w="2961" w:type="dxa"/>
            <w:tcBorders>
              <w:top w:val="nil"/>
              <w:left w:val="nil"/>
              <w:bottom w:val="nil"/>
              <w:right w:val="nil"/>
            </w:tcBorders>
            <w:vAlign w:val="center"/>
          </w:tcPr>
          <w:p w:rsidR="00845EC3" w:rsidRDefault="00845EC3">
            <w:pPr>
              <w:rPr>
                <w:rFonts w:ascii="仿宋" w:eastAsia="仿宋" w:hAnsi="仿宋" w:cs="仿宋"/>
                <w:color w:val="000000"/>
                <w:szCs w:val="21"/>
              </w:rPr>
            </w:pPr>
          </w:p>
        </w:tc>
        <w:tc>
          <w:tcPr>
            <w:tcW w:w="1270" w:type="dxa"/>
            <w:tcBorders>
              <w:top w:val="nil"/>
              <w:left w:val="nil"/>
              <w:bottom w:val="nil"/>
              <w:right w:val="nil"/>
            </w:tcBorders>
            <w:noWrap/>
            <w:vAlign w:val="center"/>
          </w:tcPr>
          <w:p w:rsidR="00845EC3" w:rsidRDefault="00845EC3">
            <w:pPr>
              <w:rPr>
                <w:rFonts w:ascii="仿宋" w:eastAsia="仿宋" w:hAnsi="仿宋" w:cs="仿宋"/>
                <w:color w:val="000000"/>
                <w:szCs w:val="21"/>
              </w:rPr>
            </w:pPr>
          </w:p>
        </w:tc>
        <w:tc>
          <w:tcPr>
            <w:tcW w:w="1104" w:type="dxa"/>
            <w:tcBorders>
              <w:top w:val="nil"/>
              <w:left w:val="nil"/>
              <w:bottom w:val="nil"/>
              <w:right w:val="nil"/>
            </w:tcBorders>
            <w:noWrap/>
            <w:vAlign w:val="center"/>
          </w:tcPr>
          <w:p w:rsidR="00845EC3" w:rsidRDefault="00845EC3">
            <w:pPr>
              <w:rPr>
                <w:rFonts w:ascii="仿宋" w:eastAsia="仿宋" w:hAnsi="仿宋" w:cs="仿宋"/>
                <w:color w:val="000000"/>
                <w:szCs w:val="21"/>
              </w:rPr>
            </w:pPr>
          </w:p>
        </w:tc>
      </w:tr>
    </w:tbl>
    <w:p w:rsidR="00845EC3" w:rsidRDefault="00845EC3">
      <w:pPr>
        <w:adjustRightInd w:val="0"/>
        <w:snapToGrid w:val="0"/>
        <w:spacing w:beforeLines="50" w:before="156" w:afterLines="50" w:after="156"/>
        <w:jc w:val="left"/>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rPr>
      </w:pPr>
    </w:p>
    <w:p w:rsidR="00845EC3" w:rsidRDefault="00845EC3">
      <w:pPr>
        <w:pStyle w:val="aa"/>
        <w:rPr>
          <w:rFonts w:ascii="仿宋" w:eastAsia="仿宋" w:hAnsi="仿宋" w:cs="仿宋"/>
          <w:b/>
        </w:rPr>
      </w:pPr>
    </w:p>
    <w:p w:rsidR="00845EC3" w:rsidRDefault="00845EC3">
      <w:pPr>
        <w:pStyle w:val="aa"/>
        <w:rPr>
          <w:rFonts w:ascii="仿宋" w:eastAsia="仿宋" w:hAnsi="仿宋" w:cs="仿宋"/>
          <w:b/>
        </w:rPr>
      </w:pPr>
    </w:p>
    <w:p w:rsidR="00845EC3" w:rsidRDefault="00845EC3">
      <w:pPr>
        <w:pStyle w:val="aa"/>
        <w:rPr>
          <w:rFonts w:ascii="仿宋" w:eastAsia="仿宋" w:hAnsi="仿宋" w:cs="仿宋"/>
          <w:b/>
        </w:rPr>
      </w:pPr>
    </w:p>
    <w:p w:rsidR="00845EC3" w:rsidRDefault="00D44E50">
      <w:pPr>
        <w:pStyle w:val="aa"/>
        <w:pageBreakBefore/>
        <w:rPr>
          <w:rFonts w:ascii="仿宋" w:eastAsia="仿宋" w:hAnsi="仿宋" w:cs="仿宋"/>
          <w:b/>
        </w:rPr>
      </w:pPr>
      <w:r>
        <w:rPr>
          <w:rFonts w:ascii="仿宋" w:eastAsia="仿宋" w:hAnsi="仿宋" w:cs="仿宋" w:hint="eastAsia"/>
          <w:b/>
        </w:rPr>
        <w:lastRenderedPageBreak/>
        <w:t>（2）增城院区中央空调设备清单</w:t>
      </w:r>
    </w:p>
    <w:tbl>
      <w:tblPr>
        <w:tblW w:w="4996" w:type="pct"/>
        <w:tblLayout w:type="fixed"/>
        <w:tblLook w:val="04A0" w:firstRow="1" w:lastRow="0" w:firstColumn="1" w:lastColumn="0" w:noHBand="0" w:noVBand="1"/>
      </w:tblPr>
      <w:tblGrid>
        <w:gridCol w:w="428"/>
        <w:gridCol w:w="846"/>
        <w:gridCol w:w="1378"/>
        <w:gridCol w:w="678"/>
        <w:gridCol w:w="3334"/>
        <w:gridCol w:w="700"/>
        <w:gridCol w:w="566"/>
        <w:gridCol w:w="1351"/>
      </w:tblGrid>
      <w:tr w:rsidR="00845EC3">
        <w:trPr>
          <w:trHeight w:val="660"/>
        </w:trPr>
        <w:tc>
          <w:tcPr>
            <w:tcW w:w="2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序号</w:t>
            </w:r>
          </w:p>
        </w:tc>
        <w:tc>
          <w:tcPr>
            <w:tcW w:w="4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类别</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产品名称</w:t>
            </w:r>
          </w:p>
        </w:tc>
        <w:tc>
          <w:tcPr>
            <w:tcW w:w="36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品牌</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设备型号及参数</w:t>
            </w:r>
          </w:p>
        </w:tc>
        <w:tc>
          <w:tcPr>
            <w:tcW w:w="377"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单位</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数量</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b/>
                <w:bCs/>
                <w:color w:val="000000"/>
                <w:szCs w:val="21"/>
              </w:rPr>
            </w:pPr>
            <w:r>
              <w:rPr>
                <w:rFonts w:ascii="仿宋" w:eastAsia="仿宋" w:hAnsi="仿宋" w:cs="仿宋" w:hint="eastAsia"/>
                <w:b/>
                <w:bCs/>
                <w:color w:val="000000"/>
                <w:kern w:val="0"/>
                <w:szCs w:val="21"/>
                <w:lang w:bidi="ar"/>
              </w:rPr>
              <w:t>备注</w:t>
            </w:r>
          </w:p>
        </w:tc>
      </w:tr>
      <w:tr w:rsidR="00845EC3">
        <w:trPr>
          <w:trHeight w:val="4994"/>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主机</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CH-3水冷 冷水机组</w:t>
            </w:r>
            <w:r>
              <w:rPr>
                <w:rFonts w:ascii="仿宋" w:eastAsia="仿宋" w:hAnsi="仿宋" w:cs="仿宋" w:hint="eastAsia"/>
                <w:color w:val="000000"/>
                <w:kern w:val="0"/>
                <w:szCs w:val="21"/>
                <w:lang w:bidi="ar"/>
              </w:rPr>
              <w:br/>
              <w:t>(变频离心式 )</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特灵型号：CVHF910</w:t>
            </w:r>
            <w:r>
              <w:rPr>
                <w:rFonts w:ascii="仿宋" w:eastAsia="仿宋" w:hAnsi="仿宋" w:cs="仿宋" w:hint="eastAsia"/>
                <w:color w:val="000000"/>
                <w:kern w:val="0"/>
                <w:szCs w:val="21"/>
                <w:lang w:bidi="ar"/>
              </w:rPr>
              <w:br/>
              <w:t>设备类型：变频离心式，制 冷量：3516kW,能耗指标： 在名义制冷工况和规定条  件下的性能系数COP=6.45,</w:t>
            </w:r>
            <w:r>
              <w:rPr>
                <w:rFonts w:ascii="仿宋" w:eastAsia="仿宋" w:hAnsi="仿宋" w:cs="仿宋" w:hint="eastAsia"/>
                <w:color w:val="000000"/>
                <w:kern w:val="0"/>
                <w:szCs w:val="21"/>
                <w:lang w:bidi="ar"/>
              </w:rPr>
              <w:br/>
              <w:t>IPLV=9.20,供电要求： 586kW(380V/50Hz),制冷工况：冷冻水进/出水温   12/7℃,冷却水进/出水温  32/37℃,冷媒：环保冷媒，工作压力：1.0MPa,噪声 =85dB(A),蒸发器流量：603m3/h,水流阻力=69.9kPa,污垢系数0.018</w:t>
            </w:r>
            <w:r>
              <w:rPr>
                <w:rFonts w:ascii="仿宋" w:eastAsia="仿宋" w:hAnsi="仿宋" w:cs="仿宋" w:hint="eastAsia"/>
                <w:color w:val="000000"/>
                <w:kern w:val="0"/>
                <w:szCs w:val="21"/>
                <w:lang w:bidi="ar"/>
              </w:rPr>
              <w:br/>
              <w:t>冷凝器流量：716m3/h,水流阻力=57.5kPa,污垢系数</w:t>
            </w:r>
            <w:r>
              <w:rPr>
                <w:rFonts w:ascii="仿宋" w:eastAsia="仿宋" w:hAnsi="仿宋" w:cs="仿宋" w:hint="eastAsia"/>
                <w:color w:val="000000"/>
                <w:kern w:val="0"/>
                <w:szCs w:val="21"/>
                <w:lang w:bidi="ar"/>
              </w:rPr>
              <w:br/>
              <w:t>0 . 044;参考尺寸：5392*3670*3086(h),机组运行重量：15417kg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机组减震装  置由厂商配  套供应，低  温部件的保  温由供货厂  商完成，启动 柜机控制柜  等由厂商配  套供货，水流 开关等部件  由厂商配套  供货，配齐启 动、智能控制 及安全保护装置</w:t>
            </w:r>
          </w:p>
        </w:tc>
      </w:tr>
      <w:tr w:rsidR="00845EC3">
        <w:trPr>
          <w:trHeight w:val="28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主机</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CH-4~5 水冷冷 水机组(定频</w:t>
            </w:r>
            <w:r>
              <w:rPr>
                <w:rFonts w:ascii="仿宋" w:eastAsia="仿宋" w:hAnsi="仿宋" w:cs="仿宋" w:hint="eastAsia"/>
                <w:color w:val="000000"/>
                <w:kern w:val="0"/>
                <w:szCs w:val="21"/>
                <w:lang w:bidi="ar"/>
              </w:rPr>
              <w:br/>
              <w:t>离心式 )</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特灵型号：CVHG1100</w:t>
            </w:r>
            <w:r>
              <w:rPr>
                <w:rFonts w:ascii="仿宋" w:eastAsia="仿宋" w:hAnsi="仿宋" w:cs="仿宋" w:hint="eastAsia"/>
                <w:color w:val="000000"/>
                <w:kern w:val="0"/>
                <w:szCs w:val="21"/>
                <w:lang w:bidi="ar"/>
              </w:rPr>
              <w:br/>
              <w:t>设备类型：定频离心式，制 冷量：3516kW,能耗指标： 在名义制冷工况和规定条  件下的性能系数COP=6.63,</w:t>
            </w:r>
            <w:r>
              <w:rPr>
                <w:rFonts w:ascii="仿宋" w:eastAsia="仿宋" w:hAnsi="仿宋" w:cs="仿宋" w:hint="eastAsia"/>
                <w:color w:val="000000"/>
                <w:kern w:val="0"/>
                <w:szCs w:val="21"/>
                <w:lang w:bidi="ar"/>
              </w:rPr>
              <w:br/>
              <w:t>IPLV=7.15,供电要求：569.6kW(380V/50Hz),制</w:t>
            </w:r>
            <w:r>
              <w:rPr>
                <w:rFonts w:ascii="仿宋" w:eastAsia="仿宋" w:hAnsi="仿宋" w:cs="仿宋" w:hint="eastAsia"/>
                <w:color w:val="000000"/>
                <w:kern w:val="0"/>
                <w:szCs w:val="21"/>
                <w:lang w:bidi="ar"/>
              </w:rPr>
              <w:br/>
              <w:t>冷工况：冷冻水进/出水温  12/7℃,冷却水进/出水温  32/37℃,冷媒：环保冷媒，工作压力：1.0MPa,噪声 =85dB(A),蒸发器流量：603m3/h,水流阻力=70.3kPa,污垢系数0.018冷凝器流量：713m3/h,水流阻力=86.3kPa,污垢系数0.044;  参考尺寸：5392*3086*3102(h),机</w:t>
            </w:r>
            <w:r>
              <w:rPr>
                <w:rFonts w:ascii="仿宋" w:eastAsia="仿宋" w:hAnsi="仿宋" w:cs="仿宋" w:hint="eastAsia"/>
                <w:color w:val="000000"/>
                <w:kern w:val="0"/>
                <w:szCs w:val="21"/>
                <w:lang w:bidi="ar"/>
              </w:rPr>
              <w:br/>
              <w:t>组运行重量：15683kg,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机组减震装  置由厂商配  套供应，低  温部件的保  温由供货厂  商完成，启动 柜机控制柜  等由厂商配  套供货，水流 开关等部件  由厂商配套  供货，配齐启 动、智能控制 及安全保护装置</w:t>
            </w:r>
          </w:p>
        </w:tc>
      </w:tr>
      <w:tr w:rsidR="00845EC3">
        <w:trPr>
          <w:trHeight w:val="308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3</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主机</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CH-1  水-水 热泵热水机组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特灵型号：RTWH440F</w:t>
            </w:r>
            <w:r>
              <w:rPr>
                <w:rFonts w:ascii="仿宋" w:eastAsia="仿宋" w:hAnsi="仿宋" w:cs="仿宋" w:hint="eastAsia"/>
                <w:color w:val="000000"/>
                <w:kern w:val="0"/>
                <w:szCs w:val="21"/>
                <w:lang w:bidi="ar"/>
              </w:rPr>
              <w:br/>
              <w:t>单制冷工况：制冷量1439.5kW,用电功率301kW,名义工况全年综合性能系数=5.64单制热工况：制热量1611.8kW,制热用电功率 356.9kW;供电要求：356.9KW(380V/50Hz)</w:t>
            </w:r>
            <w:r>
              <w:rPr>
                <w:rFonts w:ascii="仿宋" w:eastAsia="仿宋" w:hAnsi="仿宋" w:cs="仿宋" w:hint="eastAsia"/>
                <w:color w:val="000000"/>
                <w:kern w:val="0"/>
                <w:szCs w:val="21"/>
                <w:lang w:bidi="ar"/>
              </w:rPr>
              <w:br/>
              <w:t>制冷工况：冷冻水进/出水温12/7℃,冷凝器进/出水</w:t>
            </w:r>
            <w:r>
              <w:rPr>
                <w:rFonts w:ascii="仿宋" w:eastAsia="仿宋" w:hAnsi="仿宋" w:cs="仿宋" w:hint="eastAsia"/>
                <w:color w:val="000000"/>
                <w:kern w:val="0"/>
                <w:szCs w:val="21"/>
                <w:lang w:bidi="ar"/>
              </w:rPr>
              <w:br/>
              <w:t>温32/37℃,冷媒：环保冷媒，工作压力：1.0MPa,噪</w:t>
            </w:r>
            <w:r>
              <w:rPr>
                <w:rFonts w:ascii="仿宋" w:eastAsia="仿宋" w:hAnsi="仿宋" w:cs="仿宋" w:hint="eastAsia"/>
                <w:color w:val="000000"/>
                <w:kern w:val="0"/>
                <w:szCs w:val="21"/>
                <w:lang w:bidi="ar"/>
              </w:rPr>
              <w:br/>
              <w:t>声=82dB(A);蒸发器流量：247m3/h,水流阻力</w:t>
            </w:r>
            <w:r>
              <w:rPr>
                <w:rFonts w:ascii="仿宋" w:eastAsia="仿宋" w:hAnsi="仿宋" w:cs="仿宋" w:hint="eastAsia"/>
                <w:color w:val="000000"/>
                <w:kern w:val="0"/>
                <w:szCs w:val="21"/>
                <w:lang w:bidi="ar"/>
              </w:rPr>
              <w:br/>
              <w:t>=43.8kPa,污垢系数0.018;冷凝器流量：298m3/h,水</w:t>
            </w:r>
            <w:r>
              <w:rPr>
                <w:rFonts w:ascii="仿宋" w:eastAsia="仿宋" w:hAnsi="仿宋" w:cs="仿宋" w:hint="eastAsia"/>
                <w:color w:val="000000"/>
                <w:kern w:val="0"/>
                <w:szCs w:val="21"/>
                <w:lang w:bidi="ar"/>
              </w:rPr>
              <w:br/>
              <w:t>流阻力=36.9kPa,污垢系数0.044,制热工况热水进出</w:t>
            </w:r>
            <w:r>
              <w:rPr>
                <w:rFonts w:ascii="仿宋" w:eastAsia="仿宋" w:hAnsi="仿宋" w:cs="仿宋" w:hint="eastAsia"/>
                <w:color w:val="000000"/>
                <w:kern w:val="0"/>
                <w:szCs w:val="21"/>
                <w:lang w:bidi="ar"/>
              </w:rPr>
              <w:br/>
              <w:t>水温度：40/45℃,参考尺寸：4696*1725*2191(h),机</w:t>
            </w:r>
            <w:r>
              <w:rPr>
                <w:rFonts w:ascii="仿宋" w:eastAsia="仿宋" w:hAnsi="仿宋" w:cs="仿宋" w:hint="eastAsia"/>
                <w:color w:val="000000"/>
                <w:kern w:val="0"/>
                <w:szCs w:val="21"/>
                <w:lang w:bidi="ar"/>
              </w:rPr>
              <w:br/>
              <w:t>组运行重量8114kg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机组减震装  置由厂商配  套供应，低  温部件的保  温由供货厂  商完成，启动 柜机控制柜  等由厂商配  套供货，水流 开关等部件  由厂商配套  供货，配齐启 动、智能控制 及安全保护</w:t>
            </w:r>
            <w:r>
              <w:rPr>
                <w:rFonts w:ascii="仿宋" w:eastAsia="仿宋" w:hAnsi="仿宋" w:cs="仿宋" w:hint="eastAsia"/>
                <w:color w:val="000000"/>
                <w:kern w:val="0"/>
                <w:szCs w:val="21"/>
                <w:lang w:bidi="ar"/>
              </w:rPr>
              <w:br/>
              <w:t>装置</w:t>
            </w:r>
          </w:p>
        </w:tc>
      </w:tr>
      <w:tr w:rsidR="00845EC3">
        <w:trPr>
          <w:trHeight w:val="308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主机</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CH-2  水-水 热泵热水机组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特灵型号：RTWH440F</w:t>
            </w:r>
            <w:r>
              <w:rPr>
                <w:rFonts w:ascii="仿宋" w:eastAsia="仿宋" w:hAnsi="仿宋" w:cs="仿宋" w:hint="eastAsia"/>
                <w:color w:val="000000"/>
                <w:kern w:val="0"/>
                <w:szCs w:val="21"/>
                <w:lang w:bidi="ar"/>
              </w:rPr>
              <w:br/>
              <w:t>单制冷工况：制冷量1439.5kW,用电功率301kW名义工况全年综合性能系数=5.64单制热工况：制热量1611.8kW,制热用电功率356.9kW;可回收热量：  1611.8KW,用供电要求：</w:t>
            </w:r>
            <w:r>
              <w:rPr>
                <w:rFonts w:ascii="仿宋" w:eastAsia="仿宋" w:hAnsi="仿宋" w:cs="仿宋" w:hint="eastAsia"/>
                <w:color w:val="000000"/>
                <w:kern w:val="0"/>
                <w:szCs w:val="21"/>
                <w:lang w:bidi="ar"/>
              </w:rPr>
              <w:br/>
              <w:t>356.9KW(380V/50Hz)制冷工况：冷冻水进/出水 温12/7℃,冷凝器进/出水  温32/37℃,冷媒：环保冷  媒，工作压力：1.0MPa,噪 声=82dB(A);蒸发器流量：247m3/h,水流阻力=43.8kPa,污垢系数0.018 冷凝器流量：298m3/h,水 流阻力=36.9kPa,污垢系数 0.044,制热工况热水进</w:t>
            </w:r>
            <w:r>
              <w:rPr>
                <w:rFonts w:ascii="仿宋" w:eastAsia="仿宋" w:hAnsi="仿宋" w:cs="仿宋" w:hint="eastAsia"/>
                <w:color w:val="000000"/>
                <w:kern w:val="0"/>
                <w:szCs w:val="21"/>
                <w:lang w:bidi="ar"/>
              </w:rPr>
              <w:br/>
              <w:t>出水温度：40/45℃,参考  尺寸：4696*1725*2191(h),</w:t>
            </w:r>
            <w:r>
              <w:rPr>
                <w:rFonts w:ascii="仿宋" w:eastAsia="仿宋" w:hAnsi="仿宋" w:cs="仿宋" w:hint="eastAsia"/>
                <w:color w:val="000000"/>
                <w:kern w:val="0"/>
                <w:szCs w:val="21"/>
                <w:lang w:bidi="ar"/>
              </w:rPr>
              <w:br/>
              <w:t>机组运行重量8114kg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机组减震装  置由厂商配  套供应，低  温部件的保  温由供货厂  商完成，启动 柜机控制柜  等由厂商配  套供货，水流 开关等部件  由厂商配套  供货，配齐启 动、智能控制 及安全保护</w:t>
            </w:r>
            <w:r>
              <w:rPr>
                <w:rFonts w:ascii="仿宋" w:eastAsia="仿宋" w:hAnsi="仿宋" w:cs="仿宋" w:hint="eastAsia"/>
                <w:color w:val="000000"/>
                <w:kern w:val="0"/>
                <w:szCs w:val="21"/>
                <w:lang w:bidi="ar"/>
              </w:rPr>
              <w:br/>
              <w:t>装置</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风机盘管FPO3</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特灵型号：HFCFO3</w:t>
            </w:r>
            <w:r>
              <w:rPr>
                <w:rFonts w:ascii="仿宋" w:eastAsia="仿宋" w:hAnsi="仿宋" w:cs="仿宋" w:hint="eastAsia"/>
                <w:color w:val="000000"/>
                <w:kern w:val="0"/>
                <w:szCs w:val="21"/>
                <w:lang w:bidi="ar"/>
              </w:rPr>
              <w:br/>
              <w:t>设备型式：卧式暗装，冷量：2.7kW,冷冻水供/回水温度：7/12℃,回风干/湿球温度27/19.5℃,风量：510CMH,静压：12Pa,噪声：35dB(A),供电要求：39W(220V),重</w:t>
            </w:r>
            <w:r>
              <w:rPr>
                <w:rFonts w:ascii="仿宋" w:eastAsia="仿宋" w:hAnsi="仿宋" w:cs="仿宋" w:hint="eastAsia"/>
                <w:color w:val="000000"/>
                <w:kern w:val="0"/>
                <w:szCs w:val="21"/>
                <w:lang w:bidi="ar"/>
              </w:rPr>
              <w:lastRenderedPageBreak/>
              <w:t>量：18kg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24</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冷量、热量、风量均是高档值(两管制，带下回风箱 )</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6</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风机盘管FP04</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特灵型号：HFCF04</w:t>
            </w:r>
            <w:r>
              <w:rPr>
                <w:rFonts w:ascii="仿宋" w:eastAsia="仿宋" w:hAnsi="仿宋" w:cs="仿宋" w:hint="eastAsia"/>
                <w:color w:val="000000"/>
                <w:kern w:val="0"/>
                <w:szCs w:val="21"/>
                <w:lang w:bidi="ar"/>
              </w:rPr>
              <w:br/>
              <w:t>设备型式：卧式暗装，冷量：3.9kW,冷冻水供/回水温度：7/12℃,回风干/湿球温度27/19.5℃,风量：680CMH,静压：12Pa,噪声：36dB(A),供电要</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152</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冷量、热量、风量均是高档值(两管制，带下回风箱 )</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风机盘管FP05</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特灵型号：HFCF05</w:t>
            </w:r>
            <w:r>
              <w:rPr>
                <w:rFonts w:ascii="仿宋" w:eastAsia="仿宋" w:hAnsi="仿宋" w:cs="仿宋" w:hint="eastAsia"/>
                <w:color w:val="000000"/>
                <w:kern w:val="0"/>
                <w:szCs w:val="21"/>
                <w:lang w:bidi="ar"/>
              </w:rPr>
              <w:br/>
              <w:t>设备型式：卧式暗装，冷量：4.5kW,冷冻水供/回水温度：7/12℃,回风干/湿球温度27/19.5℃.风量：850CMH,静压：30Pa,噪声：41dB(A),供电要求：86W(220V),重量：21kg</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101</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冷量、热量、风量均是高档值(两管制，带下回风箱 )</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风机盘管FP06</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特灵型号：HFCF06</w:t>
            </w:r>
            <w:r>
              <w:rPr>
                <w:rFonts w:ascii="仿宋" w:eastAsia="仿宋" w:hAnsi="仿宋" w:cs="仿宋" w:hint="eastAsia"/>
                <w:color w:val="000000"/>
                <w:kern w:val="0"/>
                <w:szCs w:val="21"/>
                <w:lang w:bidi="ar"/>
              </w:rPr>
              <w:br/>
              <w:t>设备型式：卧式暗装，冷量：5.4kW,冷冻水供/回水温度：7/12℃,回风干/湿球温度27/19.5℃,风量：1020CMH,静压：30Pa,噪声：43dB(A),供电要求：105W(220V),重量：25kg.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21</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冷量、热量、风量均是高档值(两管制，带下回风箱 )</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9</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风机盘管FP08</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特灵型号：HFCF08</w:t>
            </w:r>
            <w:r>
              <w:rPr>
                <w:rFonts w:ascii="仿宋" w:eastAsia="仿宋" w:hAnsi="仿宋" w:cs="仿宋" w:hint="eastAsia"/>
                <w:color w:val="000000"/>
                <w:kern w:val="0"/>
                <w:szCs w:val="21"/>
                <w:lang w:bidi="ar"/>
              </w:rPr>
              <w:br/>
              <w:t>设备型式：卧式暗装，冷量：7.9kW,冷冻水供/回水温度：7/12℃,回风干/湿球温度27/19.5℃,风量：1360CMH,静压：30Pa,噪声：46dB(A),供电要求：141W(220V).重</w:t>
            </w:r>
            <w:r>
              <w:rPr>
                <w:rFonts w:ascii="仿宋" w:eastAsia="仿宋" w:hAnsi="仿宋" w:cs="仿宋" w:hint="eastAsia"/>
                <w:color w:val="000000"/>
                <w:kern w:val="0"/>
                <w:szCs w:val="21"/>
                <w:lang w:bidi="ar"/>
              </w:rPr>
              <w:br/>
              <w:t>量：34kg.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冷量、热量、风量均是高档值(两管制，带下回风箱 )</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10</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风机盘管FP03</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特灵型号：HFCF03,4管制</w:t>
            </w:r>
            <w:r>
              <w:rPr>
                <w:rFonts w:ascii="仿宋" w:eastAsia="仿宋" w:hAnsi="仿宋" w:cs="仿宋" w:hint="eastAsia"/>
                <w:color w:val="000000"/>
                <w:kern w:val="0"/>
                <w:szCs w:val="21"/>
                <w:lang w:bidi="ar"/>
              </w:rPr>
              <w:br/>
              <w:t>设备型式：卧式暗装，冷 量：2.8kW,冷冻水供/回水 温度：7/12℃,回风干/湿球温度27/19.5℃,热量：2.4kW,热水供水温度：60℃,回风干球温度21℃,风量：510CMH,静压：12Pa,噪声：35dB(A),供电要求：38W(220V),重量：19kg.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767</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11</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风机盘管FP04</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特灵型号：HFCF04,4管制</w:t>
            </w:r>
            <w:r>
              <w:rPr>
                <w:rFonts w:ascii="仿宋" w:eastAsia="仿宋" w:hAnsi="仿宋" w:cs="仿宋" w:hint="eastAsia"/>
                <w:color w:val="000000"/>
                <w:kern w:val="0"/>
                <w:szCs w:val="21"/>
                <w:lang w:bidi="ar"/>
              </w:rPr>
              <w:br/>
              <w:t>设备型式：卧式暗装，冷量：3.7kW,冻水供/回水温度：7/12℃,回风干/湿球温度27/19.5℃,热量：2.7kW,热水供水温度：60℃,回风干球温度21℃,风量：680CMH,静压：12Pa,噪声：36dB(A),供电要求：45W(220V),重量：20kg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222</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风机盘管FP05</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特灵型号：HFCF05,4管制</w:t>
            </w:r>
            <w:r>
              <w:rPr>
                <w:rFonts w:ascii="仿宋" w:eastAsia="仿宋" w:hAnsi="仿宋" w:cs="仿宋" w:hint="eastAsia"/>
                <w:color w:val="000000"/>
                <w:kern w:val="0"/>
                <w:szCs w:val="21"/>
                <w:lang w:bidi="ar"/>
              </w:rPr>
              <w:br/>
              <w:t>设备型式：卧式暗装，冷量：4.5kW,冷冻水供/回水</w:t>
            </w:r>
            <w:r>
              <w:rPr>
                <w:rFonts w:ascii="仿宋" w:eastAsia="仿宋" w:hAnsi="仿宋" w:cs="仿宋" w:hint="eastAsia"/>
                <w:color w:val="000000"/>
                <w:kern w:val="0"/>
                <w:szCs w:val="21"/>
                <w:lang w:bidi="ar"/>
              </w:rPr>
              <w:br/>
              <w:t>温度：7/12℃,回风干/湿球温度27/19.5℃,热量：3.4kW,热水供水温度：60℃,回风干球温度21℃,风量：850CMH,静</w:t>
            </w:r>
            <w:r>
              <w:rPr>
                <w:rFonts w:ascii="仿宋" w:eastAsia="仿宋" w:hAnsi="仿宋" w:cs="仿宋" w:hint="eastAsia"/>
                <w:color w:val="000000"/>
                <w:kern w:val="0"/>
                <w:szCs w:val="21"/>
                <w:lang w:bidi="ar"/>
              </w:rPr>
              <w:br/>
              <w:t>压：30Pa,噪声：41dB(A),供电要求：86W(220V),重量：22kg.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738</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68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13</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特灵型号：HFCF06,4管制</w:t>
            </w:r>
            <w:r>
              <w:rPr>
                <w:rFonts w:ascii="仿宋" w:eastAsia="仿宋" w:hAnsi="仿宋" w:cs="仿宋" w:hint="eastAsia"/>
                <w:color w:val="000000"/>
                <w:kern w:val="0"/>
                <w:szCs w:val="21"/>
                <w:lang w:bidi="ar"/>
              </w:rPr>
              <w:br/>
              <w:t>设备型式：卧式暗装，冷量：5.7kW,冷冻水供/回水温度：7/12℃,回风干/湿球温度27/19.5℃,热量：4.1kW,热水供水温度：60℃,回风干球温度21℃,风量：1020CMH,静</w:t>
            </w:r>
            <w:r>
              <w:rPr>
                <w:rFonts w:ascii="仿宋" w:eastAsia="仿宋" w:hAnsi="仿宋" w:cs="仿宋" w:hint="eastAsia"/>
                <w:color w:val="000000"/>
                <w:kern w:val="0"/>
                <w:szCs w:val="21"/>
                <w:lang w:bidi="ar"/>
              </w:rPr>
              <w:br/>
              <w:t>压：30Pa,噪声：43dB(A),供电要求：104W(220V),重</w:t>
            </w:r>
            <w:r>
              <w:rPr>
                <w:rFonts w:ascii="仿宋" w:eastAsia="仿宋" w:hAnsi="仿宋" w:cs="仿宋" w:hint="eastAsia"/>
                <w:color w:val="000000"/>
                <w:kern w:val="0"/>
                <w:szCs w:val="21"/>
                <w:lang w:bidi="ar"/>
              </w:rPr>
              <w:br/>
              <w:t>量：26kg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147</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14</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风机盘管FP08</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特灵型号：HFCF08,4管制</w:t>
            </w:r>
            <w:r>
              <w:rPr>
                <w:rFonts w:ascii="仿宋" w:eastAsia="仿宋" w:hAnsi="仿宋" w:cs="仿宋" w:hint="eastAsia"/>
                <w:color w:val="000000"/>
                <w:kern w:val="0"/>
                <w:szCs w:val="21"/>
                <w:lang w:bidi="ar"/>
              </w:rPr>
              <w:br/>
              <w:t>设备型式：卧式暗装，冷量：7.6kW,冷冻水供/回水温度：7/12℃,回风干/湿球温度27/19.5℃,热量：7.4kW,热水供水温度：60℃,回风干球温度21℃,风量：1360CMH,静压：30Pa,噪声：46dB(A),供电要求：141W(220V),重量：35kg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57</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68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15</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风机盘管FP10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特灵型号：HFCF10,4管 制</w:t>
            </w:r>
            <w:r>
              <w:rPr>
                <w:rFonts w:ascii="仿宋" w:eastAsia="仿宋" w:hAnsi="仿宋" w:cs="仿宋" w:hint="eastAsia"/>
                <w:color w:val="000000"/>
                <w:kern w:val="0"/>
                <w:szCs w:val="21"/>
                <w:lang w:bidi="ar"/>
              </w:rPr>
              <w:br/>
              <w:t>设备型式：卧式暗装，冷量：8.9kW,冷冻水供/回水</w:t>
            </w:r>
            <w:r>
              <w:rPr>
                <w:rFonts w:ascii="仿宋" w:eastAsia="仿宋" w:hAnsi="仿宋" w:cs="仿宋" w:hint="eastAsia"/>
                <w:color w:val="000000"/>
                <w:kern w:val="0"/>
                <w:szCs w:val="21"/>
                <w:lang w:bidi="ar"/>
              </w:rPr>
              <w:br/>
              <w:t>温度：7/12℃,回风于/湿球温度27/19.5℃,热</w:t>
            </w:r>
            <w:r>
              <w:rPr>
                <w:rFonts w:ascii="仿宋" w:eastAsia="仿宋" w:hAnsi="仿宋" w:cs="仿宋" w:hint="eastAsia"/>
                <w:color w:val="000000"/>
                <w:kern w:val="0"/>
                <w:szCs w:val="21"/>
                <w:lang w:bidi="ar"/>
              </w:rPr>
              <w:br/>
              <w:t>量：9.0kW,热水供水温度：60℃,回风干球温度</w:t>
            </w:r>
            <w:r>
              <w:rPr>
                <w:rFonts w:ascii="仿宋" w:eastAsia="仿宋" w:hAnsi="仿宋" w:cs="仿宋" w:hint="eastAsia"/>
                <w:color w:val="000000"/>
                <w:kern w:val="0"/>
                <w:szCs w:val="21"/>
                <w:lang w:bidi="ar"/>
              </w:rPr>
              <w:br/>
              <w:t>21℃,风量：1700CMH,静压：30Pa,噪声：48dB(A),供</w:t>
            </w:r>
            <w:r>
              <w:rPr>
                <w:rFonts w:ascii="仿宋" w:eastAsia="仿宋" w:hAnsi="仿宋" w:cs="仿宋" w:hint="eastAsia"/>
                <w:color w:val="000000"/>
                <w:kern w:val="0"/>
                <w:szCs w:val="21"/>
                <w:lang w:bidi="ar"/>
              </w:rPr>
              <w:br/>
              <w:t>电要求：175W(220V),重量：40kg.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16</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风机盘管FP03</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特灵型号：HFCF03,4管制</w:t>
            </w:r>
            <w:r>
              <w:rPr>
                <w:rFonts w:ascii="仿宋" w:eastAsia="仿宋" w:hAnsi="仿宋" w:cs="仿宋" w:hint="eastAsia"/>
                <w:color w:val="000000"/>
                <w:kern w:val="0"/>
                <w:szCs w:val="21"/>
                <w:lang w:bidi="ar"/>
              </w:rPr>
              <w:br/>
              <w:t>设备型式：卧式暗装，冷量：2.8kW,冷冻水供/回水温度：7/12℃,回风于/湿球温度27/19.5℃,热量：2.4kW,热水供水温度：60℃,回风干球温度21℃,风量：510CMH,静</w:t>
            </w:r>
            <w:r>
              <w:rPr>
                <w:rFonts w:ascii="仿宋" w:eastAsia="仿宋" w:hAnsi="仿宋" w:cs="仿宋" w:hint="eastAsia"/>
                <w:color w:val="000000"/>
                <w:kern w:val="0"/>
                <w:szCs w:val="21"/>
                <w:lang w:bidi="ar"/>
              </w:rPr>
              <w:br/>
              <w:t>压：12Pa,噪声：35dB(A),供电要求：38W(220V),重量：21kg.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7</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17</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风机盘管FP04</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特灵型号：HFCF04,4管制</w:t>
            </w:r>
            <w:r>
              <w:rPr>
                <w:rFonts w:ascii="仿宋" w:eastAsia="仿宋" w:hAnsi="仿宋" w:cs="仿宋" w:hint="eastAsia"/>
                <w:color w:val="000000"/>
                <w:kern w:val="0"/>
                <w:szCs w:val="21"/>
                <w:lang w:bidi="ar"/>
              </w:rPr>
              <w:br/>
              <w:t>设备型式：卧式暗装，冷量：3.7kW.冻水供/回水度：7/12℃,回风干/湿球温度27/19.5℃,热量：2.7kW</w:t>
            </w:r>
            <w:r>
              <w:rPr>
                <w:rFonts w:ascii="仿宋" w:eastAsia="仿宋" w:hAnsi="仿宋" w:cs="仿宋" w:hint="eastAsia"/>
                <w:color w:val="000000"/>
                <w:kern w:val="0"/>
                <w:szCs w:val="21"/>
                <w:lang w:bidi="ar"/>
              </w:rPr>
              <w:br/>
              <w:t>热水供水温度：60℃,回风干球温度21℃,风量：680CMH,静压：12Pa,噪声：36dB(A),供电要求：45W(220V),重量：22kg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68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18</w:t>
            </w:r>
          </w:p>
        </w:tc>
        <w:tc>
          <w:tcPr>
            <w:tcW w:w="45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风机盘管FP05</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特灵型号：HFCF05,4管制</w:t>
            </w:r>
            <w:r>
              <w:rPr>
                <w:rFonts w:ascii="仿宋" w:eastAsia="仿宋" w:hAnsi="仿宋" w:cs="仿宋" w:hint="eastAsia"/>
                <w:color w:val="000000"/>
                <w:kern w:val="0"/>
                <w:szCs w:val="21"/>
                <w:lang w:bidi="ar"/>
              </w:rPr>
              <w:br/>
              <w:t>设备型式：卧式暗装，冷 量：4.5kW,冷冻水供/回水温度：7/12℃,回风干/湿球</w:t>
            </w:r>
            <w:r>
              <w:rPr>
                <w:rFonts w:ascii="仿宋" w:eastAsia="仿宋" w:hAnsi="仿宋" w:cs="仿宋" w:hint="eastAsia"/>
                <w:color w:val="000000"/>
                <w:kern w:val="0"/>
                <w:szCs w:val="21"/>
                <w:lang w:bidi="ar"/>
              </w:rPr>
              <w:br/>
              <w:t>温度27/19.5℃,热量：3.4kW,热水供水温 度：60℃,回风干球温度 21℃,风量：850CMH,静压：30Pa,噪声41dB(A),供电要求：86W(220V),重量：24kg</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728"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19</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特灵型号：HFCF06,4管制</w:t>
            </w:r>
            <w:r>
              <w:rPr>
                <w:rFonts w:ascii="仿宋" w:eastAsia="仿宋" w:hAnsi="仿宋" w:cs="仿宋" w:hint="eastAsia"/>
                <w:color w:val="000000"/>
                <w:kern w:val="0"/>
                <w:szCs w:val="21"/>
                <w:lang w:bidi="ar"/>
              </w:rPr>
              <w:br/>
              <w:t>设备型式：卧式暗装，冷量：5.7kW,冷冻水供/回水</w:t>
            </w:r>
            <w:r>
              <w:rPr>
                <w:rFonts w:ascii="仿宋" w:eastAsia="仿宋" w:hAnsi="仿宋" w:cs="仿宋" w:hint="eastAsia"/>
                <w:color w:val="000000"/>
                <w:kern w:val="0"/>
                <w:szCs w:val="21"/>
                <w:lang w:bidi="ar"/>
              </w:rPr>
              <w:br/>
              <w:t>温度：7/12℃,回风干/湿球</w:t>
            </w:r>
            <w:r>
              <w:rPr>
                <w:rFonts w:ascii="仿宋" w:eastAsia="仿宋" w:hAnsi="仿宋" w:cs="仿宋" w:hint="eastAsia"/>
                <w:color w:val="000000"/>
                <w:kern w:val="0"/>
                <w:szCs w:val="21"/>
                <w:lang w:bidi="ar"/>
              </w:rPr>
              <w:br/>
              <w:t>温度27/19.5℃,热量：4.1kW,热水</w:t>
            </w:r>
            <w:r>
              <w:rPr>
                <w:rFonts w:ascii="仿宋" w:eastAsia="仿宋" w:hAnsi="仿宋" w:cs="仿宋" w:hint="eastAsia"/>
                <w:color w:val="000000"/>
                <w:kern w:val="0"/>
                <w:szCs w:val="21"/>
                <w:lang w:bidi="ar"/>
              </w:rPr>
              <w:lastRenderedPageBreak/>
              <w:t>供水温度：60℃,回风干球温度21℃,风量：1020CMH,静压：30Pa,噪声：43dB(A),供电要求：104W(220V),重量：26kg.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12</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w:t>
            </w:r>
            <w:r>
              <w:rPr>
                <w:rFonts w:ascii="仿宋" w:eastAsia="仿宋" w:hAnsi="仿宋" w:cs="仿宋" w:hint="eastAsia"/>
                <w:color w:val="000000"/>
                <w:kern w:val="0"/>
                <w:szCs w:val="21"/>
                <w:lang w:bidi="ar"/>
              </w:rPr>
              <w:lastRenderedPageBreak/>
              <w:t>洗和空气净化装置风机盘管自带下回风箱，四管制</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20</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风机盘管FP08</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08,4管制设备型式：卧式暗装，冷量：7.6kW,冷冻水供/回水温度：7/12℃,回风干/湿球温度27/19.5℃,热量：7.4kW,热水供水温度：60℃,回风干球温度21℃,风量：1360CMH,静压：30Pa,噪声：46dB(A),供电要求：141W(220V),重量：35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5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21</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风机盘管FP10</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10,4管制设备型式：卧式暗装，冷量：8.9kW,冷冻水供/回水温度：7/12℃,回风干/湿球温度27/19.5℃,热量：9.0kW,热水供水温度：60℃,回风干球温度21℃,风量：1700CMH,静压：30Pa,噪声：48dB(A),供电要求：175W(220V),重量：40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6</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14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w:t>
            </w:r>
          </w:p>
        </w:tc>
        <w:tc>
          <w:tcPr>
            <w:tcW w:w="74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风机盘管FP12</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特灵型号：HFCF12,4管制</w:t>
            </w:r>
            <w:r>
              <w:rPr>
                <w:rFonts w:ascii="仿宋" w:eastAsia="仿宋" w:hAnsi="仿宋" w:cs="仿宋" w:hint="eastAsia"/>
                <w:color w:val="000000"/>
                <w:kern w:val="0"/>
                <w:szCs w:val="21"/>
                <w:lang w:bidi="ar"/>
              </w:rPr>
              <w:br/>
              <w:t>设备型式：卧式暗装，冷量：10.6kW,冷冻水供/回水温度：7/12℃,回风干/湿球温度27/19.5℃,热量：10.0kW,热水供水温度：60℃,回风干球温度21℃,风量：2040CMH,静压：30Pa,噪声：49dB(A),供电要求：207W(220V),重量：45kg.</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冷量、热量、风量均是高档值风机盘管不带风机盘管自动清洗和空气净化装置风机盘管自带下回风箱，四管制</w:t>
            </w:r>
          </w:p>
        </w:tc>
      </w:tr>
      <w:tr w:rsidR="00845EC3">
        <w:trPr>
          <w:trHeight w:val="56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23</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水泵</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冷冻水泵  (服务舒适 性系统)</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威乐</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流量M3/H 415扬程KPa 320 效率(%) ≥80</w:t>
            </w:r>
            <w:r>
              <w:rPr>
                <w:rFonts w:ascii="仿宋" w:eastAsia="仿宋" w:hAnsi="仿宋" w:cs="仿宋" w:hint="eastAsia"/>
                <w:color w:val="000000"/>
                <w:kern w:val="0"/>
                <w:szCs w:val="21"/>
                <w:lang w:bidi="ar"/>
              </w:rPr>
              <w:br/>
              <w:t>功率(KW)55 承压1.6MPa 转速(r/min)2900</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56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24</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水泵</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冷却水泵  (服务舒适 性系统)</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威乐</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流量M3/H 621 扬程KPa 240 效率(%) ≥80</w:t>
            </w:r>
            <w:r>
              <w:rPr>
                <w:rFonts w:ascii="仿宋" w:eastAsia="仿宋" w:hAnsi="仿宋" w:cs="仿宋" w:hint="eastAsia"/>
                <w:color w:val="000000"/>
                <w:kern w:val="0"/>
                <w:szCs w:val="21"/>
                <w:lang w:bidi="ar"/>
              </w:rPr>
              <w:br/>
              <w:t>功率(KW) 55 承压 1.6MPa 转速(r/min) 2900</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84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25</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水泵</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冷冻水泵</w:t>
            </w:r>
            <w:r>
              <w:rPr>
                <w:rFonts w:ascii="仿宋" w:eastAsia="仿宋" w:hAnsi="仿宋" w:cs="仿宋" w:hint="eastAsia"/>
                <w:color w:val="000000"/>
                <w:kern w:val="0"/>
                <w:szCs w:val="21"/>
                <w:lang w:bidi="ar"/>
              </w:rPr>
              <w:br/>
              <w:t>(兼制热) (服务舒适 性系统)</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威乐</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流量M3/H146 扬程KPa320 效率(%)≥80</w:t>
            </w:r>
            <w:r>
              <w:rPr>
                <w:rFonts w:ascii="仿宋" w:eastAsia="仿宋" w:hAnsi="仿宋" w:cs="仿宋" w:hint="eastAsia"/>
                <w:color w:val="000000"/>
                <w:kern w:val="0"/>
                <w:szCs w:val="21"/>
                <w:lang w:bidi="ar"/>
              </w:rPr>
              <w:br/>
              <w:t>功率(KW)18.5 承压1.6MPa 转速(r/min)1450</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56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26</w:t>
            </w:r>
          </w:p>
        </w:tc>
        <w:tc>
          <w:tcPr>
            <w:tcW w:w="45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水泵</w:t>
            </w:r>
          </w:p>
        </w:tc>
        <w:tc>
          <w:tcPr>
            <w:tcW w:w="742"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采暖(热回 收)水泵</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威乐</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流量M3/H183 扬程KPa180 效率(%)≥80</w:t>
            </w:r>
            <w:r>
              <w:rPr>
                <w:rFonts w:ascii="仿宋" w:eastAsia="仿宋" w:hAnsi="仿宋" w:cs="仿宋" w:hint="eastAsia"/>
                <w:color w:val="000000"/>
                <w:kern w:val="0"/>
                <w:szCs w:val="21"/>
                <w:lang w:bidi="ar"/>
              </w:rPr>
              <w:br/>
              <w:t>功率(KW)18.5 承压1.0MPa 转速(r/min)1480</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nil"/>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68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27</w:t>
            </w:r>
          </w:p>
        </w:tc>
        <w:tc>
          <w:tcPr>
            <w:tcW w:w="45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冷却塔</w:t>
            </w:r>
          </w:p>
        </w:tc>
        <w:tc>
          <w:tcPr>
            <w:tcW w:w="742"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开式冷却塔</w:t>
            </w:r>
          </w:p>
        </w:tc>
        <w:tc>
          <w:tcPr>
            <w:tcW w:w="365" w:type="pct"/>
            <w:tcBorders>
              <w:top w:val="single" w:sz="4" w:space="0" w:color="000000"/>
              <w:left w:val="single" w:sz="4" w:space="0" w:color="000000"/>
              <w:bottom w:val="nil"/>
              <w:right w:val="single" w:sz="4" w:space="0" w:color="000000"/>
            </w:tcBorders>
            <w:shd w:val="clear" w:color="auto" w:fill="FFFFFF"/>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空研</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1.设备类型：超低噪音方形横流式</w:t>
            </w:r>
            <w:r>
              <w:rPr>
                <w:rFonts w:ascii="仿宋" w:eastAsia="仿宋" w:hAnsi="仿宋" w:cs="仿宋" w:hint="eastAsia"/>
                <w:color w:val="000000"/>
                <w:kern w:val="0"/>
                <w:szCs w:val="21"/>
                <w:lang w:bidi="ar"/>
              </w:rPr>
              <w:br/>
              <w:t>2.处理水量：400m³/h，进/出水水温37/32℃</w:t>
            </w:r>
            <w:r>
              <w:rPr>
                <w:rFonts w:ascii="仿宋" w:eastAsia="仿宋" w:hAnsi="仿宋" w:cs="仿宋" w:hint="eastAsia"/>
                <w:color w:val="000000"/>
                <w:kern w:val="0"/>
                <w:szCs w:val="21"/>
                <w:lang w:bidi="ar"/>
              </w:rPr>
              <w:br/>
              <w:t>3.进水压力：6mH2O，室外空气湿球28℃工况</w:t>
            </w:r>
            <w:r>
              <w:rPr>
                <w:rFonts w:ascii="仿宋" w:eastAsia="仿宋" w:hAnsi="仿宋" w:cs="仿宋" w:hint="eastAsia"/>
                <w:color w:val="000000"/>
                <w:kern w:val="0"/>
                <w:szCs w:val="21"/>
                <w:lang w:bidi="ar"/>
              </w:rPr>
              <w:br/>
              <w:t>4.参考尺寸：6500*4700*4400mm（长*宽*高）</w:t>
            </w:r>
            <w:r>
              <w:rPr>
                <w:rFonts w:ascii="仿宋" w:eastAsia="仿宋" w:hAnsi="仿宋" w:cs="仿宋" w:hint="eastAsia"/>
                <w:color w:val="000000"/>
                <w:kern w:val="0"/>
                <w:szCs w:val="21"/>
                <w:lang w:bidi="ar"/>
              </w:rPr>
              <w:br/>
              <w:t>5.机组运行质量：13000kg</w:t>
            </w:r>
            <w:r>
              <w:rPr>
                <w:rFonts w:ascii="仿宋" w:eastAsia="仿宋" w:hAnsi="仿宋" w:cs="仿宋" w:hint="eastAsia"/>
                <w:color w:val="000000"/>
                <w:kern w:val="0"/>
                <w:szCs w:val="21"/>
                <w:lang w:bidi="ar"/>
              </w:rPr>
              <w:br/>
              <w:t>6.供电要求：18.5kw（380v/50Hz）</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9</w:t>
            </w:r>
          </w:p>
        </w:tc>
        <w:tc>
          <w:tcPr>
            <w:tcW w:w="728" w:type="pct"/>
            <w:tcBorders>
              <w:top w:val="single" w:sz="4" w:space="0" w:color="000000"/>
              <w:left w:val="single" w:sz="4" w:space="0" w:color="000000"/>
              <w:bottom w:val="nil"/>
              <w:right w:val="single" w:sz="4" w:space="0" w:color="000000"/>
            </w:tcBorders>
            <w:shd w:val="clear" w:color="auto" w:fill="auto"/>
            <w:noWrap/>
            <w:vAlign w:val="center"/>
          </w:tcPr>
          <w:p w:rsidR="00845EC3" w:rsidRDefault="00845EC3">
            <w:pPr>
              <w:jc w:val="center"/>
              <w:rPr>
                <w:rFonts w:ascii="仿宋" w:eastAsia="仿宋" w:hAnsi="仿宋" w:cs="仿宋"/>
                <w:color w:val="000000"/>
                <w:szCs w:val="21"/>
              </w:rPr>
            </w:pPr>
          </w:p>
        </w:tc>
      </w:tr>
      <w:tr w:rsidR="00845EC3">
        <w:trPr>
          <w:trHeight w:val="168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28</w:t>
            </w:r>
          </w:p>
        </w:tc>
        <w:tc>
          <w:tcPr>
            <w:tcW w:w="45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冷却塔</w:t>
            </w:r>
          </w:p>
        </w:tc>
        <w:tc>
          <w:tcPr>
            <w:tcW w:w="742"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闭式冷却塔</w:t>
            </w:r>
          </w:p>
        </w:tc>
        <w:tc>
          <w:tcPr>
            <w:tcW w:w="365" w:type="pct"/>
            <w:tcBorders>
              <w:top w:val="single" w:sz="4" w:space="0" w:color="000000"/>
              <w:left w:val="single" w:sz="4" w:space="0" w:color="000000"/>
              <w:bottom w:val="nil"/>
              <w:right w:val="single" w:sz="4" w:space="0" w:color="000000"/>
            </w:tcBorders>
            <w:shd w:val="clear" w:color="auto" w:fill="FFFFFF"/>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空研</w:t>
            </w:r>
          </w:p>
        </w:tc>
        <w:tc>
          <w:tcPr>
            <w:tcW w:w="179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1.设备类型：超低噪音方形横流式</w:t>
            </w:r>
            <w:r>
              <w:rPr>
                <w:rFonts w:ascii="仿宋" w:eastAsia="仿宋" w:hAnsi="仿宋" w:cs="仿宋" w:hint="eastAsia"/>
                <w:color w:val="000000"/>
                <w:kern w:val="0"/>
                <w:szCs w:val="21"/>
                <w:lang w:bidi="ar"/>
              </w:rPr>
              <w:br/>
              <w:t>2.处理水量：350m³/h，进/出水水温37/32℃</w:t>
            </w:r>
            <w:r>
              <w:rPr>
                <w:rFonts w:ascii="仿宋" w:eastAsia="仿宋" w:hAnsi="仿宋" w:cs="仿宋" w:hint="eastAsia"/>
                <w:color w:val="000000"/>
                <w:kern w:val="0"/>
                <w:szCs w:val="21"/>
                <w:lang w:bidi="ar"/>
              </w:rPr>
              <w:br/>
              <w:t>3.进水压力：6mH2O，室外空气湿球28℃工况</w:t>
            </w:r>
            <w:r>
              <w:rPr>
                <w:rFonts w:ascii="仿宋" w:eastAsia="仿宋" w:hAnsi="仿宋" w:cs="仿宋" w:hint="eastAsia"/>
                <w:color w:val="000000"/>
                <w:kern w:val="0"/>
                <w:szCs w:val="21"/>
                <w:lang w:bidi="ar"/>
              </w:rPr>
              <w:br/>
              <w:t>4.参考尺寸：5600*3200*4000mm（长*宽*高）</w:t>
            </w:r>
            <w:r>
              <w:rPr>
                <w:rFonts w:ascii="仿宋" w:eastAsia="仿宋" w:hAnsi="仿宋" w:cs="仿宋" w:hint="eastAsia"/>
                <w:color w:val="000000"/>
                <w:kern w:val="0"/>
                <w:szCs w:val="21"/>
                <w:lang w:bidi="ar"/>
              </w:rPr>
              <w:br/>
              <w:t>5.机组运行质量：8000kg</w:t>
            </w:r>
            <w:r>
              <w:rPr>
                <w:rFonts w:ascii="仿宋" w:eastAsia="仿宋" w:hAnsi="仿宋" w:cs="仿宋" w:hint="eastAsia"/>
                <w:color w:val="000000"/>
                <w:kern w:val="0"/>
                <w:szCs w:val="21"/>
                <w:lang w:bidi="ar"/>
              </w:rPr>
              <w:br/>
              <w:t>6.供电要求：11*2+3*2kw（380v/50Hz）</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nil"/>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29</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空调风柜ACM18-6</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周转楼：2台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30</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定风量空调新风柜ACSC15F-6S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门诊医技楼/住院楼LDK-12(X)：3台、</w:t>
            </w:r>
            <w:r>
              <w:rPr>
                <w:rFonts w:ascii="仿宋" w:eastAsia="仿宋" w:hAnsi="仿宋" w:cs="仿宋" w:hint="eastAsia"/>
                <w:color w:val="000000"/>
                <w:kern w:val="0"/>
                <w:szCs w:val="21"/>
                <w:lang w:bidi="ar"/>
              </w:rPr>
              <w:br/>
              <w:t>周转楼HDK-15：1台、</w:t>
            </w:r>
            <w:r>
              <w:rPr>
                <w:rFonts w:ascii="仿宋" w:eastAsia="仿宋" w:hAnsi="仿宋" w:cs="仿宋" w:hint="eastAsia"/>
                <w:color w:val="000000"/>
                <w:kern w:val="0"/>
                <w:szCs w:val="21"/>
                <w:lang w:bidi="ar"/>
              </w:rPr>
              <w:br/>
              <w:t>LDK-12(X),住院楼15：1台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31</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定风量空调新风柜ACSC20F-6S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地下室DXK-02</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32</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定风量空调新风柜ACSC25F-6S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门诊医技楼/住院楼LDK-25(X)：3台，</w:t>
            </w:r>
            <w:r>
              <w:rPr>
                <w:rFonts w:ascii="仿宋" w:eastAsia="仿宋" w:hAnsi="仿宋" w:cs="仿宋" w:hint="eastAsia"/>
                <w:color w:val="000000"/>
                <w:kern w:val="0"/>
                <w:szCs w:val="21"/>
                <w:lang w:bidi="ar"/>
              </w:rPr>
              <w:br/>
              <w:t>周转楼LDK-02：1台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33</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定风量空调新风柜ACSC30F-6S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门诊医技楼/住院楼LDK-30(X)：2台，</w:t>
            </w:r>
            <w:r>
              <w:rPr>
                <w:rFonts w:ascii="仿宋" w:eastAsia="仿宋" w:hAnsi="仿宋" w:cs="仿宋" w:hint="eastAsia"/>
                <w:color w:val="000000"/>
                <w:kern w:val="0"/>
                <w:szCs w:val="21"/>
                <w:lang w:bidi="ar"/>
              </w:rPr>
              <w:br/>
              <w:t>地下室LXK-03：1台，</w:t>
            </w:r>
            <w:r>
              <w:rPr>
                <w:rFonts w:ascii="仿宋" w:eastAsia="仿宋" w:hAnsi="仿宋" w:cs="仿宋" w:hint="eastAsia"/>
                <w:color w:val="000000"/>
                <w:kern w:val="0"/>
                <w:szCs w:val="21"/>
                <w:lang w:bidi="ar"/>
              </w:rPr>
              <w:br/>
              <w:t>周转楼LDK-03：12台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15</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34</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定风量空调新风柜ACSC35F-6S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门诊医技楼/住院楼LDK-35(X)：2台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35</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定风量空调新风柜ACSC40F-6S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门诊医技楼/住院楼LDK-40(X)</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36</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定风量空调新风柜ACSC50F-6S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门诊医技楼/住院楼LDK-50(X)：3台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37</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定风量空调新风柜ACSC60F-6S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门诊医技楼/住院楼LDK-55(X)：1台，</w:t>
            </w:r>
            <w:r>
              <w:rPr>
                <w:rFonts w:ascii="仿宋" w:eastAsia="仿宋" w:hAnsi="仿宋" w:cs="仿宋" w:hint="eastAsia"/>
                <w:color w:val="000000"/>
                <w:kern w:val="0"/>
                <w:szCs w:val="21"/>
                <w:lang w:bidi="ar"/>
              </w:rPr>
              <w:br/>
              <w:t>门诊医技楼/住院楼LDK-60(X)：1台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38</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空调风柜ACV120R-6S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门诊医技楼/住院楼LDK-120</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39</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空调风柜ACV160R-6S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门诊医技楼/住院楼LDK-150：4台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40</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空调风柜ACV200R-6D</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门诊医技楼/住院楼LDK-200</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41</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定风量空调新风柜ACV20F-6S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门诊医技楼/住院楼LDK-20(X)：2台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42</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空调风柜ACV250R-6D</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门诊医技楼/住院楼LDK-220：2台，</w:t>
            </w:r>
            <w:r>
              <w:rPr>
                <w:rFonts w:ascii="仿宋" w:eastAsia="仿宋" w:hAnsi="仿宋" w:cs="仿宋" w:hint="eastAsia"/>
                <w:color w:val="000000"/>
                <w:kern w:val="0"/>
                <w:szCs w:val="21"/>
                <w:lang w:bidi="ar"/>
              </w:rPr>
              <w:br/>
              <w:t>门诊医技楼/住院楼LDK-250：2台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43</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空调风柜ACV300R-6D</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门诊医技楼/住院楼LDK-280：1台，</w:t>
            </w:r>
            <w:r>
              <w:rPr>
                <w:rFonts w:ascii="仿宋" w:eastAsia="仿宋" w:hAnsi="仿宋" w:cs="仿宋" w:hint="eastAsia"/>
                <w:color w:val="000000"/>
                <w:kern w:val="0"/>
                <w:szCs w:val="21"/>
                <w:lang w:bidi="ar"/>
              </w:rPr>
              <w:br/>
              <w:t>门诊医技楼/住院楼LDK-300：2台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44</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定风量空调新风柜ACV30F-6S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门诊医技楼/住院楼LDK-30(X)</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45</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定风量空调新风柜ACV35F-6S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门诊医技楼/住院楼LDK-35(X)：3台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3</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46</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定风量空调新风柜ACV40F-6S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门诊医技楼/住院楼LDK-40(X)：7台，</w:t>
            </w:r>
            <w:r>
              <w:rPr>
                <w:rFonts w:ascii="仿宋" w:eastAsia="仿宋" w:hAnsi="仿宋" w:cs="仿宋" w:hint="eastAsia"/>
                <w:color w:val="000000"/>
                <w:kern w:val="0"/>
                <w:szCs w:val="21"/>
                <w:lang w:bidi="ar"/>
              </w:rPr>
              <w:br/>
              <w:t>地下室LXK-04：1台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8</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47</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定风量空调新风柜ACV50F-6S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门诊医技楼/住院楼LDK-45(X)：2台，</w:t>
            </w:r>
            <w:r>
              <w:rPr>
                <w:rFonts w:ascii="仿宋" w:eastAsia="仿宋" w:hAnsi="仿宋" w:cs="仿宋" w:hint="eastAsia"/>
                <w:color w:val="000000"/>
                <w:kern w:val="0"/>
                <w:szCs w:val="21"/>
                <w:lang w:bidi="ar"/>
              </w:rPr>
              <w:br/>
              <w:t>门诊医技楼/住院楼LDK-50(X)：19台，地下室LXK-05：1台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48</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定风量空调新风柜ACV60F-6S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门诊医技楼/住院楼LDK-55(X)：1台，</w:t>
            </w:r>
            <w:r>
              <w:rPr>
                <w:rFonts w:ascii="仿宋" w:eastAsia="仿宋" w:hAnsi="仿宋" w:cs="仿宋" w:hint="eastAsia"/>
                <w:color w:val="000000"/>
                <w:kern w:val="0"/>
                <w:szCs w:val="21"/>
                <w:lang w:bidi="ar"/>
              </w:rPr>
              <w:br/>
              <w:t>门诊医技楼/住院楼LDK-60(X)：1台，</w:t>
            </w:r>
            <w:r>
              <w:rPr>
                <w:rFonts w:ascii="仿宋" w:eastAsia="仿宋" w:hAnsi="仿宋" w:cs="仿宋" w:hint="eastAsia"/>
                <w:color w:val="000000"/>
                <w:kern w:val="0"/>
                <w:szCs w:val="21"/>
                <w:lang w:bidi="ar"/>
              </w:rPr>
              <w:br/>
              <w:t>地下室LXK-06：3台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49</w:t>
            </w:r>
          </w:p>
        </w:tc>
        <w:tc>
          <w:tcPr>
            <w:tcW w:w="4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定风量空调新风柜ACV70F-6S</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门诊医技楼/住院楼LDK-65(X)：1台，</w:t>
            </w:r>
            <w:r>
              <w:rPr>
                <w:rFonts w:ascii="仿宋" w:eastAsia="仿宋" w:hAnsi="仿宋" w:cs="仿宋" w:hint="eastAsia"/>
                <w:color w:val="000000"/>
                <w:kern w:val="0"/>
                <w:szCs w:val="21"/>
                <w:lang w:bidi="ar"/>
              </w:rPr>
              <w:br/>
              <w:t>门诊医技楼/住院楼LDK-70(X)：1台</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2</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1500"/>
        </w:trPr>
        <w:tc>
          <w:tcPr>
            <w:tcW w:w="230"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lastRenderedPageBreak/>
              <w:t>50</w:t>
            </w:r>
          </w:p>
        </w:tc>
        <w:tc>
          <w:tcPr>
            <w:tcW w:w="45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风柜</w:t>
            </w:r>
          </w:p>
        </w:tc>
        <w:tc>
          <w:tcPr>
            <w:tcW w:w="742"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空调风柜ACV80R-6S</w:t>
            </w:r>
          </w:p>
        </w:tc>
        <w:tc>
          <w:tcPr>
            <w:tcW w:w="36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国灵空调</w:t>
            </w:r>
          </w:p>
        </w:tc>
        <w:tc>
          <w:tcPr>
            <w:tcW w:w="1795"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门诊医技楼/住院楼LDK-80</w:t>
            </w:r>
          </w:p>
        </w:tc>
        <w:tc>
          <w:tcPr>
            <w:tcW w:w="377" w:type="pct"/>
            <w:tcBorders>
              <w:top w:val="single" w:sz="4" w:space="0" w:color="000000"/>
              <w:left w:val="single" w:sz="4" w:space="0" w:color="000000"/>
              <w:bottom w:val="nil"/>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nil"/>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w:t>
            </w:r>
          </w:p>
        </w:tc>
        <w:tc>
          <w:tcPr>
            <w:tcW w:w="728" w:type="pct"/>
            <w:tcBorders>
              <w:top w:val="single" w:sz="4" w:space="0" w:color="000000"/>
              <w:left w:val="single" w:sz="4" w:space="0" w:color="000000"/>
              <w:bottom w:val="nil"/>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r w:rsidR="00845EC3">
        <w:trPr>
          <w:trHeight w:val="3900"/>
        </w:trPr>
        <w:tc>
          <w:tcPr>
            <w:tcW w:w="23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51</w:t>
            </w:r>
          </w:p>
        </w:tc>
        <w:tc>
          <w:tcPr>
            <w:tcW w:w="4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处理机组</w:t>
            </w:r>
          </w:p>
        </w:tc>
        <w:tc>
          <w:tcPr>
            <w:tcW w:w="742"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KJJ智能快洁净强制吸收水处理机组</w:t>
            </w:r>
          </w:p>
        </w:tc>
        <w:tc>
          <w:tcPr>
            <w:tcW w:w="36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w:t>
            </w:r>
          </w:p>
        </w:tc>
        <w:tc>
          <w:tcPr>
            <w:tcW w:w="1795" w:type="pct"/>
            <w:tcBorders>
              <w:top w:val="single" w:sz="4" w:space="0" w:color="000000"/>
              <w:left w:val="single" w:sz="4" w:space="0" w:color="000000"/>
              <w:bottom w:val="single" w:sz="4" w:space="0" w:color="000000"/>
              <w:right w:val="single" w:sz="4" w:space="0" w:color="000000"/>
            </w:tcBorders>
            <w:shd w:val="clear" w:color="auto" w:fill="auto"/>
            <w:vAlign w:val="center"/>
          </w:tcPr>
          <w:p w:rsidR="00845EC3" w:rsidRDefault="00D44E50">
            <w:pPr>
              <w:widowControl/>
              <w:jc w:val="left"/>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1.不锈钢柜控制系统，钛合金收极电极6个， 收集电极放于</w:t>
            </w:r>
            <w:r>
              <w:rPr>
                <w:rFonts w:ascii="仿宋" w:eastAsia="仿宋" w:hAnsi="仿宋" w:cs="仿宋" w:hint="eastAsia"/>
                <w:color w:val="000000"/>
                <w:kern w:val="0"/>
                <w:szCs w:val="21"/>
                <w:lang w:bidi="ar"/>
              </w:rPr>
              <w:br/>
              <w:t>冷却塔水盘内</w:t>
            </w:r>
            <w:r>
              <w:rPr>
                <w:rFonts w:ascii="仿宋" w:eastAsia="仿宋" w:hAnsi="仿宋" w:cs="仿宋" w:hint="eastAsia"/>
                <w:color w:val="000000"/>
                <w:kern w:val="0"/>
                <w:szCs w:val="21"/>
                <w:lang w:bidi="ar"/>
              </w:rPr>
              <w:br/>
              <w:t>2.进水压力：＞0.15MPa  电源：220V/50Hz   功率：1.2kW</w:t>
            </w:r>
            <w:r>
              <w:rPr>
                <w:rFonts w:ascii="仿宋" w:eastAsia="仿宋" w:hAnsi="仿宋" w:cs="仿宋" w:hint="eastAsia"/>
                <w:color w:val="000000"/>
                <w:kern w:val="0"/>
                <w:szCs w:val="21"/>
                <w:lang w:bidi="ar"/>
              </w:rPr>
              <w:br/>
              <w:t>3.具有提高换热效益，系统节能约25%以上；</w:t>
            </w:r>
            <w:r>
              <w:rPr>
                <w:rFonts w:ascii="仿宋" w:eastAsia="仿宋" w:hAnsi="仿宋" w:cs="仿宋" w:hint="eastAsia"/>
                <w:color w:val="000000"/>
                <w:kern w:val="0"/>
                <w:szCs w:val="21"/>
                <w:lang w:bidi="ar"/>
              </w:rPr>
              <w:br/>
              <w:t xml:space="preserve">4.出水水质为清水,肉眼可见；能自动去除水中钙镁离子; </w:t>
            </w:r>
            <w:r>
              <w:rPr>
                <w:rFonts w:ascii="仿宋" w:eastAsia="仿宋" w:hAnsi="仿宋" w:cs="仿宋" w:hint="eastAsia"/>
                <w:color w:val="000000"/>
                <w:kern w:val="0"/>
                <w:szCs w:val="21"/>
                <w:lang w:bidi="ar"/>
              </w:rPr>
              <w:br/>
              <w:t xml:space="preserve">5.配触摸屏微电脑PLC全自动化控制； </w:t>
            </w:r>
            <w:r>
              <w:rPr>
                <w:rFonts w:ascii="仿宋" w:eastAsia="仿宋" w:hAnsi="仿宋" w:cs="仿宋" w:hint="eastAsia"/>
                <w:color w:val="000000"/>
                <w:kern w:val="0"/>
                <w:szCs w:val="21"/>
                <w:lang w:bidi="ar"/>
              </w:rPr>
              <w:br/>
              <w:t xml:space="preserve">6.具有去浊、去污功能；采用KJJ高频电解方式，具有快速吸垢、除垢功能；  </w:t>
            </w:r>
            <w:r>
              <w:rPr>
                <w:rFonts w:ascii="仿宋" w:eastAsia="仿宋" w:hAnsi="仿宋" w:cs="仿宋" w:hint="eastAsia"/>
                <w:color w:val="000000"/>
                <w:kern w:val="0"/>
                <w:szCs w:val="21"/>
                <w:lang w:bidi="ar"/>
              </w:rPr>
              <w:br/>
              <w:t xml:space="preserve">7.具有强制吸收电解，杀灭军团菌功能；KJJ暖离二合一除垢方式 ； </w:t>
            </w:r>
            <w:r>
              <w:rPr>
                <w:rFonts w:ascii="仿宋" w:eastAsia="仿宋" w:hAnsi="仿宋" w:cs="仿宋" w:hint="eastAsia"/>
                <w:color w:val="000000"/>
                <w:kern w:val="0"/>
                <w:szCs w:val="21"/>
                <w:lang w:bidi="ar"/>
              </w:rPr>
              <w:br/>
              <w:t>8.采用KJJ通量物理杀菌方式，除菌灭藻效率达99%以上；</w:t>
            </w:r>
          </w:p>
        </w:tc>
        <w:tc>
          <w:tcPr>
            <w:tcW w:w="37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台</w:t>
            </w:r>
          </w:p>
        </w:tc>
        <w:tc>
          <w:tcPr>
            <w:tcW w:w="30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D44E50">
            <w:pPr>
              <w:widowControl/>
              <w:jc w:val="center"/>
              <w:textAlignment w:val="center"/>
              <w:rPr>
                <w:rFonts w:ascii="仿宋" w:eastAsia="仿宋" w:hAnsi="仿宋" w:cs="仿宋"/>
                <w:color w:val="000000"/>
                <w:szCs w:val="21"/>
              </w:rPr>
            </w:pPr>
            <w:r>
              <w:rPr>
                <w:rFonts w:ascii="仿宋" w:eastAsia="仿宋" w:hAnsi="仿宋" w:cs="仿宋" w:hint="eastAsia"/>
                <w:color w:val="000000"/>
                <w:kern w:val="0"/>
                <w:szCs w:val="21"/>
                <w:lang w:bidi="ar"/>
              </w:rPr>
              <w:t>16</w:t>
            </w:r>
          </w:p>
        </w:tc>
        <w:tc>
          <w:tcPr>
            <w:tcW w:w="7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845EC3" w:rsidRDefault="00845EC3">
            <w:pPr>
              <w:rPr>
                <w:rFonts w:ascii="仿宋" w:eastAsia="仿宋" w:hAnsi="仿宋" w:cs="仿宋"/>
                <w:color w:val="000000"/>
                <w:szCs w:val="21"/>
              </w:rPr>
            </w:pPr>
          </w:p>
        </w:tc>
      </w:tr>
    </w:tbl>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pPr>
    </w:p>
    <w:p w:rsidR="00845EC3" w:rsidRDefault="00845EC3">
      <w:pPr>
        <w:pStyle w:val="aa"/>
        <w:rPr>
          <w:rFonts w:ascii="仿宋" w:eastAsia="仿宋" w:hAnsi="仿宋" w:cs="仿宋"/>
          <w:b/>
          <w:sz w:val="28"/>
          <w:szCs w:val="28"/>
        </w:rPr>
        <w:sectPr w:rsidR="00845EC3">
          <w:pgSz w:w="11906" w:h="16838"/>
          <w:pgMar w:top="1327" w:right="1417" w:bottom="1327" w:left="1417" w:header="567" w:footer="567" w:gutter="0"/>
          <w:cols w:space="720"/>
          <w:docGrid w:type="lines" w:linePitch="312"/>
        </w:sectPr>
      </w:pPr>
    </w:p>
    <w:p w:rsidR="00845EC3" w:rsidRDefault="00D44E50">
      <w:pPr>
        <w:numPr>
          <w:ilvl w:val="0"/>
          <w:numId w:val="9"/>
        </w:numPr>
        <w:adjustRightInd w:val="0"/>
        <w:snapToGrid w:val="0"/>
        <w:spacing w:beforeLines="50" w:before="156" w:afterLines="50" w:after="156"/>
        <w:ind w:firstLineChars="200" w:firstLine="562"/>
        <w:jc w:val="left"/>
        <w:rPr>
          <w:rFonts w:ascii="仿宋" w:eastAsia="仿宋" w:hAnsi="仿宋" w:cs="仿宋"/>
          <w:b/>
          <w:sz w:val="28"/>
          <w:szCs w:val="28"/>
        </w:rPr>
      </w:pPr>
      <w:r>
        <w:rPr>
          <w:rFonts w:ascii="仿宋" w:eastAsia="仿宋" w:hAnsi="仿宋" w:cs="仿宋" w:hint="eastAsia"/>
          <w:b/>
          <w:sz w:val="28"/>
          <w:szCs w:val="28"/>
        </w:rPr>
        <w:lastRenderedPageBreak/>
        <w:t>维护保养具体要求</w:t>
      </w:r>
    </w:p>
    <w:p w:rsidR="00845EC3" w:rsidRDefault="00D44E50">
      <w:pPr>
        <w:numPr>
          <w:ilvl w:val="0"/>
          <w:numId w:val="10"/>
        </w:numPr>
        <w:adjustRightInd w:val="0"/>
        <w:snapToGrid w:val="0"/>
        <w:spacing w:beforeLines="50" w:before="156" w:afterLines="50" w:after="156"/>
        <w:jc w:val="left"/>
        <w:rPr>
          <w:rFonts w:ascii="仿宋" w:eastAsia="仿宋" w:hAnsi="仿宋" w:cs="仿宋"/>
          <w:b/>
          <w:sz w:val="24"/>
        </w:rPr>
      </w:pPr>
      <w:r>
        <w:rPr>
          <w:rFonts w:ascii="仿宋" w:eastAsia="仿宋" w:hAnsi="仿宋" w:cs="仿宋" w:hint="eastAsia"/>
          <w:b/>
          <w:sz w:val="24"/>
        </w:rPr>
        <w:t>珠江新城院区中央空调系统设备维保服务项目工作内容</w:t>
      </w:r>
    </w:p>
    <w:tbl>
      <w:tblPr>
        <w:tblW w:w="15120" w:type="dxa"/>
        <w:tblInd w:w="-129" w:type="dxa"/>
        <w:tblLayout w:type="fixed"/>
        <w:tblLook w:val="04A0" w:firstRow="1" w:lastRow="0" w:firstColumn="1" w:lastColumn="0" w:noHBand="0" w:noVBand="1"/>
      </w:tblPr>
      <w:tblGrid>
        <w:gridCol w:w="830"/>
        <w:gridCol w:w="850"/>
        <w:gridCol w:w="1298"/>
        <w:gridCol w:w="742"/>
        <w:gridCol w:w="670"/>
        <w:gridCol w:w="1448"/>
        <w:gridCol w:w="1250"/>
        <w:gridCol w:w="1802"/>
        <w:gridCol w:w="1340"/>
        <w:gridCol w:w="1548"/>
        <w:gridCol w:w="1100"/>
        <w:gridCol w:w="1222"/>
        <w:gridCol w:w="1020"/>
      </w:tblGrid>
      <w:tr w:rsidR="00845EC3">
        <w:trPr>
          <w:trHeight w:val="720"/>
          <w:tblHeader/>
        </w:trPr>
        <w:tc>
          <w:tcPr>
            <w:tcW w:w="830"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科室</w:t>
            </w:r>
          </w:p>
        </w:tc>
        <w:tc>
          <w:tcPr>
            <w:tcW w:w="85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项目  名称</w:t>
            </w:r>
          </w:p>
        </w:tc>
        <w:tc>
          <w:tcPr>
            <w:tcW w:w="1298"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型号  品牌</w:t>
            </w:r>
          </w:p>
        </w:tc>
        <w:tc>
          <w:tcPr>
            <w:tcW w:w="742"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设备数量</w:t>
            </w:r>
          </w:p>
        </w:tc>
        <w:tc>
          <w:tcPr>
            <w:tcW w:w="670" w:type="dxa"/>
            <w:tcBorders>
              <w:top w:val="single" w:sz="4" w:space="0" w:color="000000"/>
              <w:left w:val="single" w:sz="4" w:space="0" w:color="000000"/>
              <w:bottom w:val="single" w:sz="4" w:space="0" w:color="000000"/>
              <w:right w:val="single" w:sz="4" w:space="0" w:color="000000"/>
            </w:tcBorders>
            <w:shd w:val="clear" w:color="auto" w:fill="C7DAF1"/>
            <w:noWrap/>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单位</w:t>
            </w:r>
          </w:p>
        </w:tc>
        <w:tc>
          <w:tcPr>
            <w:tcW w:w="1448"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巡检工作    （4次/天）</w:t>
            </w:r>
          </w:p>
        </w:tc>
        <w:tc>
          <w:tcPr>
            <w:tcW w:w="125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日保养内容（次/日）</w:t>
            </w:r>
          </w:p>
        </w:tc>
        <w:tc>
          <w:tcPr>
            <w:tcW w:w="1802"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周保养内容      （次/周）</w:t>
            </w:r>
          </w:p>
        </w:tc>
        <w:tc>
          <w:tcPr>
            <w:tcW w:w="134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月度保养内容（次/月）</w:t>
            </w:r>
          </w:p>
        </w:tc>
        <w:tc>
          <w:tcPr>
            <w:tcW w:w="1548"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季度保养内容（次/季）</w:t>
            </w:r>
          </w:p>
        </w:tc>
        <w:tc>
          <w:tcPr>
            <w:tcW w:w="110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年度保养内容（次/年）</w:t>
            </w:r>
          </w:p>
        </w:tc>
        <w:tc>
          <w:tcPr>
            <w:tcW w:w="1222"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作业要求</w:t>
            </w:r>
          </w:p>
        </w:tc>
        <w:tc>
          <w:tcPr>
            <w:tcW w:w="1020" w:type="dxa"/>
            <w:tcBorders>
              <w:top w:val="single" w:sz="4" w:space="0" w:color="000000"/>
              <w:left w:val="single" w:sz="4" w:space="0" w:color="000000"/>
              <w:bottom w:val="single" w:sz="4" w:space="0" w:color="000000"/>
              <w:right w:val="single" w:sz="4" w:space="0" w:color="000000"/>
            </w:tcBorders>
            <w:shd w:val="clear" w:color="auto" w:fill="C7DAF1"/>
            <w:vAlign w:val="center"/>
          </w:tcPr>
          <w:p w:rsidR="00845EC3" w:rsidRDefault="00D44E50">
            <w:pPr>
              <w:widowControl/>
              <w:spacing w:line="220" w:lineRule="exact"/>
              <w:jc w:val="center"/>
              <w:textAlignment w:val="center"/>
              <w:rPr>
                <w:rFonts w:ascii="仿宋" w:eastAsia="仿宋" w:hAnsi="仿宋" w:cs="仿宋"/>
                <w:b/>
                <w:bCs/>
                <w:color w:val="000000"/>
                <w:sz w:val="18"/>
                <w:szCs w:val="18"/>
              </w:rPr>
            </w:pPr>
            <w:r>
              <w:rPr>
                <w:rFonts w:ascii="仿宋" w:eastAsia="仿宋" w:hAnsi="仿宋" w:cs="仿宋" w:hint="eastAsia"/>
                <w:b/>
                <w:bCs/>
                <w:color w:val="000000"/>
                <w:kern w:val="0"/>
                <w:sz w:val="18"/>
                <w:szCs w:val="18"/>
                <w:lang w:bidi="ar"/>
              </w:rPr>
              <w:t>作业日期</w:t>
            </w:r>
          </w:p>
        </w:tc>
      </w:tr>
      <w:tr w:rsidR="00845EC3">
        <w:trPr>
          <w:trHeight w:val="2400"/>
        </w:trPr>
        <w:tc>
          <w:tcPr>
            <w:tcW w:w="8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1楼普通发热门诊</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  盘管</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广东捷达莱堡</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34</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采用1000mg/L含氯消毒剂对风口和过滤网进行全面消毒</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2400"/>
        </w:trPr>
        <w:tc>
          <w:tcPr>
            <w:tcW w:w="8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1楼儿科补液室</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  盘管</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广东捷达莱堡</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采用1000mg/L含氯消毒剂对风口和过滤网进行全面消毒</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2400"/>
        </w:trPr>
        <w:tc>
          <w:tcPr>
            <w:tcW w:w="8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1楼妇科急诊</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   盘管</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广东捷达莱堡</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13</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采用1000mg/L含氯消毒剂对风口和过滤网进行全面消毒</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2400"/>
        </w:trPr>
        <w:tc>
          <w:tcPr>
            <w:tcW w:w="83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1楼隔离门诊</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  盘管</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广东捷达莱堡</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采用1000mg/L含氯消毒剂对风口和过滤网进行全面消毒</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穿工作服、戴一次性使用帽子、医用防护口罩（N95及以上）、护目镜或防护面罩、外罩一件医用防护服、戴一次性使用手套、穿一次性使用鞋套</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3360"/>
        </w:trPr>
        <w:tc>
          <w:tcPr>
            <w:tcW w:w="830"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1-15楼普通门诊、住院部</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风机   盘管</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广东捷达莱堡、约克、新晃</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1452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对1楼门诊大堂 、1楼门诊大堂左侧通道、1楼门诊大堂右侧通道、1楼发热门诊候诊区、1楼住院部出入院服务处、2楼药房(中间)、2楼药房(东区)、2楼药房(西区)、3楼收费大厅、3楼收费大厅左侧通道、3楼收费大厅右侧通道、3楼检验科大厅、4楼耳鼻喉挂号处通道、4楼口腔科通道左侧、4楼生殖中心等候区、5楼-10楼病房走廊东、5楼-10楼病房走廊西、11楼-15楼病房走廊东、11楼-15楼病房走廊东进行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消毒灭菌灯</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VBK-GL-1000</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1812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盏</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使用状况检查及养护</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对管体进行更换，检查基座、线路是否正常</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3360"/>
        </w:trPr>
        <w:tc>
          <w:tcPr>
            <w:tcW w:w="8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1-15楼普通门诊、住院部</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全热回收空气处理机组</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捷达莱堡</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199</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对1楼门诊大堂 、1楼门诊大堂左侧通道、1楼门诊大堂右侧通道、1楼发热门诊候诊区、1楼住院部出入院服务处、2楼药房(中间)、2楼药房(东区)、2楼药房(西区)、3楼收费大厅、3楼收费大厅左侧通道、3楼收费大厅右侧通道、3楼检验科大厅、4楼耳鼻喉挂号处通道、4楼口腔科通道左侧、4楼生殖中心等候区、5楼-10楼病房走廊东、5楼-10楼病房走廊西、11楼-15楼病房走廊东、11楼-15楼病房走廊东进行记录各科室温度，机组运行是否有异响，风量是否正常</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1、按标准拆卸滤网到指定地点清洗；采用500mg/L含氯消毒剂浸泡30分钟</w:t>
            </w:r>
            <w:r>
              <w:rPr>
                <w:rFonts w:ascii="仿宋" w:eastAsia="仿宋" w:hAnsi="仿宋" w:cs="仿宋" w:hint="eastAsia"/>
                <w:color w:val="000000"/>
                <w:kern w:val="0"/>
                <w:sz w:val="18"/>
                <w:szCs w:val="18"/>
                <w:lang w:bidi="ar"/>
              </w:rPr>
              <w:br/>
              <w:t>2、风口百叶用润湿的清洁巾擦拭或拆卸冲洗，待水份干透后喷洒消毒液</w:t>
            </w:r>
            <w:r>
              <w:rPr>
                <w:rFonts w:ascii="仿宋" w:eastAsia="仿宋" w:hAnsi="仿宋" w:cs="仿宋" w:hint="eastAsia"/>
                <w:color w:val="000000"/>
                <w:kern w:val="0"/>
                <w:sz w:val="18"/>
                <w:szCs w:val="18"/>
                <w:lang w:bidi="ar"/>
              </w:rPr>
              <w:br/>
              <w:t>3、装回洗净消毒好的风口滤网</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运行状况检查及整机养护，排水管疏通整理，进水管过滤器清</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运行状况检查、工况检测,排水盘检查清理，添加防菌药剂到接水盘</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冷凝器化学清洗，进水管过滤器清理，整机检测保养及调校、运行状况评估</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1-15楼普通门诊、住院部</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集中式排风机</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广东松下</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85</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检查外观是否完好，是否有异响、异味，风量是否足够</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运行状况检查及养护、润滑、紧固、整理、清洁</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运行状况检查及养护、润滑、紧固整理、风轮清洗、整机检测保养</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1-15楼普通门诊、住院部</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排气扇</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绿岛枫</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1168</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运行状况检查及养护、润滑、紧固、整理、清洁</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运行状况检查及养护、润滑、紧固整理、风轮清洗、整机检测保养</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890"/>
        </w:trPr>
        <w:tc>
          <w:tcPr>
            <w:tcW w:w="830"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1楼停车场</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66KW涡旋风冷式机组</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天加</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检查外观是否完好，机组运行是否有异响，风扇转动是否正常，记录各运行参数</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运行工况检查，故障记录与运行数据与分析，检漏、测试、清洁整理，冷凝翅片清洗及梳理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运行工况检查，故障记录与运行数据与分析，检漏、测试、冷凝翅片化学清洗及梳理</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运行工况检查，故障记录与运行数据分析，整机捡漏，补充制冷剂、测试、清洁、紧固整理，更换过滤芯、冷冻油</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5.5KW水泵</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广一</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470"/>
        </w:trPr>
        <w:tc>
          <w:tcPr>
            <w:tcW w:w="830"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负一楼机房</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800冷吨离心水冷冷水主机</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麦克维尔WSC113MBE71F/E3612/C3012，冷凝器每台配自动通炮机一台</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检查外观是否完好，机组运行是否有异响，记录各运行参数</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对所有控制线路进行检查，清理接线端子，密封性检测</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涉及更换制冷系统零部件、更换冷冻油、制冷剂回收、压力及真空测试的保养或检修项目</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47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400冷吨螺杆水冷冷水主机</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麦克维尔WMD420.2，冷凝器每台配自动通炮机一台</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检查外观是否完好，机组运行是否有异响，记录各运行参数</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运行工况检查，故障记录与运行数据与分析，检漏、测试、清洁整理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对所有控制线路进行检查，清理接线端子，密封性检测</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涉及更换制冷系统零部件、更换冷冻油、制冷剂回收、压力及真空测试的保养或检修项目</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45KW冷冻水泵</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45KW冷却水泵</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75KW冷冻水泵</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75KW冷却水泵</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APOLO</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检查外观是否完好，运行是否有异响，风扇转动是否正常，是否有漏水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15楼天面</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600M3冷却水塔</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澳菱</w:t>
            </w:r>
          </w:p>
        </w:tc>
        <w:tc>
          <w:tcPr>
            <w:tcW w:w="74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6</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检查外观是否完好，机组运行是否有异响，风扇转动是否正常，是否漏水</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运行工况检查，故障记录与运行数据分析，紧固与清洁整理</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运行工况检查，过滤器拆卸清理、更换过滤隔</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整体检测保养、联轴器检测调校、电机绝缘测试、补充润滑油脂等</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val="restart"/>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全院区公共区域</w:t>
            </w: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各类系统阀门</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埃美柯、国标</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2314</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68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空调管道</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户外管道</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项</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除锈翻新，刷油漆风口、风阀、保温结构养护，局部保温老化、破损点的修补，不含整面的老化更新改造工程</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68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jc w:val="center"/>
              <w:rPr>
                <w:rFonts w:ascii="仿宋" w:eastAsia="仿宋" w:hAnsi="仿宋" w:cs="仿宋"/>
                <w:color w:val="000000"/>
                <w:sz w:val="18"/>
                <w:szCs w:val="18"/>
              </w:rPr>
            </w:pP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室内管道</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项</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除锈翻新，刷油漆风口、风阀、保温结构养护，局部保温老化、破损点的修补，不含整面的老化更新改造工程</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定风量调节装置 </w:t>
            </w:r>
          </w:p>
        </w:tc>
        <w:tc>
          <w:tcPr>
            <w:tcW w:w="129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国标</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369</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台</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Y型过滤器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878</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拆卸Y型过滤器滤芯，进行物理清洗，表面翻新除锈</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镀锌风管止回阀</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国产国标</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204</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风阀执行器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西门子</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366</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消声器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广东业创</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199</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检查外观是否完好，测试消音效果，破损点的修补</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空调机组止回阀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广东业创</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26</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排污阀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92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72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膨胀水箱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国产国标</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检查水箱，是否满水溢出，外观是否完好</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检查补水阀门是否正常，浮球是否完好</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全面排水清洗箱体，添加药剂</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26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温度计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布莱迪</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271</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检查外观是否完好，更换破损部件，检查是否漏水/油，除锈翻新</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72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新风机控制系统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广东灵镜</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5</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在线监控、调节、巡查风柜及楼层空调温度、</w:t>
            </w:r>
            <w:r>
              <w:rPr>
                <w:rFonts w:ascii="仿宋" w:eastAsia="仿宋" w:hAnsi="仿宋" w:cs="仿宋" w:hint="eastAsia"/>
                <w:color w:val="000000"/>
                <w:kern w:val="0"/>
                <w:sz w:val="18"/>
                <w:szCs w:val="18"/>
                <w:lang w:bidi="ar"/>
              </w:rPr>
              <w:lastRenderedPageBreak/>
              <w:t>新风</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w:t>
            </w:r>
            <w:r>
              <w:rPr>
                <w:rFonts w:ascii="仿宋" w:eastAsia="仿宋" w:hAnsi="仿宋" w:cs="仿宋" w:hint="eastAsia"/>
                <w:color w:val="000000"/>
                <w:kern w:val="0"/>
                <w:sz w:val="18"/>
                <w:szCs w:val="18"/>
                <w:lang w:bidi="ar"/>
              </w:rPr>
              <w:lastRenderedPageBreak/>
              <w:t>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lastRenderedPageBreak/>
              <w:t>停诊或晚上18点后</w:t>
            </w:r>
          </w:p>
        </w:tc>
      </w:tr>
      <w:tr w:rsidR="00845EC3">
        <w:trPr>
          <w:trHeight w:val="126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压力表</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布莱迪</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452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检查外观是否完好，更换破损部件，检查是否漏水/油，除锈翻新</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闸阀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1742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止回阀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8</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72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中央监控系统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智业</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2</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套</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在线监控、调节、巡查主体楼的风柜及楼层空调温度、新风等。中央空调末端运行监控</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84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铸铁蝶阀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宁波埃美柯</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485</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r w:rsidR="00845EC3">
        <w:trPr>
          <w:trHeight w:val="1050"/>
        </w:trPr>
        <w:tc>
          <w:tcPr>
            <w:tcW w:w="830" w:type="dxa"/>
            <w:vMerge/>
            <w:tcBorders>
              <w:top w:val="single" w:sz="4" w:space="0" w:color="000000"/>
              <w:left w:val="single" w:sz="4" w:space="0" w:color="000000"/>
              <w:bottom w:val="single" w:sz="4" w:space="0" w:color="000000"/>
              <w:right w:val="single" w:sz="4" w:space="0" w:color="000000"/>
            </w:tcBorders>
            <w:noWrap/>
            <w:vAlign w:val="center"/>
          </w:tcPr>
          <w:p w:rsidR="00845EC3" w:rsidRDefault="00845EC3">
            <w:pPr>
              <w:widowControl/>
              <w:spacing w:line="220" w:lineRule="exact"/>
              <w:jc w:val="center"/>
              <w:rPr>
                <w:rFonts w:ascii="仿宋" w:eastAsia="仿宋" w:hAnsi="仿宋" w:cs="仿宋"/>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 xml:space="preserve">自动排气阀 </w:t>
            </w:r>
          </w:p>
        </w:tc>
        <w:tc>
          <w:tcPr>
            <w:tcW w:w="1298"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汉威</w:t>
            </w:r>
          </w:p>
        </w:tc>
        <w:tc>
          <w:tcPr>
            <w:tcW w:w="742"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344</w:t>
            </w:r>
          </w:p>
        </w:tc>
        <w:tc>
          <w:tcPr>
            <w:tcW w:w="670" w:type="dxa"/>
            <w:tcBorders>
              <w:top w:val="single" w:sz="4" w:space="0" w:color="000000"/>
              <w:left w:val="single" w:sz="4" w:space="0" w:color="000000"/>
              <w:bottom w:val="single" w:sz="4" w:space="0" w:color="000000"/>
              <w:right w:val="single" w:sz="4" w:space="0" w:color="000000"/>
            </w:tcBorders>
            <w:noWrap/>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个</w:t>
            </w:r>
          </w:p>
        </w:tc>
        <w:tc>
          <w:tcPr>
            <w:tcW w:w="14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802" w:type="dxa"/>
            <w:tcBorders>
              <w:top w:val="single" w:sz="4" w:space="0" w:color="000000"/>
              <w:left w:val="single" w:sz="4" w:space="0" w:color="000000"/>
              <w:bottom w:val="single" w:sz="4" w:space="0" w:color="000000"/>
              <w:right w:val="single" w:sz="4" w:space="0" w:color="000000"/>
            </w:tcBorders>
            <w:vAlign w:val="center"/>
          </w:tcPr>
          <w:p w:rsidR="00845EC3" w:rsidRDefault="00845EC3">
            <w:pPr>
              <w:widowControl/>
              <w:spacing w:line="220" w:lineRule="exact"/>
              <w:rPr>
                <w:rFonts w:ascii="仿宋" w:eastAsia="仿宋" w:hAnsi="仿宋" w:cs="仿宋"/>
                <w:color w:val="000000"/>
                <w:sz w:val="18"/>
                <w:szCs w:val="18"/>
              </w:rPr>
            </w:pPr>
          </w:p>
        </w:tc>
        <w:tc>
          <w:tcPr>
            <w:tcW w:w="134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548"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检查外观是否完好，转动是否灵活，添加防锈润滑油，排气是否顺畅</w:t>
            </w:r>
          </w:p>
        </w:tc>
        <w:tc>
          <w:tcPr>
            <w:tcW w:w="110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w:t>
            </w:r>
          </w:p>
        </w:tc>
        <w:tc>
          <w:tcPr>
            <w:tcW w:w="1222"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left"/>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按照医院空调设备值班运行管理细则执行</w:t>
            </w:r>
          </w:p>
        </w:tc>
        <w:tc>
          <w:tcPr>
            <w:tcW w:w="1020" w:type="dxa"/>
            <w:tcBorders>
              <w:top w:val="single" w:sz="4" w:space="0" w:color="000000"/>
              <w:left w:val="single" w:sz="4" w:space="0" w:color="000000"/>
              <w:bottom w:val="single" w:sz="4" w:space="0" w:color="000000"/>
              <w:right w:val="single" w:sz="4" w:space="0" w:color="000000"/>
            </w:tcBorders>
            <w:vAlign w:val="center"/>
          </w:tcPr>
          <w:p w:rsidR="00845EC3" w:rsidRDefault="00D44E50">
            <w:pPr>
              <w:widowControl/>
              <w:spacing w:line="220" w:lineRule="exact"/>
              <w:jc w:val="center"/>
              <w:textAlignment w:val="center"/>
              <w:rPr>
                <w:rFonts w:ascii="仿宋" w:eastAsia="仿宋" w:hAnsi="仿宋" w:cs="仿宋"/>
                <w:color w:val="000000"/>
                <w:sz w:val="18"/>
                <w:szCs w:val="18"/>
              </w:rPr>
            </w:pPr>
            <w:r>
              <w:rPr>
                <w:rFonts w:ascii="仿宋" w:eastAsia="仿宋" w:hAnsi="仿宋" w:cs="仿宋" w:hint="eastAsia"/>
                <w:color w:val="000000"/>
                <w:kern w:val="0"/>
                <w:sz w:val="18"/>
                <w:szCs w:val="18"/>
                <w:lang w:bidi="ar"/>
              </w:rPr>
              <w:t>停诊或晚上18点后</w:t>
            </w:r>
          </w:p>
        </w:tc>
      </w:tr>
    </w:tbl>
    <w:p w:rsidR="00845EC3" w:rsidRDefault="00845EC3">
      <w:pPr>
        <w:pStyle w:val="aa"/>
        <w:rPr>
          <w:rFonts w:ascii="仿宋" w:eastAsia="仿宋" w:hAnsi="仿宋" w:cs="仿宋"/>
        </w:rPr>
      </w:pPr>
    </w:p>
    <w:p w:rsidR="00845EC3" w:rsidRDefault="00845EC3">
      <w:pPr>
        <w:pStyle w:val="aa"/>
        <w:spacing w:line="320" w:lineRule="exact"/>
        <w:rPr>
          <w:rFonts w:ascii="仿宋" w:eastAsia="仿宋" w:hAnsi="仿宋" w:cs="仿宋"/>
        </w:rPr>
      </w:pPr>
    </w:p>
    <w:p w:rsidR="00845EC3" w:rsidRDefault="00845EC3">
      <w:pPr>
        <w:pStyle w:val="aa"/>
        <w:spacing w:line="320" w:lineRule="exact"/>
        <w:rPr>
          <w:rFonts w:ascii="仿宋" w:eastAsia="仿宋" w:hAnsi="仿宋" w:cs="仿宋"/>
        </w:rPr>
      </w:pPr>
    </w:p>
    <w:p w:rsidR="00845EC3" w:rsidRDefault="00D44E50">
      <w:pPr>
        <w:adjustRightInd w:val="0"/>
        <w:snapToGrid w:val="0"/>
        <w:spacing w:beforeLines="50" w:before="156" w:afterLines="50" w:after="156"/>
        <w:jc w:val="left"/>
        <w:rPr>
          <w:rFonts w:ascii="仿宋" w:eastAsia="仿宋" w:hAnsi="仿宋" w:cs="仿宋"/>
        </w:rPr>
      </w:pPr>
      <w:r>
        <w:rPr>
          <w:rFonts w:ascii="仿宋" w:eastAsia="仿宋" w:hAnsi="仿宋" w:cs="仿宋" w:hint="eastAsia"/>
          <w:b/>
          <w:bCs/>
          <w:sz w:val="24"/>
        </w:rPr>
        <w:lastRenderedPageBreak/>
        <w:t>（二）增城院区中央空调系统设备维保服务项目工作内容</w:t>
      </w:r>
    </w:p>
    <w:tbl>
      <w:tblPr>
        <w:tblW w:w="14410" w:type="dxa"/>
        <w:jc w:val="center"/>
        <w:tblBorders>
          <w:top w:val="none" w:sz="4" w:space="0" w:color="000000"/>
          <w:left w:val="none" w:sz="4" w:space="0" w:color="000000"/>
          <w:bottom w:val="none" w:sz="4" w:space="0" w:color="000000"/>
          <w:right w:val="none" w:sz="4" w:space="0" w:color="000000"/>
        </w:tblBorders>
        <w:tblLayout w:type="fixed"/>
        <w:tblLook w:val="04A0" w:firstRow="1" w:lastRow="0" w:firstColumn="1" w:lastColumn="0" w:noHBand="0" w:noVBand="1"/>
      </w:tblPr>
      <w:tblGrid>
        <w:gridCol w:w="427"/>
        <w:gridCol w:w="872"/>
        <w:gridCol w:w="922"/>
        <w:gridCol w:w="711"/>
        <w:gridCol w:w="611"/>
        <w:gridCol w:w="545"/>
        <w:gridCol w:w="2367"/>
        <w:gridCol w:w="1846"/>
        <w:gridCol w:w="1589"/>
        <w:gridCol w:w="2388"/>
        <w:gridCol w:w="2132"/>
      </w:tblGrid>
      <w:tr w:rsidR="00845EC3">
        <w:trPr>
          <w:trHeight w:val="557"/>
          <w:jc w:val="center"/>
        </w:trPr>
        <w:tc>
          <w:tcPr>
            <w:tcW w:w="427"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序号</w:t>
            </w:r>
          </w:p>
        </w:tc>
        <w:tc>
          <w:tcPr>
            <w:tcW w:w="872"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区域</w:t>
            </w:r>
          </w:p>
        </w:tc>
        <w:tc>
          <w:tcPr>
            <w:tcW w:w="922"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设备名称</w:t>
            </w:r>
          </w:p>
        </w:tc>
        <w:tc>
          <w:tcPr>
            <w:tcW w:w="71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型号品牌</w:t>
            </w:r>
          </w:p>
        </w:tc>
        <w:tc>
          <w:tcPr>
            <w:tcW w:w="611"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单位</w:t>
            </w:r>
          </w:p>
        </w:tc>
        <w:tc>
          <w:tcPr>
            <w:tcW w:w="545" w:type="dxa"/>
            <w:vMerge w:val="restart"/>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数量</w:t>
            </w:r>
          </w:p>
        </w:tc>
        <w:tc>
          <w:tcPr>
            <w:tcW w:w="10322" w:type="dxa"/>
            <w:gridSpan w:val="5"/>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维保保养要求</w:t>
            </w:r>
          </w:p>
        </w:tc>
      </w:tr>
      <w:tr w:rsidR="00845EC3">
        <w:trPr>
          <w:jc w:val="center"/>
        </w:trPr>
        <w:tc>
          <w:tcPr>
            <w:tcW w:w="427"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872"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922"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1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611"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45" w:type="dxa"/>
            <w:vMerge/>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 xml:space="preserve">巡检工作   </w:t>
            </w:r>
            <w:r>
              <w:rPr>
                <w:rFonts w:ascii="仿宋" w:eastAsia="仿宋" w:hAnsi="仿宋" w:cs="仿宋" w:hint="eastAsia"/>
                <w:szCs w:val="21"/>
              </w:rPr>
              <w:br/>
            </w:r>
            <w:r>
              <w:rPr>
                <w:rFonts w:ascii="仿宋" w:eastAsia="仿宋" w:hAnsi="仿宋" w:cs="仿宋" w:hint="eastAsia"/>
                <w:b/>
                <w:szCs w:val="21"/>
              </w:rPr>
              <w:t>（次/天）</w:t>
            </w:r>
          </w:p>
        </w:tc>
        <w:tc>
          <w:tcPr>
            <w:tcW w:w="1846"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周保养</w:t>
            </w:r>
          </w:p>
          <w:p w:rsidR="00845EC3" w:rsidRDefault="00D44E50">
            <w:pPr>
              <w:jc w:val="center"/>
              <w:rPr>
                <w:rFonts w:ascii="仿宋" w:eastAsia="仿宋" w:hAnsi="仿宋" w:cs="仿宋"/>
                <w:szCs w:val="21"/>
              </w:rPr>
            </w:pPr>
            <w:r>
              <w:rPr>
                <w:rFonts w:ascii="仿宋" w:eastAsia="仿宋" w:hAnsi="仿宋" w:cs="仿宋" w:hint="eastAsia"/>
                <w:b/>
                <w:szCs w:val="21"/>
              </w:rPr>
              <w:t>内容</w:t>
            </w:r>
            <w:r>
              <w:rPr>
                <w:rFonts w:ascii="仿宋" w:eastAsia="仿宋" w:hAnsi="仿宋" w:cs="仿宋" w:hint="eastAsia"/>
                <w:szCs w:val="21"/>
              </w:rPr>
              <w:br/>
            </w:r>
            <w:r>
              <w:rPr>
                <w:rFonts w:ascii="仿宋" w:eastAsia="仿宋" w:hAnsi="仿宋" w:cs="仿宋" w:hint="eastAsia"/>
                <w:b/>
                <w:szCs w:val="21"/>
              </w:rPr>
              <w:t>（次/周）</w:t>
            </w:r>
          </w:p>
        </w:tc>
        <w:tc>
          <w:tcPr>
            <w:tcW w:w="1589"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 xml:space="preserve">月度保养内容 </w:t>
            </w:r>
            <w:r>
              <w:rPr>
                <w:rFonts w:ascii="仿宋" w:eastAsia="仿宋" w:hAnsi="仿宋" w:cs="仿宋" w:hint="eastAsia"/>
                <w:szCs w:val="21"/>
              </w:rPr>
              <w:br/>
            </w:r>
            <w:r>
              <w:rPr>
                <w:rFonts w:ascii="仿宋" w:eastAsia="仿宋" w:hAnsi="仿宋" w:cs="仿宋" w:hint="eastAsia"/>
                <w:b/>
                <w:szCs w:val="21"/>
              </w:rPr>
              <w:t>（次/月）</w:t>
            </w:r>
          </w:p>
        </w:tc>
        <w:tc>
          <w:tcPr>
            <w:tcW w:w="2388"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季度保养</w:t>
            </w:r>
          </w:p>
          <w:p w:rsidR="00845EC3" w:rsidRDefault="00D44E50">
            <w:pPr>
              <w:jc w:val="center"/>
              <w:rPr>
                <w:rFonts w:ascii="仿宋" w:eastAsia="仿宋" w:hAnsi="仿宋" w:cs="仿宋"/>
                <w:szCs w:val="21"/>
              </w:rPr>
            </w:pPr>
            <w:r>
              <w:rPr>
                <w:rFonts w:ascii="仿宋" w:eastAsia="仿宋" w:hAnsi="仿宋" w:cs="仿宋" w:hint="eastAsia"/>
                <w:b/>
                <w:szCs w:val="21"/>
              </w:rPr>
              <w:t>内容</w:t>
            </w:r>
            <w:r>
              <w:rPr>
                <w:rFonts w:ascii="仿宋" w:eastAsia="仿宋" w:hAnsi="仿宋" w:cs="仿宋" w:hint="eastAsia"/>
                <w:szCs w:val="21"/>
              </w:rPr>
              <w:br/>
            </w:r>
            <w:r>
              <w:rPr>
                <w:rFonts w:ascii="仿宋" w:eastAsia="仿宋" w:hAnsi="仿宋" w:cs="仿宋" w:hint="eastAsia"/>
                <w:b/>
                <w:szCs w:val="21"/>
              </w:rPr>
              <w:t>（次/季）</w:t>
            </w:r>
          </w:p>
        </w:tc>
        <w:tc>
          <w:tcPr>
            <w:tcW w:w="2132"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年度保养</w:t>
            </w:r>
          </w:p>
          <w:p w:rsidR="00845EC3" w:rsidRDefault="00D44E50">
            <w:pPr>
              <w:jc w:val="center"/>
              <w:rPr>
                <w:rFonts w:ascii="仿宋" w:eastAsia="仿宋" w:hAnsi="仿宋" w:cs="仿宋"/>
                <w:szCs w:val="21"/>
              </w:rPr>
            </w:pPr>
            <w:r>
              <w:rPr>
                <w:rFonts w:ascii="仿宋" w:eastAsia="仿宋" w:hAnsi="仿宋" w:cs="仿宋" w:hint="eastAsia"/>
                <w:b/>
                <w:szCs w:val="21"/>
              </w:rPr>
              <w:t>内容</w:t>
            </w:r>
            <w:r>
              <w:rPr>
                <w:rFonts w:ascii="仿宋" w:eastAsia="仿宋" w:hAnsi="仿宋" w:cs="仿宋" w:hint="eastAsia"/>
                <w:szCs w:val="21"/>
              </w:rPr>
              <w:br/>
            </w:r>
            <w:r>
              <w:rPr>
                <w:rFonts w:ascii="仿宋" w:eastAsia="仿宋" w:hAnsi="仿宋" w:cs="仿宋" w:hint="eastAsia"/>
                <w:b/>
                <w:szCs w:val="21"/>
              </w:rPr>
              <w:t>（次/年）</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水冷冷水机组(离心式)</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特灵</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检查外观是否完好，机组运行是否有异响，风扇转动是否正常，记录各运行参数</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运行工况检查，故障记录与运行数据与分析，检漏、测试、清洁整理，冷凝翅片清洗及梳理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运行工况检查，故障记录与运行数据与分析，检漏、测试、冷凝翅片化学清洗及梳理</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运行工况检查，故障记录与运行数据分析，整机捡漏，补充制冷剂、测试、清洁、紧固整理，更换过滤芯、冷冻油</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水冷冷水机组(螺杆式)</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特灵</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检查外观是否完好，机组运行是否有异响，风扇转动是否正常，记录各运行参数</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运行工况检查，故障记录与运行数据与分析，检漏、测试、清洁整理，冷凝翅片清洗及梳理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运行工况检查，故障记录与运行数据与分析，检漏、测试、冷凝翅片化学清洗及梳理</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运行工况检查，故障记录与运行数据分析，整机捡漏，补充制冷剂、测试、清洁、紧固整理，更换过滤芯、冷冻油</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空调水泵</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德国威乐</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14</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运行工况检查，故障记录与运行数据分析，紧固与清洁整理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运行工况检查，过滤器拆卸清理、更换过滤隔</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整体检测保养、联轴器检测调校、电机绝缘测试、补充润滑油脂等</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HEEDLS冷凝器在线清洗装置</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艾姆波特</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运行工况检查，故障记录与运行数据分析，紧固与清洁整理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运行工况检查，过滤器拆卸清理、更换过滤隔</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整体检测保养、联轴器检测调校、电机绝缘测试、补充润滑油脂等</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KJJ智能旁流</w:t>
            </w:r>
            <w:r>
              <w:rPr>
                <w:rFonts w:ascii="仿宋" w:eastAsia="仿宋" w:hAnsi="仿宋" w:cs="仿宋" w:hint="eastAsia"/>
                <w:szCs w:val="21"/>
              </w:rPr>
              <w:lastRenderedPageBreak/>
              <w:t>综合水处理器</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艾姆波特</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6</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w:t>
            </w:r>
            <w:r>
              <w:rPr>
                <w:rFonts w:ascii="仿宋" w:eastAsia="仿宋" w:hAnsi="仿宋" w:cs="仿宋" w:hint="eastAsia"/>
                <w:szCs w:val="21"/>
              </w:rPr>
              <w:lastRenderedPageBreak/>
              <w:t>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w:t>
            </w:r>
            <w:r>
              <w:rPr>
                <w:rFonts w:ascii="仿宋" w:eastAsia="仿宋" w:hAnsi="仿宋" w:cs="仿宋" w:hint="eastAsia"/>
                <w:szCs w:val="21"/>
              </w:rPr>
              <w:lastRenderedPageBreak/>
              <w:t>行数据分析，紧固与清洁整理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运行工况检查，过滤器拆卸清理、更换过滤隔</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整体检测保养、联轴器检测调校、电机绝</w:t>
            </w:r>
            <w:r>
              <w:rPr>
                <w:rFonts w:ascii="仿宋" w:eastAsia="仿宋" w:hAnsi="仿宋" w:cs="仿宋" w:hint="eastAsia"/>
                <w:szCs w:val="21"/>
              </w:rPr>
              <w:lastRenderedPageBreak/>
              <w:t>缘测试、补充润滑油脂等</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6</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HETT智能截留精密过滤器</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艾姆波特</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28</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运行工况检查，故障记录与运行数据分析，紧固与清洁整理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运行工况检查，过滤器拆卸清理、更换过滤隔</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整体检测保养、联轴器检测调校、电机绝缘测试、补充润滑油脂等</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7</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主系统</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冷却塔</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空研</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11</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运行工况检查，故障记录与运行数据分析，紧固与清洁整理</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运行工况检查，过滤器拆卸清理、更换过滤隔</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整体检测保养、联轴器检测调校、电机绝缘测试、补充润滑油脂等</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8</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空调风柜</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雅士利</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75</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清洗尘网以确保表冷器的换热效率，过滤网如堵塞或损坏负责更换。</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每年至少更换一次皮带</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9</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风机盘管</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特灵</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1937</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1、按标准拆卸滤网到指定地点清洗；采用500mg/L含氯消毒剂浸泡30分钟</w:t>
            </w:r>
            <w:r>
              <w:rPr>
                <w:rFonts w:ascii="仿宋" w:eastAsia="仿宋" w:hAnsi="仿宋" w:cs="仿宋" w:hint="eastAsia"/>
                <w:szCs w:val="21"/>
              </w:rPr>
              <w:br/>
              <w:t>2、风口百叶用润湿的清洁巾擦拭或拆卸冲洗，待水份干透后喷洒消毒液</w:t>
            </w:r>
            <w:r>
              <w:rPr>
                <w:rFonts w:ascii="仿宋" w:eastAsia="仿宋" w:hAnsi="仿宋" w:cs="仿宋" w:hint="eastAsia"/>
                <w:szCs w:val="21"/>
              </w:rPr>
              <w:br/>
              <w:t>3、装回洗净消毒好的风口滤网</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运行状况检查及整机养护，排水管疏通整理，进水管过滤器清</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运行状况检查、工况检测,排水盘检查清理，添加防菌药剂到接水盘</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进水管过滤器清理，整机检测保养及调校、运行状况评估</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10</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办公区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空调风</w:t>
            </w:r>
            <w:r>
              <w:rPr>
                <w:rFonts w:ascii="仿宋" w:eastAsia="仿宋" w:hAnsi="仿宋" w:cs="仿宋" w:hint="eastAsia"/>
                <w:szCs w:val="21"/>
              </w:rPr>
              <w:lastRenderedPageBreak/>
              <w:t>柜</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雅士</w:t>
            </w:r>
            <w:r>
              <w:rPr>
                <w:rFonts w:ascii="仿宋" w:eastAsia="仿宋" w:hAnsi="仿宋" w:cs="仿宋" w:hint="eastAsia"/>
                <w:szCs w:val="21"/>
              </w:rPr>
              <w:lastRenderedPageBreak/>
              <w:t>利</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15</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检查外观是否完好，运</w:t>
            </w:r>
            <w:r>
              <w:rPr>
                <w:rFonts w:ascii="仿宋" w:eastAsia="仿宋" w:hAnsi="仿宋" w:cs="仿宋" w:hint="eastAsia"/>
                <w:szCs w:val="21"/>
              </w:rPr>
              <w:lastRenderedPageBreak/>
              <w:t>行是否有异响，风扇转动是否正常，是否有漏水</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清洗尘网以确</w:t>
            </w:r>
            <w:r>
              <w:rPr>
                <w:rFonts w:ascii="仿宋" w:eastAsia="仿宋" w:hAnsi="仿宋" w:cs="仿宋" w:hint="eastAsia"/>
                <w:szCs w:val="21"/>
              </w:rPr>
              <w:lastRenderedPageBreak/>
              <w:t>保表冷器的换热效率，过滤网如堵塞或损坏负责更换。</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每年至少更换一次皮</w:t>
            </w:r>
            <w:r>
              <w:rPr>
                <w:rFonts w:ascii="仿宋" w:eastAsia="仿宋" w:hAnsi="仿宋" w:cs="仿宋" w:hint="eastAsia"/>
                <w:szCs w:val="21"/>
              </w:rPr>
              <w:lastRenderedPageBreak/>
              <w:t>带</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11</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办公区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风机盘管</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特灵</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304</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1、按标准拆卸滤网到指定地点清洗；采用500mg/L含氯消毒剂浸泡30分钟</w:t>
            </w:r>
            <w:r>
              <w:rPr>
                <w:rFonts w:ascii="仿宋" w:eastAsia="仿宋" w:hAnsi="仿宋" w:cs="仿宋" w:hint="eastAsia"/>
                <w:szCs w:val="21"/>
              </w:rPr>
              <w:br/>
              <w:t>2、风口百叶用润湿的清洁巾擦拭或拆卸冲洗，待水份干透后喷洒消毒液</w:t>
            </w:r>
            <w:r>
              <w:rPr>
                <w:rFonts w:ascii="仿宋" w:eastAsia="仿宋" w:hAnsi="仿宋" w:cs="仿宋" w:hint="eastAsia"/>
                <w:szCs w:val="21"/>
              </w:rPr>
              <w:br/>
              <w:t>3、装回洗净消毒好的风口滤网</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运行状况检查及整机养护，排水管疏通整理，进水管过滤器清</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运行状况检查、工况检测,排水盘检查清理，添加防菌药剂到接水盘</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进水管过滤器清理，整机检测保养及调校、运行状况评估</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12</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低噪音风机</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虞通</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243</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13</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离心风幕机</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金羚</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44</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14</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加压送风机</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虞通</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29</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15</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消防排风机</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虞通</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27</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16</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普通病区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通风换气扇</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91</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17</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办公区</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加压轴流风机</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虞通</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236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检查外观是否完好，是否有异响、异味，风量是否足够</w:t>
            </w:r>
          </w:p>
        </w:tc>
        <w:tc>
          <w:tcPr>
            <w:tcW w:w="184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58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运行状况检查及养护、润滑、紧固、整理、清洁</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运行状况检查及养护、润滑、紧固整理、风轮清洗、整机检测保养</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18</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设备机房</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多联式空调系统</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易事特</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套</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2367"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846" w:type="dxa"/>
            <w:tcBorders>
              <w:top w:val="nil"/>
              <w:left w:val="single" w:sz="4" w:space="0" w:color="000000"/>
              <w:bottom w:val="single" w:sz="4" w:space="0" w:color="auto"/>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1、按标准拆卸滤网到指定地点清洗；采用500mg/L含氯消毒剂浸泡30分钟</w:t>
            </w:r>
            <w:r>
              <w:rPr>
                <w:rFonts w:ascii="仿宋" w:eastAsia="仿宋" w:hAnsi="仿宋" w:cs="仿宋" w:hint="eastAsia"/>
                <w:szCs w:val="21"/>
              </w:rPr>
              <w:br/>
              <w:t>2、风口百叶用润湿的清洁巾擦拭或拆卸冲洗，待水份干透后喷洒消毒液</w:t>
            </w:r>
            <w:r>
              <w:rPr>
                <w:rFonts w:ascii="仿宋" w:eastAsia="仿宋" w:hAnsi="仿宋" w:cs="仿宋" w:hint="eastAsia"/>
                <w:szCs w:val="21"/>
              </w:rPr>
              <w:br/>
              <w:t>3、装回洗净消毒好的风口滤网</w:t>
            </w:r>
          </w:p>
        </w:tc>
        <w:tc>
          <w:tcPr>
            <w:tcW w:w="1589" w:type="dxa"/>
            <w:tcBorders>
              <w:top w:val="nil"/>
              <w:left w:val="single" w:sz="4" w:space="0" w:color="000000"/>
              <w:bottom w:val="single" w:sz="4" w:space="0" w:color="auto"/>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运行状况检查及整机养护，排水管疏通整理，进水管过滤器清</w:t>
            </w:r>
          </w:p>
        </w:tc>
        <w:tc>
          <w:tcPr>
            <w:tcW w:w="2388"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运行状况检查、工况检测,排水盘检查清理，添加防菌药剂到接水盘</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整机检测保养及调校、运行状况评估</w:t>
            </w:r>
          </w:p>
        </w:tc>
      </w:tr>
      <w:tr w:rsidR="00845EC3">
        <w:trPr>
          <w:jc w:val="center"/>
        </w:trPr>
        <w:tc>
          <w:tcPr>
            <w:tcW w:w="427"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19</w:t>
            </w:r>
          </w:p>
        </w:tc>
        <w:tc>
          <w:tcPr>
            <w:tcW w:w="87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设备机房</w:t>
            </w:r>
          </w:p>
        </w:tc>
        <w:tc>
          <w:tcPr>
            <w:tcW w:w="92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分体空调</w:t>
            </w:r>
          </w:p>
        </w:tc>
        <w:tc>
          <w:tcPr>
            <w:tcW w:w="7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格力</w:t>
            </w:r>
          </w:p>
        </w:tc>
        <w:tc>
          <w:tcPr>
            <w:tcW w:w="611"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台</w:t>
            </w:r>
          </w:p>
        </w:tc>
        <w:tc>
          <w:tcPr>
            <w:tcW w:w="545"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29</w:t>
            </w:r>
          </w:p>
        </w:tc>
        <w:tc>
          <w:tcPr>
            <w:tcW w:w="2367" w:type="dxa"/>
            <w:tcBorders>
              <w:top w:val="nil"/>
              <w:left w:val="single" w:sz="4" w:space="0" w:color="000000"/>
              <w:bottom w:val="single" w:sz="4" w:space="0" w:color="000000"/>
              <w:right w:val="single" w:sz="4" w:space="0" w:color="auto"/>
            </w:tcBorders>
            <w:vAlign w:val="center"/>
          </w:tcPr>
          <w:p w:rsidR="00845EC3" w:rsidRDefault="00845EC3">
            <w:pPr>
              <w:jc w:val="center"/>
              <w:rPr>
                <w:rFonts w:ascii="仿宋" w:eastAsia="仿宋" w:hAnsi="仿宋" w:cs="仿宋"/>
                <w:szCs w:val="21"/>
              </w:rPr>
            </w:pPr>
          </w:p>
        </w:tc>
        <w:tc>
          <w:tcPr>
            <w:tcW w:w="1846" w:type="dxa"/>
            <w:tcBorders>
              <w:top w:val="single" w:sz="4" w:space="0" w:color="auto"/>
              <w:left w:val="single" w:sz="4" w:space="0" w:color="auto"/>
              <w:bottom w:val="single" w:sz="4" w:space="0" w:color="auto"/>
              <w:right w:val="single" w:sz="4" w:space="0" w:color="auto"/>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1、按标准拆卸滤网到指定地点清洗；采用500mg/L含氯消毒剂浸泡</w:t>
            </w:r>
            <w:r>
              <w:rPr>
                <w:rFonts w:ascii="仿宋" w:eastAsia="仿宋" w:hAnsi="仿宋" w:cs="仿宋" w:hint="eastAsia"/>
                <w:szCs w:val="21"/>
              </w:rPr>
              <w:lastRenderedPageBreak/>
              <w:t>30分钟</w:t>
            </w:r>
            <w:r>
              <w:rPr>
                <w:rFonts w:ascii="仿宋" w:eastAsia="仿宋" w:hAnsi="仿宋" w:cs="仿宋" w:hint="eastAsia"/>
                <w:szCs w:val="21"/>
              </w:rPr>
              <w:br/>
              <w:t>2、风口百叶用润湿的清洁巾擦拭或拆卸冲洗，待水份干透后喷洒消毒液</w:t>
            </w:r>
            <w:r>
              <w:rPr>
                <w:rFonts w:ascii="仿宋" w:eastAsia="仿宋" w:hAnsi="仿宋" w:cs="仿宋" w:hint="eastAsia"/>
                <w:szCs w:val="21"/>
              </w:rPr>
              <w:br/>
              <w:t>3、装回洗净消毒好的风口滤网</w:t>
            </w:r>
          </w:p>
        </w:tc>
        <w:tc>
          <w:tcPr>
            <w:tcW w:w="1589" w:type="dxa"/>
            <w:tcBorders>
              <w:top w:val="single" w:sz="4" w:space="0" w:color="auto"/>
              <w:left w:val="single" w:sz="4" w:space="0" w:color="auto"/>
              <w:bottom w:val="single" w:sz="4" w:space="0" w:color="auto"/>
              <w:right w:val="single" w:sz="4" w:space="0" w:color="auto"/>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运行状况检查及整机养护，排水管疏通整理，进水管过滤器</w:t>
            </w:r>
            <w:r>
              <w:rPr>
                <w:rFonts w:ascii="仿宋" w:eastAsia="仿宋" w:hAnsi="仿宋" w:cs="仿宋" w:hint="eastAsia"/>
                <w:szCs w:val="21"/>
              </w:rPr>
              <w:lastRenderedPageBreak/>
              <w:t>清</w:t>
            </w:r>
          </w:p>
        </w:tc>
        <w:tc>
          <w:tcPr>
            <w:tcW w:w="2388" w:type="dxa"/>
            <w:tcBorders>
              <w:top w:val="nil"/>
              <w:left w:val="single" w:sz="4" w:space="0" w:color="auto"/>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运行状况检查、工况检测,排水盘检查清理，添加防菌药剂到接水盘</w:t>
            </w:r>
          </w:p>
        </w:tc>
        <w:tc>
          <w:tcPr>
            <w:tcW w:w="2132"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整机检测保养及调校、运行状况评估</w:t>
            </w:r>
          </w:p>
        </w:tc>
      </w:tr>
    </w:tbl>
    <w:p w:rsidR="00845EC3" w:rsidRDefault="00845EC3">
      <w:pPr>
        <w:pStyle w:val="aa"/>
        <w:spacing w:line="320" w:lineRule="exact"/>
        <w:rPr>
          <w:rFonts w:ascii="仿宋" w:eastAsia="仿宋" w:hAnsi="仿宋" w:cs="仿宋"/>
        </w:rPr>
        <w:sectPr w:rsidR="00845EC3">
          <w:pgSz w:w="16838" w:h="11906" w:orient="landscape"/>
          <w:pgMar w:top="1417" w:right="1213" w:bottom="1417" w:left="1213" w:header="567" w:footer="567" w:gutter="0"/>
          <w:cols w:space="720"/>
          <w:docGrid w:type="lines" w:linePitch="312"/>
        </w:sectPr>
      </w:pPr>
    </w:p>
    <w:p w:rsidR="00845EC3" w:rsidRDefault="00D44E50" w:rsidP="00D44E50">
      <w:pPr>
        <w:pageBreakBefore/>
        <w:numPr>
          <w:ilvl w:val="0"/>
          <w:numId w:val="10"/>
        </w:numPr>
        <w:adjustRightInd w:val="0"/>
        <w:snapToGrid w:val="0"/>
        <w:spacing w:beforeLines="50" w:before="156" w:afterLines="50" w:after="156"/>
        <w:ind w:left="482" w:hangingChars="200" w:hanging="482"/>
        <w:jc w:val="left"/>
        <w:rPr>
          <w:rFonts w:ascii="仿宋" w:eastAsia="仿宋" w:hAnsi="仿宋" w:cs="仿宋"/>
          <w:b/>
          <w:sz w:val="24"/>
        </w:rPr>
      </w:pPr>
      <w:r>
        <w:rPr>
          <w:rFonts w:ascii="仿宋" w:eastAsia="仿宋" w:hAnsi="仿宋" w:cs="仿宋" w:hint="eastAsia"/>
          <w:b/>
          <w:sz w:val="24"/>
        </w:rPr>
        <w:lastRenderedPageBreak/>
        <w:t>中央空调系统设备维护保养服务项目技术方案</w:t>
      </w:r>
    </w:p>
    <w:p w:rsidR="00845EC3" w:rsidRDefault="00D44E50">
      <w:pPr>
        <w:pStyle w:val="40"/>
        <w:tabs>
          <w:tab w:val="left" w:pos="284"/>
        </w:tabs>
        <w:adjustRightInd w:val="0"/>
        <w:snapToGrid w:val="0"/>
        <w:spacing w:before="0" w:after="0" w:line="360" w:lineRule="auto"/>
        <w:rPr>
          <w:rFonts w:ascii="仿宋" w:eastAsia="仿宋" w:hAnsi="仿宋" w:cs="仿宋"/>
          <w:sz w:val="24"/>
          <w:szCs w:val="24"/>
          <w:lang w:val="en-US"/>
        </w:rPr>
      </w:pPr>
      <w:r>
        <w:rPr>
          <w:rFonts w:ascii="仿宋" w:eastAsia="仿宋" w:hAnsi="仿宋" w:cs="仿宋" w:hint="eastAsia"/>
          <w:sz w:val="24"/>
        </w:rPr>
        <w:t>★</w:t>
      </w:r>
      <w:r>
        <w:rPr>
          <w:rFonts w:ascii="仿宋" w:eastAsia="仿宋" w:hAnsi="仿宋" w:cs="仿宋" w:hint="eastAsia"/>
          <w:sz w:val="24"/>
          <w:lang w:val="en-US"/>
        </w:rPr>
        <w:t>A</w:t>
      </w:r>
      <w:r>
        <w:rPr>
          <w:rFonts w:ascii="仿宋" w:eastAsia="仿宋" w:hAnsi="仿宋" w:cs="仿宋" w:hint="eastAsia"/>
          <w:sz w:val="24"/>
          <w:szCs w:val="24"/>
          <w:lang w:val="en-US"/>
        </w:rPr>
        <w:t>空调滤网等清洗消毒要求</w:t>
      </w:r>
    </w:p>
    <w:p w:rsidR="00845EC3" w:rsidRDefault="00D44E50">
      <w:pPr>
        <w:pStyle w:val="00"/>
        <w:numPr>
          <w:ilvl w:val="0"/>
          <w:numId w:val="11"/>
        </w:numPr>
        <w:snapToGrid w:val="0"/>
        <w:spacing w:line="360" w:lineRule="auto"/>
        <w:ind w:left="0" w:firstLineChars="200" w:firstLine="480"/>
        <w:rPr>
          <w:rFonts w:ascii="仿宋" w:eastAsia="仿宋" w:hAnsi="仿宋" w:cs="仿宋"/>
          <w:kern w:val="0"/>
          <w:sz w:val="24"/>
          <w:lang w:val="zh-CN"/>
        </w:rPr>
      </w:pPr>
      <w:r>
        <w:rPr>
          <w:rFonts w:ascii="仿宋" w:eastAsia="仿宋" w:hAnsi="仿宋" w:cs="仿宋" w:hint="eastAsia"/>
          <w:kern w:val="0"/>
          <w:sz w:val="24"/>
          <w:lang w:val="zh-CN"/>
        </w:rPr>
        <w:t>每月对办公区空调</w:t>
      </w:r>
      <w:r>
        <w:rPr>
          <w:rFonts w:ascii="仿宋" w:eastAsia="仿宋" w:hAnsi="仿宋" w:cs="仿宋" w:hint="eastAsia"/>
          <w:kern w:val="0"/>
          <w:sz w:val="24"/>
        </w:rPr>
        <w:t>回风口</w:t>
      </w:r>
      <w:r>
        <w:rPr>
          <w:rFonts w:ascii="仿宋" w:eastAsia="仿宋" w:hAnsi="仿宋" w:cs="仿宋" w:hint="eastAsia"/>
          <w:kern w:val="0"/>
          <w:sz w:val="24"/>
          <w:lang w:val="zh-CN"/>
        </w:rPr>
        <w:t>滤网进行清洗消毒一次（注：滤网先冲洗后浸泡消毒，采用含氯浓度500mg/L消毒液浸泡15分钟）；</w:t>
      </w:r>
    </w:p>
    <w:p w:rsidR="00845EC3" w:rsidRDefault="00D44E50">
      <w:pPr>
        <w:pStyle w:val="00"/>
        <w:numPr>
          <w:ilvl w:val="0"/>
          <w:numId w:val="11"/>
        </w:numPr>
        <w:snapToGrid w:val="0"/>
        <w:spacing w:line="360" w:lineRule="auto"/>
        <w:ind w:left="0" w:firstLineChars="200" w:firstLine="480"/>
        <w:rPr>
          <w:rFonts w:ascii="仿宋" w:eastAsia="仿宋" w:hAnsi="仿宋" w:cs="仿宋"/>
          <w:kern w:val="0"/>
          <w:sz w:val="24"/>
          <w:lang w:val="zh-CN"/>
        </w:rPr>
      </w:pPr>
      <w:r>
        <w:rPr>
          <w:rFonts w:ascii="仿宋" w:eastAsia="仿宋" w:hAnsi="仿宋" w:cs="仿宋" w:hint="eastAsia"/>
          <w:kern w:val="0"/>
          <w:sz w:val="24"/>
          <w:lang w:val="zh-CN"/>
        </w:rPr>
        <w:t>每月对普通病区及门诊空调</w:t>
      </w:r>
      <w:r>
        <w:rPr>
          <w:rFonts w:ascii="仿宋" w:eastAsia="仿宋" w:hAnsi="仿宋" w:cs="仿宋" w:hint="eastAsia"/>
          <w:kern w:val="0"/>
          <w:sz w:val="24"/>
        </w:rPr>
        <w:t>回风口</w:t>
      </w:r>
      <w:r>
        <w:rPr>
          <w:rFonts w:ascii="仿宋" w:eastAsia="仿宋" w:hAnsi="仿宋" w:cs="仿宋" w:hint="eastAsia"/>
          <w:kern w:val="0"/>
          <w:sz w:val="24"/>
          <w:lang w:val="zh-CN"/>
        </w:rPr>
        <w:t>滤网进行清洗消毒一次（注：滤网先冲洗后浸泡消毒，采用浓度500mg/L消毒液浸泡15分钟）；</w:t>
      </w:r>
    </w:p>
    <w:p w:rsidR="00845EC3" w:rsidRDefault="00D44E50">
      <w:pPr>
        <w:pStyle w:val="00"/>
        <w:numPr>
          <w:ilvl w:val="0"/>
          <w:numId w:val="11"/>
        </w:numPr>
        <w:snapToGrid w:val="0"/>
        <w:spacing w:line="360" w:lineRule="auto"/>
        <w:ind w:left="0" w:firstLineChars="200" w:firstLine="480"/>
        <w:rPr>
          <w:rFonts w:ascii="仿宋" w:eastAsia="仿宋" w:hAnsi="仿宋" w:cs="仿宋"/>
          <w:kern w:val="0"/>
          <w:sz w:val="24"/>
          <w:lang w:val="zh-CN"/>
        </w:rPr>
      </w:pPr>
      <w:r>
        <w:rPr>
          <w:rFonts w:ascii="仿宋" w:eastAsia="仿宋" w:hAnsi="仿宋" w:cs="仿宋" w:hint="eastAsia"/>
          <w:kern w:val="0"/>
          <w:sz w:val="24"/>
          <w:lang w:val="zh-CN"/>
        </w:rPr>
        <w:t>重点部门：发热门诊、</w:t>
      </w:r>
      <w:r>
        <w:rPr>
          <w:rFonts w:ascii="仿宋" w:eastAsia="仿宋" w:hAnsi="仿宋" w:cs="仿宋" w:hint="eastAsia"/>
          <w:kern w:val="0"/>
          <w:sz w:val="24"/>
        </w:rPr>
        <w:t>普发门诊</w:t>
      </w:r>
      <w:r>
        <w:rPr>
          <w:rFonts w:ascii="仿宋" w:eastAsia="仿宋" w:hAnsi="仿宋" w:cs="仿宋" w:hint="eastAsia"/>
          <w:kern w:val="0"/>
          <w:sz w:val="24"/>
          <w:lang w:val="zh-CN"/>
        </w:rPr>
        <w:t>及隔离病房</w:t>
      </w:r>
      <w:r>
        <w:rPr>
          <w:rFonts w:ascii="仿宋" w:eastAsia="仿宋" w:hAnsi="仿宋" w:cs="仿宋" w:hint="eastAsia"/>
          <w:kern w:val="0"/>
          <w:sz w:val="24"/>
        </w:rPr>
        <w:t>等</w:t>
      </w:r>
      <w:r>
        <w:rPr>
          <w:rFonts w:ascii="仿宋" w:eastAsia="仿宋" w:hAnsi="仿宋" w:cs="仿宋" w:hint="eastAsia"/>
          <w:kern w:val="0"/>
          <w:sz w:val="24"/>
          <w:lang w:val="zh-CN"/>
        </w:rPr>
        <w:t>每天对空调</w:t>
      </w:r>
      <w:r>
        <w:rPr>
          <w:rFonts w:ascii="仿宋" w:eastAsia="仿宋" w:hAnsi="仿宋" w:cs="仿宋" w:hint="eastAsia"/>
          <w:kern w:val="0"/>
          <w:sz w:val="24"/>
        </w:rPr>
        <w:t>风口</w:t>
      </w:r>
      <w:r>
        <w:rPr>
          <w:rFonts w:ascii="仿宋" w:eastAsia="仿宋" w:hAnsi="仿宋" w:cs="仿宋" w:hint="eastAsia"/>
          <w:kern w:val="0"/>
          <w:sz w:val="24"/>
          <w:lang w:val="zh-CN"/>
        </w:rPr>
        <w:t>喷洒消毒一次（注：采用含氯1000mg/L消毒液喷洒）、每周对空调</w:t>
      </w:r>
      <w:r>
        <w:rPr>
          <w:rFonts w:ascii="仿宋" w:eastAsia="仿宋" w:hAnsi="仿宋" w:cs="仿宋" w:hint="eastAsia"/>
          <w:kern w:val="0"/>
          <w:sz w:val="24"/>
        </w:rPr>
        <w:t>回风口</w:t>
      </w:r>
      <w:r>
        <w:rPr>
          <w:rFonts w:ascii="仿宋" w:eastAsia="仿宋" w:hAnsi="仿宋" w:cs="仿宋" w:hint="eastAsia"/>
          <w:kern w:val="0"/>
          <w:sz w:val="24"/>
          <w:lang w:val="zh-CN"/>
        </w:rPr>
        <w:t>滤网清洗消毒一次（注：滤网先冲洗后浸泡消毒，采用含氯浓度1000mg/L消毒液浸泡15分钟）</w:t>
      </w:r>
    </w:p>
    <w:p w:rsidR="00845EC3" w:rsidRDefault="00D44E50">
      <w:pPr>
        <w:pStyle w:val="00"/>
        <w:numPr>
          <w:ilvl w:val="0"/>
          <w:numId w:val="11"/>
        </w:numPr>
        <w:snapToGrid w:val="0"/>
        <w:spacing w:line="360" w:lineRule="auto"/>
        <w:ind w:left="0" w:firstLineChars="200" w:firstLine="480"/>
        <w:rPr>
          <w:rFonts w:ascii="仿宋" w:eastAsia="仿宋" w:hAnsi="仿宋" w:cs="仿宋"/>
          <w:kern w:val="0"/>
          <w:sz w:val="24"/>
          <w:lang w:val="zh-CN"/>
        </w:rPr>
      </w:pPr>
      <w:r>
        <w:rPr>
          <w:rFonts w:ascii="仿宋" w:eastAsia="仿宋" w:hAnsi="仿宋" w:cs="仿宋" w:hint="eastAsia"/>
          <w:kern w:val="0"/>
          <w:sz w:val="24"/>
          <w:lang w:val="zh-CN"/>
        </w:rPr>
        <w:t>空调的清洗消毒要求按采购人需求进行，</w:t>
      </w:r>
      <w:r>
        <w:rPr>
          <w:rFonts w:ascii="仿宋" w:eastAsia="仿宋" w:hAnsi="仿宋" w:cs="仿宋" w:hint="eastAsia"/>
          <w:kern w:val="0"/>
          <w:sz w:val="24"/>
        </w:rPr>
        <w:t>可能因为疫情发展要求会有调整，</w:t>
      </w:r>
      <w:r>
        <w:rPr>
          <w:rFonts w:ascii="仿宋" w:eastAsia="仿宋" w:hAnsi="仿宋" w:cs="仿宋" w:hint="eastAsia"/>
          <w:kern w:val="0"/>
          <w:sz w:val="24"/>
          <w:lang w:val="zh-CN"/>
        </w:rPr>
        <w:t>所有清洗消毒的空调均需科室负责人签字确认；</w:t>
      </w:r>
    </w:p>
    <w:p w:rsidR="00845EC3" w:rsidRDefault="00845EC3">
      <w:pPr>
        <w:pStyle w:val="00"/>
        <w:rPr>
          <w:rFonts w:ascii="仿宋" w:eastAsia="仿宋" w:hAnsi="仿宋" w:cs="仿宋"/>
        </w:rPr>
      </w:pPr>
    </w:p>
    <w:p w:rsidR="00845EC3" w:rsidRDefault="00D44E50">
      <w:pPr>
        <w:pStyle w:val="40"/>
        <w:tabs>
          <w:tab w:val="left" w:pos="284"/>
        </w:tabs>
        <w:adjustRightInd w:val="0"/>
        <w:snapToGrid w:val="0"/>
        <w:spacing w:before="0" w:after="0" w:line="360" w:lineRule="auto"/>
        <w:rPr>
          <w:rFonts w:ascii="仿宋" w:eastAsia="仿宋" w:hAnsi="仿宋" w:cs="仿宋"/>
          <w:sz w:val="24"/>
          <w:szCs w:val="24"/>
        </w:rPr>
      </w:pPr>
      <w:r>
        <w:rPr>
          <w:rFonts w:ascii="仿宋" w:eastAsia="仿宋" w:hAnsi="仿宋" w:cs="仿宋" w:hint="eastAsia"/>
          <w:sz w:val="24"/>
          <w:szCs w:val="24"/>
        </w:rPr>
        <w:t>A、末端设备定期检查保养工序</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第一部分：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1、空调末端系统：每年夏冬之初各进行一次杀菌、消毒、净化处理，去除微生物滋生，消灭细菌根源，使风机/风管所送调节风符合空气卫生标准。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2、风机电动机保养：</w:t>
      </w:r>
      <w:r>
        <w:rPr>
          <w:rFonts w:ascii="仿宋" w:eastAsia="仿宋" w:hAnsi="仿宋" w:cs="仿宋" w:hint="eastAsia"/>
          <w:sz w:val="24"/>
          <w:szCs w:val="24"/>
          <w:lang w:val="en-US"/>
        </w:rPr>
        <w:t>1</w:t>
      </w:r>
      <w:r>
        <w:rPr>
          <w:rFonts w:ascii="仿宋" w:eastAsia="仿宋" w:hAnsi="仿宋" w:cs="仿宋" w:hint="eastAsia"/>
          <w:sz w:val="24"/>
          <w:szCs w:val="24"/>
        </w:rPr>
        <w:t xml:space="preserve">月一次 </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3、控制电源检查：</w:t>
      </w:r>
      <w:r>
        <w:rPr>
          <w:rFonts w:ascii="仿宋" w:eastAsia="仿宋" w:hAnsi="仿宋" w:cs="仿宋" w:hint="eastAsia"/>
          <w:sz w:val="24"/>
          <w:szCs w:val="24"/>
          <w:lang w:val="en-US"/>
        </w:rPr>
        <w:t>1</w:t>
      </w:r>
      <w:r>
        <w:rPr>
          <w:rFonts w:ascii="仿宋" w:eastAsia="仿宋" w:hAnsi="仿宋" w:cs="仿宋" w:hint="eastAsia"/>
          <w:sz w:val="24"/>
          <w:szCs w:val="24"/>
        </w:rPr>
        <w:t>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4、正常使用检查开关阀门及温控开关：</w:t>
      </w:r>
      <w:r>
        <w:rPr>
          <w:rFonts w:ascii="仿宋" w:eastAsia="仿宋" w:hAnsi="仿宋" w:cs="仿宋" w:hint="eastAsia"/>
          <w:sz w:val="24"/>
          <w:szCs w:val="24"/>
          <w:lang w:val="en-US"/>
        </w:rPr>
        <w:t>1</w:t>
      </w:r>
      <w:r>
        <w:rPr>
          <w:rFonts w:ascii="仿宋" w:eastAsia="仿宋" w:hAnsi="仿宋" w:cs="仿宋" w:hint="eastAsia"/>
          <w:sz w:val="24"/>
          <w:szCs w:val="24"/>
        </w:rPr>
        <w:t>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5、水流开关：</w:t>
      </w:r>
      <w:r>
        <w:rPr>
          <w:rFonts w:ascii="仿宋" w:eastAsia="仿宋" w:hAnsi="仿宋" w:cs="仿宋" w:hint="eastAsia"/>
          <w:sz w:val="24"/>
          <w:szCs w:val="24"/>
          <w:lang w:val="en-US"/>
        </w:rPr>
        <w:t>1</w:t>
      </w:r>
      <w:r>
        <w:rPr>
          <w:rFonts w:ascii="仿宋" w:eastAsia="仿宋" w:hAnsi="仿宋" w:cs="仿宋" w:hint="eastAsia"/>
          <w:sz w:val="24"/>
          <w:szCs w:val="24"/>
        </w:rPr>
        <w:t>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6、排气阀、补水阀检查：1月一次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7、室内风道检查修补：每年一次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8、大型风柜梳整肋片：每年一次（换季时）</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第二部分：末端风柜、新风机/新风柜（捷达莱堡）、风机盘管、空调机柜（约克）、洁净空调系统（包括机组和附属设备）、排风机维修、保养、清洗等</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1、末端风柜、新风机/新风柜（捷达莱堡）、空调机柜（约克）、洁净空调系统（包括机组和附属设备）、排风机：</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1.1、每月清洗尘网，以确保表冷器的换热效率，过滤网如堵塞或损坏负责更换。每年至少更换一次皮带。</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1.2、洁净空调机组的室内回风网每周清洗一次，初效滤网每个月清洗一次、每两至三个</w:t>
      </w:r>
      <w:r>
        <w:rPr>
          <w:rFonts w:ascii="仿宋" w:eastAsia="仿宋" w:hAnsi="仿宋" w:cs="仿宋" w:hint="eastAsia"/>
          <w:sz w:val="24"/>
          <w:szCs w:val="24"/>
        </w:rPr>
        <w:lastRenderedPageBreak/>
        <w:t>月更换一次，中效过滤器每3至6个月更换一次，亚高效过滤器每6个月至一年更换一次，高效过滤器每一年至两年更换一次。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1.3、每季度对洁净空调机组进行检查一次。过滤网若有损坏或堵塞负责更换（材料由“采购人”提供）。</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1.4、处理上述设备运行过程中出现的各项故障问题和维修，同时做好保养工作，保证医院的正常供冷、供热。</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2、风机盘管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2.1、每月清洗一次滤尘网，如有堵塞或损坏进行更换。新型冠状病毒肺炎疫情期间滤尘网清洗消毒1次/周。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2.2、每年对翅片清洗一次。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2.3、检查风机的电机、电动二通阀是否转动灵活，如有阻滞现象，则应及时维护。</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2.4、用500V表检测风机电机线圈绝缘电阻应不低于0.5MΩ，否则应整修处理。检查电容有无变形、鼓胀或开裂，如有则应有更换同规格电容；检查各接线头是否牢固，是否有过热迹象，如有则做相应整修。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2.5、清洁风机风叶、盘管、积水盘上的污物。</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2.6、用盐酸溶液（内加缓蚀剂）清除盘管内壁的水垢。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2.7、拧紧所有紧固件。</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2.8、清洁风机盘管外壳。</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2.10、处理设备运行过程中出现的各项故障问题和维修，同时做好保养工作，保证医院的正常供冷、供热。</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 、空调末端设备维护保养工作内容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3.1、每月清洗风机盘管、新风柜、空气处理器回风滤网一次，并进行消毒处理。新型冠状病毒肺炎疫情期间滤尘网清洗消毒1次/周。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3.2、每月清洁回风百叶及散流器一次，并进行消毒处理。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3.3、每月清洁风机盘管及风柜水盘；疏通排水管。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 xml:space="preserve">3.4、每月检查风机盘管温控电磁阀开关及比例积分控制阀的动作情况，不正常或控制失灵要及时修理或更换。 </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3.5、每月检查送风机工作状况，及时调整风柜皮带松紧度或更换皮带，如有出现轴承损坏的更换轴承。</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3.6、每季对送风机轴承进行添加润滑油。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3.7、定期更换洁净空调的中高效过滤器，以及检查各空气处理器回风滤网是否存在破损，如有破损需及时更换。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3.8、定期检查空气处理器、送风机、排风机控制箱，紧固各接线端子，检查其工作状况是否处于正常。</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3.9、每月提交检查报告。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3.10、附件：《末端设备保养工作标准》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A.检查电机的绝缘电阻及检查主回路的接线端子是否松动。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B.调整皮带松紧度，紧固电机地脚螺钉。</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C.清洗电机风轮，并检查风轮的灵活性。</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D.检查风柜冷冻水进出口水管上的阀门，转动是否灵活（必要时加少许黄油润滑）。</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E.开机测定电机的三相电流值及电压值，并听取风柜或风机盘管各部件运转声音有无异常。</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F.连续运转一小时以上，验证检修后的质量。</w:t>
      </w:r>
    </w:p>
    <w:p w:rsidR="00845EC3" w:rsidRDefault="00D44E50">
      <w:pPr>
        <w:pStyle w:val="40"/>
        <w:tabs>
          <w:tab w:val="left" w:pos="284"/>
        </w:tabs>
        <w:adjustRightInd w:val="0"/>
        <w:snapToGrid w:val="0"/>
        <w:spacing w:before="0" w:after="0" w:line="360" w:lineRule="auto"/>
        <w:rPr>
          <w:rFonts w:ascii="仿宋" w:eastAsia="仿宋" w:hAnsi="仿宋" w:cs="仿宋"/>
          <w:sz w:val="24"/>
          <w:szCs w:val="24"/>
        </w:rPr>
      </w:pPr>
      <w:r>
        <w:rPr>
          <w:rFonts w:ascii="仿宋" w:eastAsia="仿宋" w:hAnsi="仿宋" w:cs="仿宋" w:hint="eastAsia"/>
          <w:sz w:val="24"/>
          <w:szCs w:val="24"/>
        </w:rPr>
        <w:t>B、冷水和制热机组及附属冷冻水、冷却水系统；冷冻泵、冷却泵、冷却塔定期检查工序和维修保养：</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第一部分：制冷、制热机组维护保养工作内容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1、运行期间启动前的准备和检查</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供冷季节运行前须进行下列各项检查和准备，以确保机组可靠、安全和高效运行：</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A、检查制冷剂液位和油位；</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B、检查油槽、油加热器和油温；</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C、检查和测试所有运行控制和安全控制功能；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D、与操作人员一起温习操作步骤，查看机组历史记录；</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E、检查启动器的运行；</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F、配合检查水系统的运行情况（包括冷冻水泵、水流开关、冷却水泵、冷却塔阀门等）；</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G、检查调整微电脑控制中心的设定值；</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H、启动冷水机组，检查整个系统的运行情况，记录机组运行参数；</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I、根据运行记录，分析处理机组问题；</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J、提供检修保养报告。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2、运行期间检查</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机组运行期间，定期（每月）进行下列各项检查，确保机组在整个供冷季节都运行高效、可靠；</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A、检查冷水机组，调整安全控制装置；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B、检查控制装置的运行；</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C、检查油位和制冷剂液位；</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D、检查润滑系统；</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E、检查回油系统；</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F、检查电机和启动器的运行；</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G、记录运行状态参数，分析确认机组运行正常，必要时进行机组检修；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H、记录与报告要求的备件。</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3、一年一次的设备停机检查和预防性保养</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停机期间，每年一次进行下列各项检查，以便能正确评价设备的状态，为下一个供冷季节的运行做好准备：</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A、检查压缩机—电机组件的下列各项，完成预防性保养的各项任务：</w:t>
      </w:r>
    </w:p>
    <w:p w:rsidR="00845EC3" w:rsidRDefault="00D44E50">
      <w:pPr>
        <w:pStyle w:val="01"/>
        <w:numPr>
          <w:ilvl w:val="0"/>
          <w:numId w:val="12"/>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记录电压；</w:t>
      </w:r>
    </w:p>
    <w:p w:rsidR="00845EC3" w:rsidRDefault="00D44E50">
      <w:pPr>
        <w:pStyle w:val="01"/>
        <w:numPr>
          <w:ilvl w:val="0"/>
          <w:numId w:val="12"/>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用兆欧表测量和记录电机阻的绝缘电阻；</w:t>
      </w:r>
    </w:p>
    <w:p w:rsidR="00845EC3" w:rsidRDefault="00D44E50">
      <w:pPr>
        <w:pStyle w:val="01"/>
        <w:numPr>
          <w:ilvl w:val="0"/>
          <w:numId w:val="12"/>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检查确认开放式电机驱动装置的定位；</w:t>
      </w:r>
    </w:p>
    <w:p w:rsidR="00845EC3" w:rsidRDefault="00D44E50">
      <w:pPr>
        <w:pStyle w:val="01"/>
        <w:numPr>
          <w:ilvl w:val="0"/>
          <w:numId w:val="12"/>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检查密封情况；</w:t>
      </w:r>
    </w:p>
    <w:p w:rsidR="00845EC3" w:rsidRDefault="00D44E50">
      <w:pPr>
        <w:pStyle w:val="01"/>
        <w:numPr>
          <w:ilvl w:val="0"/>
          <w:numId w:val="12"/>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检查滑阀的运动情况，进行必要的调整。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B、检查压缩机润滑油系统的下列各项：</w:t>
      </w:r>
    </w:p>
    <w:p w:rsidR="00845EC3" w:rsidRDefault="00D44E50">
      <w:pPr>
        <w:pStyle w:val="01"/>
        <w:numPr>
          <w:ilvl w:val="0"/>
          <w:numId w:val="13"/>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根据需要更换润滑油、油过滤器和干燥过滤器；</w:t>
      </w:r>
    </w:p>
    <w:p w:rsidR="00845EC3" w:rsidRDefault="00D44E50">
      <w:pPr>
        <w:pStyle w:val="01"/>
        <w:numPr>
          <w:ilvl w:val="0"/>
          <w:numId w:val="13"/>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检查加热器个恒温器；</w:t>
      </w:r>
    </w:p>
    <w:p w:rsidR="00845EC3" w:rsidRDefault="00D44E50">
      <w:pPr>
        <w:pStyle w:val="01"/>
        <w:numPr>
          <w:ilvl w:val="0"/>
          <w:numId w:val="13"/>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检查所有其他的润滑油系统部件，包括油冷却器、油过滤器和电磁阀等；</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 执行下列各项操作，检查电机启动器：</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执行诊断检查程序；</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清洁接触器或建议更换；</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检查连接机构；</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检查所有接线端，并拧紧；</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检查过负荷装置，并取油样检查标定；</w:t>
      </w:r>
    </w:p>
    <w:p w:rsidR="00845EC3" w:rsidRDefault="00D44E50">
      <w:pPr>
        <w:pStyle w:val="01"/>
        <w:numPr>
          <w:ilvl w:val="0"/>
          <w:numId w:val="14"/>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清洁油过滤器（或在启运前）；检查状态指示灯。</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D、检查控制面板，确定下列各项：</w:t>
      </w:r>
    </w:p>
    <w:p w:rsidR="00845EC3" w:rsidRDefault="00D44E50">
      <w:pPr>
        <w:pStyle w:val="01"/>
        <w:numPr>
          <w:ilvl w:val="0"/>
          <w:numId w:val="15"/>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执行诊断检查程序；</w:t>
      </w:r>
    </w:p>
    <w:p w:rsidR="00845EC3" w:rsidRDefault="00D44E50">
      <w:pPr>
        <w:pStyle w:val="01"/>
        <w:numPr>
          <w:ilvl w:val="0"/>
          <w:numId w:val="15"/>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lastRenderedPageBreak/>
        <w:t>检查安全停机运行状态；</w:t>
      </w:r>
    </w:p>
    <w:p w:rsidR="00845EC3" w:rsidRDefault="00D44E50">
      <w:pPr>
        <w:pStyle w:val="01"/>
        <w:numPr>
          <w:ilvl w:val="0"/>
          <w:numId w:val="15"/>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检查所有接线端，并拧紧；</w:t>
      </w:r>
    </w:p>
    <w:p w:rsidR="00845EC3" w:rsidRDefault="00D44E50">
      <w:pPr>
        <w:pStyle w:val="01"/>
        <w:numPr>
          <w:ilvl w:val="0"/>
          <w:numId w:val="15"/>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检查显示数据的精度和设定值。</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E、检查冷凝器、蒸发器下列各项：</w:t>
      </w:r>
    </w:p>
    <w:p w:rsidR="00845EC3" w:rsidRDefault="00D44E50">
      <w:pPr>
        <w:pStyle w:val="01"/>
        <w:numPr>
          <w:ilvl w:val="0"/>
          <w:numId w:val="16"/>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检查水流量；</w:t>
      </w:r>
    </w:p>
    <w:p w:rsidR="00845EC3" w:rsidRDefault="00D44E50">
      <w:pPr>
        <w:pStyle w:val="01"/>
        <w:numPr>
          <w:ilvl w:val="0"/>
          <w:numId w:val="16"/>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检查水流开关的控制情况；</w:t>
      </w:r>
    </w:p>
    <w:p w:rsidR="00845EC3" w:rsidRDefault="00D44E50">
      <w:pPr>
        <w:pStyle w:val="01"/>
        <w:numPr>
          <w:ilvl w:val="0"/>
          <w:numId w:val="16"/>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根据运行记录参数分析热交换效果，建议水质处理；</w:t>
      </w:r>
    </w:p>
    <w:p w:rsidR="00845EC3" w:rsidRDefault="00D44E50">
      <w:pPr>
        <w:pStyle w:val="01"/>
        <w:numPr>
          <w:ilvl w:val="0"/>
          <w:numId w:val="16"/>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必要时拆卸端盖，更换密封垫。</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F、检查系统的下列各项：</w:t>
      </w:r>
    </w:p>
    <w:p w:rsidR="00845EC3" w:rsidRDefault="00D44E50">
      <w:pPr>
        <w:pStyle w:val="01"/>
        <w:numPr>
          <w:ilvl w:val="0"/>
          <w:numId w:val="17"/>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进行泄漏检查，找出渠漏处并进行修理；</w:t>
      </w:r>
    </w:p>
    <w:p w:rsidR="00845EC3" w:rsidRDefault="00D44E50">
      <w:pPr>
        <w:pStyle w:val="01"/>
        <w:numPr>
          <w:ilvl w:val="0"/>
          <w:numId w:val="17"/>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按要求补充制冷剂；</w:t>
      </w:r>
    </w:p>
    <w:p w:rsidR="00845EC3" w:rsidRDefault="00D44E50">
      <w:pPr>
        <w:pStyle w:val="01"/>
        <w:numPr>
          <w:ilvl w:val="0"/>
          <w:numId w:val="17"/>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记录视液镜的状态；</w:t>
      </w:r>
    </w:p>
    <w:p w:rsidR="00845EC3" w:rsidRDefault="00D44E50">
      <w:pPr>
        <w:pStyle w:val="01"/>
        <w:numPr>
          <w:ilvl w:val="0"/>
          <w:numId w:val="17"/>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检查制冷循环，确认处于正常更换状态；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G、其它：</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检查机组运行情况，记录分析运行工况。</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检查机组的各设定点是否准确。</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检查压缩机润滑油的油位及颜色。</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检查供油油压，油压差，油温及膨胀阀工作情况，如有必要补充润滑油（用户提供）。</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检查机组是否有异常噪音及震动。</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检查冷却水、冷冻水温度显示与实际进出水温度是否符合。</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检查蒸发温度、冷凝温度与对应的冷冻水和冷却水进出水温差情况。</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检查机组的密闭性。</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检查压缩机电机实际电流并与机组电力需求进行比较，是否正常。</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检查冷冻水流量开关工作情况。</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检查机组启动柜工作情况。</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检查机组供电电压。</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检查机组参数设定。</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每年视主机运行状况对主机冷凝器、蒸发器进行通炮一次</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提供机组定期检查报告。</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遵循检查和维护步骤，修理脱落的保温层；</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lastRenderedPageBreak/>
        <w:t>完成上述维护工作后，清洁设备；</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与操作人员沟通；</w:t>
      </w:r>
    </w:p>
    <w:p w:rsidR="00845EC3" w:rsidRDefault="00D44E50">
      <w:pPr>
        <w:pStyle w:val="01"/>
        <w:numPr>
          <w:ilvl w:val="1"/>
          <w:numId w:val="18"/>
        </w:numPr>
        <w:tabs>
          <w:tab w:val="clear" w:pos="420"/>
          <w:tab w:val="left" w:pos="284"/>
          <w:tab w:val="left" w:pos="2340"/>
        </w:tabs>
        <w:adjustRightInd w:val="0"/>
        <w:snapToGrid w:val="0"/>
        <w:spacing w:line="360" w:lineRule="auto"/>
        <w:ind w:left="0" w:firstLine="0"/>
        <w:rPr>
          <w:rFonts w:ascii="仿宋" w:eastAsia="仿宋" w:hAnsi="仿宋" w:cs="仿宋"/>
          <w:sz w:val="24"/>
          <w:szCs w:val="24"/>
        </w:rPr>
      </w:pPr>
      <w:r>
        <w:rPr>
          <w:rFonts w:ascii="仿宋" w:eastAsia="仿宋" w:hAnsi="仿宋" w:cs="仿宋" w:hint="eastAsia"/>
          <w:sz w:val="24"/>
          <w:szCs w:val="24"/>
        </w:rPr>
        <w:t>报告检查发现的故障，按要求修理。</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第二部分：冷冻水泵、冷却水泵、热水泵维修保养工作内容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1、运行季节启动前准备和检查</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A、检查和清洗水泵管路的过滤器，清洁设备。</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B、检查水泵的密封性，有必要时更换。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C、根据压力表指示调节适当的压力差以满足系统需要。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D、检查马达—水泵的连轴装置及同心度。</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E、检查确认控制电气装置性能及状况良好。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F、根据需要更换或维修有关损坏部件。</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2、运行季节检查（每月一次）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A、测量水泵运行温度、振动异响，发现问题及时处理。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B、检查调节水泵的压力差及阀门的开启度，有必要时清洗过滤器。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C、校核水泵同马达连轴的同心度。</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D、检查水泵的密封件，有必要时更换密封填料或轴封。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E、检查记录水泵的电压、运行电流。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3、每季度的设备停机检查和预防性工作</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A、清洗水泵路的过滤网。</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B、马达绝缘测试并记录，马达按厂家要求要求加润滑油。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C、检查叶轮及密封的磨损情况，有必要时加润滑油脂。</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D、校正压力表、温度计的准确性能，必要时更换。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E、检查调校连轴器的连接状态及同心度，紧固地脚螺丝。</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F、控制电气装置检测及维护。</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G、清洁设备，做好设备的防腐、防尘处理工作。</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4.其它：</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A、检查冷冻、冷却水泵进出口压力情况。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B、检查冷冻、冷却水泵运行电流。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C、清洗冷冻、冷却水泵及冷冻水、冷却水系统中的Y形过滤器。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D、检查冷冻、冷却水泵轴封泄露情况并作出调整或修复。</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E、检查冷冻、冷却水泵轴封、联轴器的润滑油量并适当补充。</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F、提供冷冻、冷却水泵定期检查报告。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 xml:space="preserve">G、露天冷冻、冷却管线每年进行一次防腐处理。   </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第三部分：冷却塔维护保养工作内容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1、运行季节启动前准备和检查</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A、清洗水塔过滤层及水箱；</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B、检查调节水箱水位；</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C、检查喷嘴和布水盘，必要时更换或维修；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D、检查调节皮带的松紧度、同心度，紧固所有固定螺丝；</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E、检查运行噪音和振动情况；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F、检查马达运行电流和电压确认在许可范围内；</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G、润滑轴承；</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H、检查确认电气控制装置性能良好。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2、运行季节检查（每月一次）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A、检查确认电气控制部分性能正常良好；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B、检查马达电压及运行电流；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C、根据需要检查皮带和皮带轮，必要时更换；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D、检查和调节水箱水位；</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E、检查喷嘴和布水盘情况；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F、检查运行噪音和振动情况；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G、根据主机运行条件，检查高速散热情况。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3、每季度的设备停机检查和预防性工作</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A、清洗水塔过滤层及水箱，排放水塔内的水；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B、检查润滑轴承、调节螺拴等；</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C、检查马达绝缘并记录；</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D、电气控制装置检测及维护保养工作；</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E、停运期间，做好必要的防腐，防尘工作。</w:t>
      </w:r>
    </w:p>
    <w:p w:rsidR="00845EC3" w:rsidRDefault="00D44E50">
      <w:pPr>
        <w:pStyle w:val="01"/>
        <w:tabs>
          <w:tab w:val="left" w:pos="284"/>
          <w:tab w:val="left" w:pos="2340"/>
        </w:tabs>
        <w:adjustRightInd w:val="0"/>
        <w:snapToGrid w:val="0"/>
        <w:spacing w:line="360" w:lineRule="auto"/>
        <w:rPr>
          <w:rFonts w:ascii="仿宋" w:eastAsia="仿宋" w:hAnsi="仿宋" w:cs="仿宋"/>
          <w:b/>
          <w:sz w:val="24"/>
          <w:szCs w:val="24"/>
        </w:rPr>
      </w:pPr>
      <w:r>
        <w:rPr>
          <w:rFonts w:ascii="仿宋" w:eastAsia="仿宋" w:hAnsi="仿宋" w:cs="仿宋" w:hint="eastAsia"/>
          <w:b/>
          <w:sz w:val="24"/>
          <w:szCs w:val="24"/>
        </w:rPr>
        <w:t>第四部分：管道系统维护保养工作内容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A、每个月检查一次管道系统中的自动排气阀的工作情况，对动作不良的要修理或更换。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B、每季度检查清洗水泵Y型过滤器。</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C、每季检查保养一次电子水处理仪及电子式Y型过滤器控制部件、润滑传动机构。</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D、每半年检查一次水管保温或保护层，破损部份进修复处理。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E、每半年对阀门加注一次润滑油，同时对不经常使用的阀门要手动几个来回。</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F、每年检查一次电磁阀和电动压差调节阀。</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G、每年清洁一次膨胀水箱，并对箱体及钢架结构基座进行一次除锈刷漆。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H、每年检查一次水管系统的支承构件，损坏的要修复，松动的要紧固，锈蚀的要除锈刷漆。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I、每月提供以上工作内容的书面记录。</w:t>
      </w:r>
    </w:p>
    <w:p w:rsidR="00845EC3" w:rsidRDefault="00845EC3">
      <w:pPr>
        <w:pStyle w:val="01"/>
        <w:tabs>
          <w:tab w:val="left" w:pos="284"/>
          <w:tab w:val="left" w:pos="2340"/>
        </w:tabs>
        <w:adjustRightInd w:val="0"/>
        <w:snapToGrid w:val="0"/>
        <w:spacing w:line="360" w:lineRule="auto"/>
        <w:rPr>
          <w:rFonts w:ascii="仿宋" w:eastAsia="仿宋" w:hAnsi="仿宋" w:cs="仿宋"/>
          <w:sz w:val="24"/>
          <w:szCs w:val="24"/>
        </w:rPr>
      </w:pPr>
    </w:p>
    <w:p w:rsidR="00845EC3" w:rsidRDefault="00D44E50">
      <w:pPr>
        <w:pStyle w:val="40"/>
        <w:tabs>
          <w:tab w:val="left" w:pos="284"/>
        </w:tabs>
        <w:adjustRightInd w:val="0"/>
        <w:snapToGrid w:val="0"/>
        <w:spacing w:before="0" w:after="0" w:line="360" w:lineRule="auto"/>
        <w:rPr>
          <w:rFonts w:ascii="仿宋" w:eastAsia="仿宋" w:hAnsi="仿宋" w:cs="仿宋"/>
          <w:sz w:val="24"/>
          <w:szCs w:val="24"/>
        </w:rPr>
      </w:pPr>
      <w:r>
        <w:rPr>
          <w:rFonts w:ascii="仿宋" w:eastAsia="仿宋" w:hAnsi="仿宋" w:cs="仿宋" w:hint="eastAsia"/>
          <w:sz w:val="24"/>
          <w:szCs w:val="24"/>
        </w:rPr>
        <w:t>C、循环水全年水质处理维修保养</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1、冷却水部分年度全系统化学清洗项目。（在可安排停机和全系统排污期间实施）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1.1、在冷却水系统的冷却塔中投加清洗剂，全系统进行杀菌灭藻处理，杀灭系统内的菌藻类和对钢材有腐蚀作用的铁细菌，并剥离管道中的粘泥污垢。</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1.2、在冷却水系统的冷却塔中投加清洗药剂，乳化溶解系统管壁的油性物质，避免油性物质形成细菌营养源，同时影响以后化学清洗的效果。同时投入清洗药剂于冷却水系统后，开启冷却水泵运行24小时以上后，安排全系统放水排污，清洗冷却塔。</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1.3、在冷却水系统的冷却塔中投加清洗药剂，将已形成的锈垢和硬垢溶解清除。</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1.4、在冷却水系统的冷却塔中投加预膜剂，补充管道金属基体表面的膜层，起防腐作用。投入药剂于冷却水系统后，开启冷却水泵运行24小时以上后，安排全系统放水排污。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1.5、日常保养项目及效果：</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全年进行加药保护，包括水质稳定剂及杀菌剂 (起杀菌防锈阻垢作用)。每周根据水质情况投标人按采购人要求以一定的比例加入药剂,使水质达到稳定,以确保处理效果。其效果主要包括：使金属表面钝化，生成保护层与水相分离，大大降低循环水的腐蚀趋向；络合分散水中污垢，使之不易沉积或吸附于金属表面。抑制系统中细菌、藻类的滋长。该药剂每周冲击性投加。</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1.6、中标人每月取水样进行完整化学分析，以确保处理效果，并送交分析报告。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1.7、中标人定期进行冷却水稀释排污，降低浓缩倍数，减少结垢及腐蚀趋向；中标人根据水质情况，每月定期清洗冷却水塔。</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1.8、若冬天停机，由中标人进行“湿保”处理，以免静态浸管而出现锈蚀。待主机重新转入正常运行前，再将该系统的水排清，加入水质稳定剂进入正常保养。</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2、冷冻水部分（该系统因密封循环而只需考虑杀菌缓蚀处理）年度全系统化学清洗项目（在采购人可安排停机和全系统排污期间实施）：</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2.1、在冷冻水系统的补水箱中投加清洗剂，全系统进行杀菌处理，杀灭系统内的菌类和对钢材有腐蚀作用的铁细菌，并剥离管道中的粘泥污垢，随系统水排污排走。</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2.2、在冷冻水系统的补水箱中投加清洗药剂，乳化溶解系统管壁的油性物质，避免油性物质形成细菌营养源，同时影响以后化学清洗的效果。同时投入清洗药剂于冷冻水系统后，开启冷冻水泵运行24小时后，安排全系统放水排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 xml:space="preserve">2.3、在冷冻水系统的补水箱中投加清洗药剂，将已形成的锈垢和硬垢溶解清除。   </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2.4、在冷冻水系统的补水箱中投加预膜剂，补充管道金属基体表面的膜层，起防腐作用。投入药剂于冷冻水系统后，开启冷冻水泵运行超过24小时后，安排全系统放水排污。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2.5、日常保养项目：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中标人每月根据实际情况，在冷冻水补水箱中加入冷冻水水稳剂，在水泵无严重泄漏或人为放水的情况下，可保证达标。中标人每月派员取样分析，如药剂浓度不够，即补加。由于冷冻水是密闭循环系统，药剂浓度足够的情况下，可确保其阻垢、防锈、杀菌的功效。</w:t>
      </w:r>
    </w:p>
    <w:p w:rsidR="00845EC3" w:rsidRDefault="00D44E50">
      <w:pPr>
        <w:pStyle w:val="00"/>
        <w:tabs>
          <w:tab w:val="left" w:pos="284"/>
        </w:tabs>
        <w:adjustRightInd w:val="0"/>
        <w:snapToGrid w:val="0"/>
        <w:spacing w:line="360" w:lineRule="auto"/>
        <w:rPr>
          <w:rFonts w:ascii="仿宋" w:eastAsia="仿宋" w:hAnsi="仿宋" w:cs="仿宋"/>
          <w:sz w:val="24"/>
        </w:rPr>
      </w:pPr>
      <w:r>
        <w:rPr>
          <w:rFonts w:ascii="仿宋" w:eastAsia="仿宋" w:hAnsi="仿宋" w:cs="仿宋" w:hint="eastAsia"/>
          <w:sz w:val="24"/>
        </w:rPr>
        <w:t>3、中标人处理后的水质执行 “DB44／T115－1000”标准：</w:t>
      </w:r>
    </w:p>
    <w:tbl>
      <w:tblPr>
        <w:tblW w:w="85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610"/>
        <w:gridCol w:w="2340"/>
        <w:gridCol w:w="1980"/>
        <w:gridCol w:w="1620"/>
      </w:tblGrid>
      <w:tr w:rsidR="00845EC3">
        <w:trPr>
          <w:trHeight w:val="158"/>
          <w:jc w:val="center"/>
        </w:trPr>
        <w:tc>
          <w:tcPr>
            <w:tcW w:w="261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b/>
                <w:sz w:val="24"/>
              </w:rPr>
            </w:pPr>
            <w:r>
              <w:rPr>
                <w:rFonts w:ascii="仿宋" w:eastAsia="仿宋" w:hAnsi="仿宋" w:cs="仿宋" w:hint="eastAsia"/>
                <w:b/>
                <w:sz w:val="24"/>
              </w:rPr>
              <w:t>水 质 指 标</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b/>
                <w:sz w:val="24"/>
              </w:rPr>
            </w:pPr>
            <w:r>
              <w:rPr>
                <w:rFonts w:ascii="仿宋" w:eastAsia="仿宋" w:hAnsi="仿宋" w:cs="仿宋" w:hint="eastAsia"/>
                <w:b/>
                <w:sz w:val="24"/>
              </w:rPr>
              <w:t>冷却水（敞开水）</w:t>
            </w:r>
          </w:p>
        </w:tc>
        <w:tc>
          <w:tcPr>
            <w:tcW w:w="198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b/>
                <w:sz w:val="24"/>
              </w:rPr>
            </w:pPr>
            <w:r>
              <w:rPr>
                <w:rFonts w:ascii="仿宋" w:eastAsia="仿宋" w:hAnsi="仿宋" w:cs="仿宋" w:hint="eastAsia"/>
                <w:b/>
                <w:sz w:val="24"/>
              </w:rPr>
              <w:t>冷冻水（密闭水）</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b/>
                <w:sz w:val="24"/>
              </w:rPr>
            </w:pPr>
            <w:r>
              <w:rPr>
                <w:rFonts w:ascii="仿宋" w:eastAsia="仿宋" w:hAnsi="仿宋" w:cs="仿宋" w:hint="eastAsia"/>
                <w:b/>
                <w:sz w:val="24"/>
              </w:rPr>
              <w:t>单 位</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PH</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6.5 ~ 8.5</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7.5 ~ 10.0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电导率</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 xml:space="preserve"> &lt;2500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 xml:space="preserve"> &lt;3000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μs /cm（25℃）</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总硬度（以CaCO3计）</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&lt;600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&lt;600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总碱度（以CaCO3计）</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&lt;600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&lt;600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氯离子</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&lt;350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&lt;200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trHeight w:val="70"/>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铁离子</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&lt;1.0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&lt;1.0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铜离子</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&lt;0.1</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&lt;0.1</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浊  度</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&lt;50</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&lt;20</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mg/L</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细菌总数</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&lt;105</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w:t>
            </w: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个／m L</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铜腐蚀率</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&lt;0.3</w:t>
            </w:r>
          </w:p>
        </w:tc>
        <w:tc>
          <w:tcPr>
            <w:tcW w:w="1980" w:type="dxa"/>
            <w:shd w:val="clear" w:color="auto" w:fill="FFFFFF"/>
            <w:vAlign w:val="center"/>
          </w:tcPr>
          <w:p w:rsidR="00845EC3" w:rsidRDefault="00845EC3">
            <w:pPr>
              <w:pStyle w:val="00"/>
              <w:tabs>
                <w:tab w:val="left" w:pos="284"/>
              </w:tabs>
              <w:adjustRightInd w:val="0"/>
              <w:snapToGrid w:val="0"/>
              <w:spacing w:line="360" w:lineRule="auto"/>
              <w:jc w:val="center"/>
              <w:rPr>
                <w:rFonts w:ascii="仿宋" w:eastAsia="仿宋" w:hAnsi="仿宋" w:cs="仿宋"/>
                <w:sz w:val="24"/>
              </w:rPr>
            </w:pP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mg/cm</w:t>
            </w:r>
            <w:r>
              <w:rPr>
                <w:rFonts w:ascii="仿宋" w:eastAsia="仿宋" w:hAnsi="仿宋" w:cs="仿宋" w:hint="eastAsia"/>
                <w:sz w:val="24"/>
                <w:vertAlign w:val="superscript"/>
              </w:rPr>
              <w:t>2</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钢腐蚀率</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&lt;0.6</w:t>
            </w:r>
          </w:p>
        </w:tc>
        <w:tc>
          <w:tcPr>
            <w:tcW w:w="1980" w:type="dxa"/>
            <w:shd w:val="clear" w:color="auto" w:fill="FFFFFF"/>
            <w:vAlign w:val="center"/>
          </w:tcPr>
          <w:p w:rsidR="00845EC3" w:rsidRDefault="00845EC3">
            <w:pPr>
              <w:pStyle w:val="00"/>
              <w:tabs>
                <w:tab w:val="left" w:pos="284"/>
              </w:tabs>
              <w:adjustRightInd w:val="0"/>
              <w:snapToGrid w:val="0"/>
              <w:spacing w:line="360" w:lineRule="auto"/>
              <w:jc w:val="center"/>
              <w:rPr>
                <w:rFonts w:ascii="仿宋" w:eastAsia="仿宋" w:hAnsi="仿宋" w:cs="仿宋"/>
                <w:sz w:val="24"/>
              </w:rPr>
            </w:pPr>
          </w:p>
        </w:tc>
        <w:tc>
          <w:tcPr>
            <w:tcW w:w="162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mg/cm</w:t>
            </w:r>
            <w:r>
              <w:rPr>
                <w:rFonts w:ascii="仿宋" w:eastAsia="仿宋" w:hAnsi="仿宋" w:cs="仿宋" w:hint="eastAsia"/>
                <w:sz w:val="24"/>
                <w:vertAlign w:val="superscript"/>
              </w:rPr>
              <w:t>2</w:t>
            </w:r>
          </w:p>
        </w:tc>
      </w:tr>
      <w:tr w:rsidR="00845EC3">
        <w:trPr>
          <w:jc w:val="center"/>
        </w:trPr>
        <w:tc>
          <w:tcPr>
            <w:tcW w:w="2610" w:type="dxa"/>
            <w:shd w:val="clear" w:color="auto" w:fill="FFFFFF"/>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浸片实验</w:t>
            </w:r>
          </w:p>
        </w:tc>
        <w:tc>
          <w:tcPr>
            <w:tcW w:w="234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不锈蚀</w:t>
            </w:r>
          </w:p>
        </w:tc>
        <w:tc>
          <w:tcPr>
            <w:tcW w:w="1980" w:type="dxa"/>
            <w:shd w:val="clear" w:color="auto" w:fill="FFFFFF"/>
            <w:vAlign w:val="center"/>
          </w:tcPr>
          <w:p w:rsidR="00845EC3" w:rsidRDefault="00D44E50">
            <w:pPr>
              <w:pStyle w:val="00"/>
              <w:tabs>
                <w:tab w:val="left" w:pos="284"/>
              </w:tabs>
              <w:adjustRightInd w:val="0"/>
              <w:snapToGrid w:val="0"/>
              <w:spacing w:line="360" w:lineRule="auto"/>
              <w:jc w:val="center"/>
              <w:rPr>
                <w:rFonts w:ascii="仿宋" w:eastAsia="仿宋" w:hAnsi="仿宋" w:cs="仿宋"/>
                <w:sz w:val="24"/>
              </w:rPr>
            </w:pPr>
            <w:r>
              <w:rPr>
                <w:rFonts w:ascii="仿宋" w:eastAsia="仿宋" w:hAnsi="仿宋" w:cs="仿宋" w:hint="eastAsia"/>
                <w:sz w:val="24"/>
              </w:rPr>
              <w:t>不锈蚀</w:t>
            </w:r>
          </w:p>
        </w:tc>
        <w:tc>
          <w:tcPr>
            <w:tcW w:w="1620" w:type="dxa"/>
            <w:shd w:val="clear" w:color="auto" w:fill="FFFFFF"/>
            <w:vAlign w:val="center"/>
          </w:tcPr>
          <w:p w:rsidR="00845EC3" w:rsidRDefault="00845EC3">
            <w:pPr>
              <w:pStyle w:val="00"/>
              <w:tabs>
                <w:tab w:val="left" w:pos="284"/>
              </w:tabs>
              <w:adjustRightInd w:val="0"/>
              <w:snapToGrid w:val="0"/>
              <w:spacing w:line="360" w:lineRule="auto"/>
              <w:jc w:val="center"/>
              <w:rPr>
                <w:rFonts w:ascii="仿宋" w:eastAsia="仿宋" w:hAnsi="仿宋" w:cs="仿宋"/>
                <w:sz w:val="24"/>
              </w:rPr>
            </w:pPr>
          </w:p>
        </w:tc>
      </w:tr>
    </w:tbl>
    <w:p w:rsidR="00845EC3" w:rsidRDefault="00D44E50">
      <w:pPr>
        <w:pStyle w:val="01"/>
        <w:pageBreakBefore/>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lastRenderedPageBreak/>
        <w:t>4、冷却塔和膨胀水箱的维护项目：</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4.1、检查冷却塔传动皮带运转情况并作调整。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4.2、检查冷却塔风扇旋转情况并作调整。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4.3、检查冷却塔皮带、风扇电动机的润滑油量并适当补充。</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4.4、检查冷却塔喷水情况并作调整。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4.5、清洗冷却水塔、清理水塔底盘的污垢及膨胀水箱的人工清洁。</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4.6、提供冷却塔定期检查报告。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5、全年技术服务内容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每周：1）检查冷却塔运行情况及水质情况。</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2）根据水质情况对管道内循环水系统投加保养药剂。</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每月：1）检查冷冻水管、冷凝给水管是否有大量凝结水。</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2）检查保温层是否有破坏，根据具体情况重新包扎或修补。</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3）检查管道阀门是否泄漏，开闭是否灵活，并加注润滑油。</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4）检查法兰阀连接处是否有泄漏，并根据具体情况更换密封胶垫。</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5）清洗冷却塔，并进行适当的排污。</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6）抽取冷却、冷冻水样化验，并提交水质分析报告。</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每年：1）年度大系统全面的杀菌、清洗、冲洗、钝化、预膜处理。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2）冷却、冷冻系统“Y”型过滤器清洗处理。</w:t>
      </w:r>
    </w:p>
    <w:p w:rsidR="00845EC3" w:rsidRDefault="00D44E50">
      <w:pPr>
        <w:pStyle w:val="01"/>
        <w:tabs>
          <w:tab w:val="left" w:pos="284"/>
          <w:tab w:val="left" w:pos="2340"/>
        </w:tabs>
        <w:adjustRightInd w:val="0"/>
        <w:snapToGrid w:val="0"/>
        <w:spacing w:line="360" w:lineRule="auto"/>
        <w:rPr>
          <w:rFonts w:ascii="仿宋" w:eastAsia="仿宋" w:hAnsi="仿宋" w:cs="仿宋"/>
          <w:sz w:val="24"/>
          <w:szCs w:val="24"/>
        </w:rPr>
      </w:pPr>
      <w:r>
        <w:rPr>
          <w:rFonts w:ascii="仿宋" w:eastAsia="仿宋" w:hAnsi="仿宋" w:cs="仿宋" w:hint="eastAsia"/>
          <w:sz w:val="24"/>
          <w:szCs w:val="24"/>
        </w:rPr>
        <w:t>3）膨胀水箱（补水箱）清洗处理（每季度）。</w:t>
      </w:r>
    </w:p>
    <w:p w:rsidR="00845EC3" w:rsidRDefault="00D44E50">
      <w:pPr>
        <w:pStyle w:val="01"/>
        <w:tabs>
          <w:tab w:val="left" w:pos="284"/>
          <w:tab w:val="left" w:pos="2340"/>
        </w:tabs>
        <w:adjustRightInd w:val="0"/>
        <w:snapToGrid w:val="0"/>
        <w:spacing w:line="360" w:lineRule="auto"/>
        <w:rPr>
          <w:rFonts w:ascii="仿宋" w:eastAsia="仿宋" w:hAnsi="仿宋" w:cs="仿宋"/>
        </w:rPr>
      </w:pPr>
      <w:r>
        <w:rPr>
          <w:rFonts w:ascii="仿宋" w:eastAsia="仿宋" w:hAnsi="仿宋" w:cs="仿宋" w:hint="eastAsia"/>
          <w:sz w:val="24"/>
          <w:szCs w:val="24"/>
        </w:rPr>
        <w:t>4）停机期间投加系统湿保养药剂。</w:t>
      </w:r>
    </w:p>
    <w:p w:rsidR="00845EC3" w:rsidRDefault="00845EC3">
      <w:pPr>
        <w:pStyle w:val="aa"/>
        <w:rPr>
          <w:rFonts w:ascii="仿宋" w:eastAsia="仿宋" w:hAnsi="仿宋" w:cs="仿宋"/>
          <w:highlight w:val="yellow"/>
        </w:rPr>
      </w:pPr>
    </w:p>
    <w:p w:rsidR="00845EC3" w:rsidRDefault="00D44E50">
      <w:pPr>
        <w:pStyle w:val="aa"/>
        <w:rPr>
          <w:rFonts w:ascii="仿宋" w:eastAsia="仿宋" w:hAnsi="仿宋" w:cs="仿宋"/>
          <w:b/>
          <w:sz w:val="28"/>
          <w:szCs w:val="28"/>
        </w:rPr>
      </w:pPr>
      <w:r>
        <w:rPr>
          <w:rFonts w:ascii="仿宋" w:eastAsia="仿宋" w:hAnsi="仿宋" w:cs="仿宋" w:hint="eastAsia"/>
          <w:b/>
          <w:sz w:val="28"/>
          <w:szCs w:val="28"/>
        </w:rPr>
        <w:t xml:space="preserve">（三）维修、维护以及技术人员要求 </w:t>
      </w:r>
    </w:p>
    <w:p w:rsidR="00845EC3" w:rsidRDefault="00D44E50">
      <w:pPr>
        <w:pStyle w:val="00"/>
        <w:numPr>
          <w:ilvl w:val="0"/>
          <w:numId w:val="19"/>
        </w:numPr>
        <w:spacing w:line="360" w:lineRule="auto"/>
        <w:ind w:firstLineChars="200" w:firstLine="482"/>
        <w:rPr>
          <w:rFonts w:ascii="仿宋" w:eastAsia="仿宋" w:hAnsi="仿宋" w:cs="仿宋"/>
          <w:b/>
          <w:bCs/>
          <w:sz w:val="24"/>
          <w:highlight w:val="yellow"/>
        </w:rPr>
      </w:pPr>
      <w:bookmarkStart w:id="8" w:name="_Toc6581"/>
      <w:r>
        <w:rPr>
          <w:rFonts w:ascii="仿宋" w:eastAsia="仿宋" w:hAnsi="仿宋" w:cs="仿宋" w:hint="eastAsia"/>
          <w:b/>
          <w:bCs/>
          <w:sz w:val="24"/>
          <w:highlight w:val="yellow"/>
        </w:rPr>
        <w:t>珠江新城院区人员配置要求：</w:t>
      </w:r>
    </w:p>
    <w:p w:rsidR="00845EC3" w:rsidRDefault="00D44E50">
      <w:pPr>
        <w:pStyle w:val="TableParagraph"/>
        <w:spacing w:line="360" w:lineRule="auto"/>
        <w:ind w:firstLineChars="200" w:firstLine="480"/>
        <w:jc w:val="both"/>
        <w:rPr>
          <w:rFonts w:ascii="仿宋" w:eastAsia="仿宋" w:hAnsi="仿宋" w:cs="仿宋"/>
          <w:sz w:val="24"/>
          <w:szCs w:val="24"/>
        </w:rPr>
      </w:pPr>
      <w:r>
        <w:rPr>
          <w:rFonts w:ascii="仿宋" w:eastAsia="仿宋" w:hAnsi="仿宋" w:cs="仿宋" w:hint="eastAsia"/>
          <w:sz w:val="24"/>
          <w:szCs w:val="24"/>
        </w:rPr>
        <w:t>至少常年为医院配备</w:t>
      </w:r>
      <w:r>
        <w:rPr>
          <w:rFonts w:ascii="仿宋" w:eastAsia="仿宋" w:hAnsi="仿宋" w:cs="仿宋" w:hint="eastAsia"/>
          <w:sz w:val="24"/>
          <w:szCs w:val="24"/>
          <w:u w:val="single"/>
        </w:rPr>
        <w:t xml:space="preserve">   </w:t>
      </w:r>
      <w:r w:rsidR="00EE5C5A">
        <w:rPr>
          <w:rFonts w:ascii="仿宋" w:eastAsia="仿宋" w:hAnsi="仿宋" w:cs="仿宋" w:hint="eastAsia"/>
          <w:sz w:val="24"/>
          <w:szCs w:val="24"/>
          <w:u w:val="single"/>
        </w:rPr>
        <w:t>？</w:t>
      </w:r>
      <w:r>
        <w:rPr>
          <w:rFonts w:ascii="仿宋" w:eastAsia="仿宋" w:hAnsi="仿宋" w:cs="仿宋" w:hint="eastAsia"/>
          <w:sz w:val="24"/>
          <w:szCs w:val="24"/>
          <w:u w:val="single"/>
        </w:rPr>
        <w:t>人   或</w:t>
      </w:r>
      <w:r>
        <w:rPr>
          <w:rFonts w:ascii="仿宋" w:eastAsia="仿宋" w:hAnsi="仿宋" w:cs="仿宋" w:hint="eastAsia"/>
          <w:sz w:val="24"/>
          <w:szCs w:val="24"/>
        </w:rPr>
        <w:t>以上的维修保养团队，维修保养团队人员需驻场医院提供服务。</w:t>
      </w:r>
      <w:r>
        <w:rPr>
          <w:rFonts w:ascii="仿宋" w:eastAsia="仿宋" w:hAnsi="仿宋" w:cs="仿宋" w:hint="eastAsia"/>
          <w:kern w:val="2"/>
          <w:sz w:val="24"/>
          <w:szCs w:val="24"/>
          <w:lang w:bidi="ar-SA"/>
        </w:rPr>
        <w:t>按7*24小时服务要求，</w:t>
      </w:r>
      <w:r>
        <w:rPr>
          <w:rFonts w:ascii="仿宋" w:eastAsia="仿宋" w:hAnsi="仿宋" w:cs="仿宋" w:hint="eastAsia"/>
          <w:kern w:val="2"/>
          <w:sz w:val="24"/>
          <w:szCs w:val="24"/>
          <w:lang w:val="en-US" w:bidi="ar-SA"/>
        </w:rPr>
        <w:t>需满足：其中夜间至少保证1名维保人员驻场值班；</w:t>
      </w:r>
      <w:r>
        <w:rPr>
          <w:rFonts w:ascii="仿宋" w:eastAsia="仿宋" w:hAnsi="仿宋" w:cs="仿宋" w:hint="eastAsia"/>
          <w:sz w:val="24"/>
          <w:szCs w:val="24"/>
        </w:rPr>
        <w:t>根据医院院感科和防疫要求，至少1名专职人员负责发热门诊、普发门诊、隔离病房等特殊区域的设备维保和清洗消毒等工作，其余机动支援人员由中标人根据实际需要调配，确保充足的人力配备及时响应服务需要。驻场维保人员需持有《特种作业操作证》（作业类别：制冷与空调操作证），且能操作、维护本招标项目的所有系统设备，同时须严格按照操作规程作业，遵守采购人各项目管理规定，并无条件接受采购人的管理和安排。中标人</w:t>
      </w:r>
      <w:r>
        <w:rPr>
          <w:rFonts w:ascii="仿宋" w:eastAsia="仿宋" w:hAnsi="仿宋" w:cs="仿宋" w:hint="eastAsia"/>
          <w:sz w:val="24"/>
          <w:szCs w:val="24"/>
        </w:rPr>
        <w:lastRenderedPageBreak/>
        <w:t>应按投标文件中的驻场人员名单提供驻场人员，项目服务期间中标人如需更换驻场人员，中标人须保证替补人员的专业技术资格及工作经验不低于投标时的拟派驻场人员，经采购人同意后，方可进行人员更换。</w:t>
      </w:r>
    </w:p>
    <w:p w:rsidR="00845EC3" w:rsidRDefault="00D44E50">
      <w:pPr>
        <w:pStyle w:val="TableParagraph"/>
        <w:spacing w:line="360" w:lineRule="auto"/>
        <w:ind w:firstLineChars="200" w:firstLine="480"/>
        <w:jc w:val="both"/>
        <w:rPr>
          <w:rFonts w:ascii="仿宋" w:eastAsia="仿宋" w:hAnsi="仿宋" w:cs="仿宋"/>
          <w:sz w:val="24"/>
          <w:szCs w:val="24"/>
          <w:lang w:val="en-US"/>
        </w:rPr>
      </w:pPr>
      <w:r>
        <w:rPr>
          <w:rFonts w:ascii="仿宋" w:eastAsia="仿宋" w:hAnsi="仿宋" w:cs="仿宋" w:hint="eastAsia"/>
          <w:sz w:val="24"/>
          <w:szCs w:val="24"/>
          <w:lang w:val="en-US"/>
        </w:rPr>
        <w:t>人员要求：本项目设项目经理1名，可不驻场，具有电气专业的高级工程师证书，需具有8年或以上同类项目管理经验；应设维保主管1名，需驻场，要求5年或以上同类项目工作经验，应具有《特种作业操作证》（作业类别：高处作业）、《特种作业操作证》（作业类别：焊接与热切割作业）；其余驻点人员（不含维保主管）为专业维修技术人员，负责中央空调系统维护保养、滤网设备等消毒清洗，需具有3年以上空调系统维护保养工作经验，持有有效期内的《特种作业操作证》（作业类别：电工作业）、或持有有效期内的《特种作业操作证》（作业类别：高处作业）、或持有有效期内的《特种作业操作证》（作业类别：焊接与热切割作业），且能操作、维护本招标项目的所有系统设备。同时须严格按照操作规程作业，遵守采购人各项管理规定，并无条件接受采购人的管理和安排。</w:t>
      </w:r>
    </w:p>
    <w:p w:rsidR="00845EC3" w:rsidRDefault="00D44E50" w:rsidP="00D44E50">
      <w:pPr>
        <w:pStyle w:val="00"/>
        <w:numPr>
          <w:ilvl w:val="0"/>
          <w:numId w:val="19"/>
        </w:numPr>
        <w:spacing w:beforeLines="50" w:before="156" w:line="360" w:lineRule="auto"/>
        <w:ind w:firstLineChars="200" w:firstLine="482"/>
        <w:rPr>
          <w:rFonts w:ascii="仿宋" w:eastAsia="仿宋" w:hAnsi="仿宋" w:cs="仿宋"/>
          <w:b/>
          <w:bCs/>
          <w:sz w:val="24"/>
          <w:highlight w:val="yellow"/>
        </w:rPr>
      </w:pPr>
      <w:r>
        <w:rPr>
          <w:rFonts w:ascii="仿宋" w:eastAsia="仿宋" w:hAnsi="仿宋" w:cs="仿宋" w:hint="eastAsia"/>
          <w:b/>
          <w:bCs/>
          <w:sz w:val="24"/>
          <w:highlight w:val="yellow"/>
        </w:rPr>
        <w:t>增城院区人员配置要求：</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至少常年为医院配备</w:t>
      </w:r>
      <w:r>
        <w:rPr>
          <w:rFonts w:ascii="仿宋" w:eastAsia="仿宋" w:hAnsi="仿宋" w:cs="仿宋" w:hint="eastAsia"/>
          <w:sz w:val="24"/>
          <w:u w:val="single"/>
        </w:rPr>
        <w:t xml:space="preserve">   </w:t>
      </w:r>
      <w:r w:rsidR="00EE5C5A">
        <w:rPr>
          <w:rFonts w:ascii="仿宋" w:eastAsia="仿宋" w:hAnsi="仿宋" w:cs="仿宋" w:hint="eastAsia"/>
          <w:sz w:val="24"/>
          <w:u w:val="single"/>
        </w:rPr>
        <w:t>？</w:t>
      </w:r>
      <w:r>
        <w:rPr>
          <w:rFonts w:ascii="仿宋" w:eastAsia="仿宋" w:hAnsi="仿宋" w:cs="仿宋" w:hint="eastAsia"/>
          <w:sz w:val="24"/>
          <w:u w:val="single"/>
        </w:rPr>
        <w:t>人   或</w:t>
      </w:r>
      <w:r>
        <w:rPr>
          <w:rFonts w:ascii="仿宋" w:eastAsia="仿宋" w:hAnsi="仿宋" w:cs="仿宋" w:hint="eastAsia"/>
          <w:sz w:val="24"/>
        </w:rPr>
        <w:t>以上的维修保养团队，维修保养团队人员需驻场医院提供服务。按7*24小时服务要求，需满足：中标人须委派驻场技术人员提供全年365天（正常上班时间和在非正常上班时间，包括周末和国约家规定节假日）的24小时值班服务。驻场人员须接受医院管理与安排，工作日早班安排6人，中班安排2人值班、处理急修及执行需在非正常上班时间开展为维护清洗项目，夜班安排2人值班及响应急修，轮休、排班班次及人数须满足完成保养、巡检、维修、应急等维保工作任务要求。</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所有驻场维保人员均需持有有效期内的《特种作业操作证》（作业类别：制冷与空调操作证），且能操作、维护本招标项目的所有系统设备，同时须严格按照操作规程作业，遵守采购人各项目管理规定，并无条件接受采购人的管理和安排。中标人应按投标文件中的驻场人员名单提供驻场人员，项目服务期间中标人如需更换驻场人员，中标人须保证替补人员的专业技术资格及工作经验不低于投标时的拟派驻场人员，经采购人同意后，方可进行人员更换。投标时须提供驻场人员名单及对应的《特种作业操作证》（作业类别：制冷与空调作业）复印件。</w:t>
      </w:r>
    </w:p>
    <w:p w:rsidR="00845EC3" w:rsidRDefault="00D44E50">
      <w:pPr>
        <w:pStyle w:val="00"/>
        <w:spacing w:line="360" w:lineRule="auto"/>
        <w:ind w:firstLineChars="200" w:firstLine="480"/>
        <w:rPr>
          <w:rFonts w:ascii="仿宋" w:eastAsia="仿宋" w:hAnsi="仿宋" w:cs="仿宋"/>
          <w:b/>
          <w:bCs/>
          <w:sz w:val="24"/>
          <w:highlight w:val="yellow"/>
        </w:rPr>
      </w:pPr>
      <w:r>
        <w:rPr>
          <w:rFonts w:ascii="仿宋" w:eastAsia="仿宋" w:hAnsi="仿宋" w:cs="仿宋" w:hint="eastAsia"/>
          <w:sz w:val="24"/>
        </w:rPr>
        <w:t>本项目设项目经理1名，需驻场，应具有暖通专业（或机电专业或电气专业）中级或以上工程师职称，需具有8年或以上同类项目管理经验。应设维保主管1名，需驻场，要求5年或以上同类项目工作经验，应具有有效期内的《特种作业操作证》（作业类别：电工作业）或《特种作业操作证》（作业类别：焊接与热切割作业）或《特种作业操作证》</w:t>
      </w:r>
      <w:r>
        <w:rPr>
          <w:rFonts w:ascii="仿宋" w:eastAsia="仿宋" w:hAnsi="仿宋" w:cs="仿宋" w:hint="eastAsia"/>
          <w:sz w:val="24"/>
        </w:rPr>
        <w:lastRenderedPageBreak/>
        <w:t xml:space="preserve">（作业类别：高处作业）。其余驻场人员10人（不含维保主管）为专业维修技术人员，负责中央空调系统维护保养、滤网设备等消毒清洗，需具有3年以上空调系统维护保养工作经验，持有有效期内的《特种作业操作证》（作业类别：电工作业）或《特种作业操作证》（作业类别：焊接与热切割作业）或《特种作业操作证》（作业类别：高处作业），且能操作、维护本招标项目的所有系统设备。同时须严格按照操作规程作业，遵守采购人各项管理规定，并无条件接受采购人的管理和安排。   </w:t>
      </w:r>
    </w:p>
    <w:bookmarkEnd w:id="8"/>
    <w:p w:rsidR="00845EC3" w:rsidRDefault="00D44E50" w:rsidP="00D44E50">
      <w:pPr>
        <w:pStyle w:val="00"/>
        <w:numPr>
          <w:ilvl w:val="0"/>
          <w:numId w:val="19"/>
        </w:numPr>
        <w:spacing w:beforeLines="50" w:before="156" w:line="360" w:lineRule="auto"/>
        <w:ind w:firstLineChars="200" w:firstLine="480"/>
        <w:rPr>
          <w:rFonts w:ascii="仿宋" w:eastAsia="仿宋" w:hAnsi="仿宋" w:cs="仿宋"/>
          <w:sz w:val="24"/>
        </w:rPr>
      </w:pPr>
      <w:r>
        <w:rPr>
          <w:rFonts w:ascii="仿宋" w:eastAsia="仿宋" w:hAnsi="仿宋" w:cs="仿宋" w:hint="eastAsia"/>
          <w:sz w:val="24"/>
        </w:rPr>
        <w:t>保障所有维修保养的设备及系统处于正常工作状态（除经双方共同认可的特殊情况外），符合各项管理规定，层流环境良好。</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4、中标人必须接受采购人不定期检查，并根据采购人的意见及时进行整改。</w:t>
      </w:r>
    </w:p>
    <w:p w:rsidR="00845EC3" w:rsidRDefault="00D44E50">
      <w:pPr>
        <w:spacing w:line="360" w:lineRule="auto"/>
        <w:ind w:firstLine="400"/>
        <w:jc w:val="left"/>
        <w:rPr>
          <w:rFonts w:ascii="仿宋" w:eastAsia="仿宋" w:hAnsi="仿宋" w:cs="仿宋"/>
          <w:sz w:val="24"/>
        </w:rPr>
      </w:pPr>
      <w:r>
        <w:rPr>
          <w:rFonts w:ascii="仿宋" w:eastAsia="仿宋" w:hAnsi="仿宋" w:cs="仿宋" w:hint="eastAsia"/>
          <w:sz w:val="24"/>
        </w:rPr>
        <w:t>5、上班时间要求</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中标人的驻场维保人员正常上班时间早班为8:00至17:00（周一至周日）、中班为16：00至24：00、夜班时间为24：00至次日8:00。未经采购人同意，不得随意更换技术人员。</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6、时间响应要求如下：</w:t>
      </w:r>
    </w:p>
    <w:p w:rsidR="00845EC3" w:rsidRDefault="00D44E50">
      <w:pPr>
        <w:spacing w:line="360" w:lineRule="auto"/>
        <w:ind w:firstLine="210"/>
        <w:rPr>
          <w:rFonts w:ascii="仿宋" w:eastAsia="仿宋" w:hAnsi="仿宋" w:cs="仿宋"/>
          <w:sz w:val="24"/>
        </w:rPr>
      </w:pPr>
      <w:r>
        <w:rPr>
          <w:rFonts w:ascii="仿宋" w:eastAsia="仿宋" w:hAnsi="仿宋" w:cs="仿宋" w:hint="eastAsia"/>
          <w:sz w:val="24"/>
        </w:rPr>
        <w:t>1）一般情况要求在10分钟内到达现场检修故障。</w:t>
      </w:r>
    </w:p>
    <w:p w:rsidR="00845EC3" w:rsidRDefault="00D44E50">
      <w:pPr>
        <w:spacing w:line="360" w:lineRule="auto"/>
        <w:ind w:firstLine="210"/>
        <w:rPr>
          <w:rFonts w:ascii="仿宋" w:eastAsia="仿宋" w:hAnsi="仿宋" w:cs="仿宋"/>
          <w:sz w:val="24"/>
        </w:rPr>
      </w:pPr>
      <w:r>
        <w:rPr>
          <w:rFonts w:ascii="仿宋" w:eastAsia="仿宋" w:hAnsi="仿宋" w:cs="仿宋" w:hint="eastAsia"/>
          <w:sz w:val="24"/>
        </w:rPr>
        <w:t>2）发生故障时，一般情况要求在24小时内排除故障。重要或紧急情况下（如突发医院感染暴发、突发重要设备故障、突发公告卫生事件等）中标人应尽快排除故障或提供备用方案应急解决问题。</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7、中标人在合同期内不得损坏采购人的任何公共设施，如果在维修过程中不慎损坏设施的，中标人应负责相应的责任。</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8、中标人必须为维修人员配备齐全的安全防护装备和设施，涉及高空、电气等危险作业时，必须做好安全技术交底工作、班前安全培训、院感防护培训，做好工人安全防护和作业场地周边安全防护措施后，才能上岗操作。</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9、由于采购人工作的特殊性，中标人须做好本单位工作人员的培训、教育工作，遵守采购人的各项规定。如遇突发公共安全卫生事件或特殊情况，中标人服务人员需遵守采购人的相关规定及管理。</w:t>
      </w:r>
    </w:p>
    <w:p w:rsidR="00845EC3" w:rsidRDefault="00D44E50">
      <w:pPr>
        <w:spacing w:line="360" w:lineRule="auto"/>
        <w:ind w:firstLine="315"/>
        <w:rPr>
          <w:rFonts w:ascii="仿宋" w:eastAsia="仿宋" w:hAnsi="仿宋" w:cs="仿宋"/>
          <w:sz w:val="24"/>
        </w:rPr>
      </w:pPr>
      <w:r>
        <w:rPr>
          <w:rFonts w:ascii="仿宋" w:eastAsia="仿宋" w:hAnsi="仿宋" w:cs="仿宋" w:hint="eastAsia"/>
          <w:sz w:val="24"/>
        </w:rPr>
        <w:t>10、中标人指定的维保人员必须穿着便于辨认的工衣和配戴胸卡，维保人员在院内活动必须严格遵守医院各项规章制度，不得做出有损采购人形象和利益的事情。施工前需咨询科室或管理人员意见，保护病人隐私；施工后需恢复现场，不得遗留垃圾及工具等，做好与科室或管理人员的交接。</w:t>
      </w:r>
    </w:p>
    <w:p w:rsidR="00845EC3" w:rsidRDefault="00D44E50">
      <w:pPr>
        <w:spacing w:line="360" w:lineRule="auto"/>
        <w:ind w:firstLine="230"/>
        <w:rPr>
          <w:rFonts w:ascii="仿宋" w:eastAsia="仿宋" w:hAnsi="仿宋" w:cs="仿宋"/>
          <w:sz w:val="24"/>
        </w:rPr>
      </w:pPr>
      <w:r>
        <w:rPr>
          <w:rFonts w:ascii="仿宋" w:eastAsia="仿宋" w:hAnsi="仿宋" w:cs="仿宋" w:hint="eastAsia"/>
          <w:sz w:val="24"/>
        </w:rPr>
        <w:lastRenderedPageBreak/>
        <w:t>11、投标人配置空调设备维修用的专用仪器包括但不限于制冷剂检漏仪等。</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12、中标人需根据采购人实际情况，制定《服务实施方案》、《安全生产管理制度》、《维保人员组织架构》、《应急预案》等，并于合同签订后7天内，与服务人员相关证件资料一并提交采购人审核、备案。</w:t>
      </w:r>
    </w:p>
    <w:p w:rsidR="00845EC3" w:rsidRDefault="00845EC3">
      <w:pPr>
        <w:spacing w:line="360" w:lineRule="auto"/>
        <w:ind w:firstLine="260"/>
        <w:rPr>
          <w:rFonts w:ascii="仿宋" w:eastAsia="仿宋" w:hAnsi="仿宋" w:cs="仿宋"/>
          <w:sz w:val="24"/>
        </w:rPr>
      </w:pPr>
    </w:p>
    <w:p w:rsidR="00845EC3" w:rsidRDefault="00D44E50">
      <w:pPr>
        <w:spacing w:line="360" w:lineRule="auto"/>
        <w:ind w:firstLine="211"/>
        <w:rPr>
          <w:rFonts w:ascii="仿宋" w:eastAsia="仿宋" w:hAnsi="仿宋" w:cs="仿宋"/>
          <w:sz w:val="24"/>
        </w:rPr>
      </w:pPr>
      <w:r>
        <w:rPr>
          <w:rFonts w:ascii="仿宋" w:eastAsia="仿宋" w:hAnsi="仿宋" w:cs="仿宋" w:hint="eastAsia"/>
          <w:b/>
          <w:sz w:val="24"/>
        </w:rPr>
        <w:t>四）服务验收和履约评价</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1.项目管理和服务月度质量考评： 从病人满意度（10%）、院方管理人员满意度（90%）（见附表）两个维度对服务质量检查进行综合考评，综合考评分≥90分为合格，＜90分的为不合格，低于90分每下降1分（相应分值是整数）扣当月服务费1000元。中标人连续三个月综合考评分均低于90分，或一年内累计有4个月综合考评分均低于90分，采购人可单方终止合同，并报相关行政主管部门；违约责任由中标人负责，由此造成的一切损失均由中标人负责。</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2.中标人违反采购人的服务要求条款而产生的赔偿费或罚款，在当月的服务费中扣除，若当月的服务费金额不足以扣除赔偿费金额的，超出的部分在次月的服务费中继续扣除。</w:t>
      </w:r>
    </w:p>
    <w:p w:rsidR="00845EC3" w:rsidRDefault="00845EC3">
      <w:pPr>
        <w:rPr>
          <w:rFonts w:ascii="仿宋" w:eastAsia="仿宋" w:hAnsi="仿宋" w:cs="仿宋"/>
          <w:sz w:val="24"/>
        </w:rPr>
      </w:pPr>
    </w:p>
    <w:p w:rsidR="00845EC3" w:rsidRDefault="00D44E50">
      <w:pPr>
        <w:rPr>
          <w:rFonts w:ascii="仿宋" w:eastAsia="仿宋" w:hAnsi="仿宋" w:cs="仿宋"/>
          <w:sz w:val="24"/>
        </w:rPr>
      </w:pPr>
      <w:r>
        <w:rPr>
          <w:rFonts w:ascii="仿宋" w:eastAsia="仿宋" w:hAnsi="仿宋" w:cs="仿宋" w:hint="eastAsia"/>
          <w:b/>
          <w:sz w:val="24"/>
        </w:rPr>
        <w:t>五）商务要求</w:t>
      </w:r>
    </w:p>
    <w:p w:rsidR="00845EC3" w:rsidRDefault="00D44E50">
      <w:pPr>
        <w:spacing w:line="360" w:lineRule="auto"/>
        <w:ind w:firstLine="460"/>
        <w:rPr>
          <w:rFonts w:ascii="仿宋" w:eastAsia="仿宋" w:hAnsi="仿宋" w:cs="仿宋"/>
          <w:b/>
          <w:bCs/>
          <w:color w:val="FF0000"/>
          <w:sz w:val="24"/>
        </w:rPr>
      </w:pPr>
      <w:r>
        <w:rPr>
          <w:rFonts w:ascii="仿宋" w:eastAsia="仿宋" w:hAnsi="仿宋" w:cs="仿宋" w:hint="eastAsia"/>
          <w:sz w:val="24"/>
        </w:rPr>
        <w:t>★1、投标人的投标报价费用须包含采购人提供清单设备的维修保养人工费、检测调试费、设施更换施工费、设备工具使用费、交通运输费，以及更换设施、配件、零件所需100元（含100元）以内的材料费、清洗滤网所需的清洁剂、消毒机耗材费等所有费用。如需更换100元以上的设备及材料、配件、零件等，须向采购人报价并征得同意后方可购买安装，按投标报价单价和实际安装数量进行结算。</w:t>
      </w:r>
      <w:r>
        <w:rPr>
          <w:rFonts w:ascii="仿宋" w:eastAsia="仿宋" w:hAnsi="仿宋" w:cs="仿宋" w:hint="eastAsia"/>
          <w:b/>
          <w:bCs/>
          <w:color w:val="FF0000"/>
          <w:sz w:val="24"/>
        </w:rPr>
        <w:t>100元以上的设备及材料、配件、零件等费用不包括在投标报价内，采用送审后结算。</w:t>
      </w:r>
    </w:p>
    <w:p w:rsidR="00845EC3" w:rsidRDefault="00D44E50">
      <w:pPr>
        <w:spacing w:line="360" w:lineRule="auto"/>
        <w:ind w:firstLine="420"/>
        <w:rPr>
          <w:rFonts w:ascii="仿宋" w:eastAsia="仿宋" w:hAnsi="仿宋" w:cs="仿宋"/>
          <w:sz w:val="24"/>
        </w:rPr>
      </w:pPr>
      <w:r>
        <w:rPr>
          <w:rFonts w:ascii="仿宋" w:eastAsia="仿宋" w:hAnsi="仿宋" w:cs="仿宋" w:hint="eastAsia"/>
          <w:sz w:val="24"/>
        </w:rPr>
        <w:t>2、100元以下零配件参考以下清单：</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740"/>
        <w:gridCol w:w="3307"/>
        <w:gridCol w:w="2728"/>
        <w:gridCol w:w="1333"/>
        <w:gridCol w:w="1333"/>
      </w:tblGrid>
      <w:tr w:rsidR="00845EC3">
        <w:trPr>
          <w:trHeight w:val="397"/>
        </w:trPr>
        <w:tc>
          <w:tcPr>
            <w:tcW w:w="740"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序号</w:t>
            </w:r>
          </w:p>
        </w:tc>
        <w:tc>
          <w:tcPr>
            <w:tcW w:w="3307"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配件名称</w:t>
            </w:r>
          </w:p>
        </w:tc>
        <w:tc>
          <w:tcPr>
            <w:tcW w:w="2728"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规格型号</w:t>
            </w:r>
          </w:p>
        </w:tc>
        <w:tc>
          <w:tcPr>
            <w:tcW w:w="1333"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单位</w:t>
            </w:r>
          </w:p>
        </w:tc>
        <w:tc>
          <w:tcPr>
            <w:tcW w:w="1333" w:type="dxa"/>
            <w:tcBorders>
              <w:top w:val="single" w:sz="4" w:space="0" w:color="000000"/>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备注</w:t>
            </w: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220V交流接触器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10A、20A等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380V交流接触器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10A、20A等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空调保温板</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25mm、30mm</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平方</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水管保温管</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25mm等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条</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二、三插插座</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10A\16A等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6</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熔断器、保险丝（控制柜）</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1A/2A/5A等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7</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空调扎带</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50mm宽</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卷</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8</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控制柜指示灯</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红丝、绿色</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9</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控制柜按钮开关</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红丝、绿色</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10</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电动门按键开关</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E6等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风柜皮带</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各类A\B型</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条</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电动门轮子</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55*12等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空调传感器（风冷空调外机）</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5K\10K\15K等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支</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14</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中间继电器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24V各级</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15</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中间继电器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220V各级</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16</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小型空气开关</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NXB-63/1P/2P等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17</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小型旋钮开关（控制）</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18</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交流热保护、热继</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NR2-10A/25A等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只</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19</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电源线(维修用)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1.5mm²/2.5mm²/4mm²</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20</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信号线(维修用)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2芯/3芯/5芯等</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21</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网线(维修用)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超6类</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22</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高温线(维修用)</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2.5 mm²/4 mm²</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r w:rsidR="00845EC3">
        <w:trPr>
          <w:trHeight w:val="397"/>
        </w:trPr>
        <w:tc>
          <w:tcPr>
            <w:tcW w:w="740"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23</w:t>
            </w:r>
          </w:p>
        </w:tc>
        <w:tc>
          <w:tcPr>
            <w:tcW w:w="3307"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电话线</w:t>
            </w:r>
          </w:p>
        </w:tc>
        <w:tc>
          <w:tcPr>
            <w:tcW w:w="2728"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2芯/4芯</w:t>
            </w:r>
          </w:p>
        </w:tc>
        <w:tc>
          <w:tcPr>
            <w:tcW w:w="1333" w:type="dxa"/>
            <w:tcBorders>
              <w:top w:val="nil"/>
              <w:left w:val="single" w:sz="4" w:space="0" w:color="000000"/>
              <w:bottom w:val="single" w:sz="4" w:space="0" w:color="000000"/>
              <w:right w:val="single" w:sz="4" w:space="0" w:color="000000"/>
            </w:tcBorders>
          </w:tcPr>
          <w:p w:rsidR="00845EC3" w:rsidRDefault="00D44E50">
            <w:pPr>
              <w:jc w:val="center"/>
              <w:rPr>
                <w:rFonts w:ascii="仿宋" w:eastAsia="仿宋" w:hAnsi="仿宋" w:cs="仿宋"/>
                <w:szCs w:val="21"/>
              </w:rPr>
            </w:pPr>
            <w:r>
              <w:rPr>
                <w:rFonts w:ascii="仿宋" w:eastAsia="仿宋" w:hAnsi="仿宋" w:cs="仿宋" w:hint="eastAsia"/>
                <w:szCs w:val="21"/>
              </w:rPr>
              <w:t>米</w:t>
            </w:r>
          </w:p>
        </w:tc>
        <w:tc>
          <w:tcPr>
            <w:tcW w:w="1333" w:type="dxa"/>
            <w:tcBorders>
              <w:top w:val="nil"/>
              <w:left w:val="single" w:sz="4" w:space="0" w:color="000000"/>
              <w:bottom w:val="single" w:sz="4" w:space="0" w:color="000000"/>
              <w:right w:val="single" w:sz="4" w:space="0" w:color="000000"/>
            </w:tcBorders>
          </w:tcPr>
          <w:p w:rsidR="00845EC3" w:rsidRDefault="00845EC3">
            <w:pPr>
              <w:jc w:val="center"/>
              <w:rPr>
                <w:rFonts w:ascii="仿宋" w:eastAsia="仿宋" w:hAnsi="仿宋" w:cs="仿宋"/>
                <w:szCs w:val="21"/>
              </w:rPr>
            </w:pPr>
          </w:p>
        </w:tc>
      </w:tr>
    </w:tbl>
    <w:p w:rsidR="00845EC3" w:rsidRDefault="00845EC3">
      <w:pPr>
        <w:rPr>
          <w:rFonts w:ascii="仿宋" w:eastAsia="仿宋" w:hAnsi="仿宋" w:cs="仿宋"/>
          <w:sz w:val="24"/>
        </w:rPr>
      </w:pPr>
    </w:p>
    <w:p w:rsidR="00845EC3" w:rsidRDefault="00845EC3">
      <w:pPr>
        <w:rPr>
          <w:rFonts w:ascii="仿宋" w:eastAsia="仿宋" w:hAnsi="仿宋" w:cs="仿宋"/>
          <w:sz w:val="24"/>
        </w:rPr>
      </w:pPr>
    </w:p>
    <w:p w:rsidR="00845EC3" w:rsidRDefault="00D44E50">
      <w:pPr>
        <w:spacing w:line="360" w:lineRule="auto"/>
        <w:rPr>
          <w:rFonts w:ascii="仿宋" w:eastAsia="仿宋" w:hAnsi="仿宋" w:cs="仿宋"/>
          <w:sz w:val="24"/>
        </w:rPr>
      </w:pPr>
      <w:bookmarkStart w:id="9" w:name="_Hlk146638230"/>
      <w:r>
        <w:rPr>
          <w:rFonts w:ascii="仿宋" w:eastAsia="仿宋" w:hAnsi="仿宋" w:cs="仿宋" w:hint="eastAsia"/>
          <w:sz w:val="24"/>
        </w:rPr>
        <w:t>2、采购项目交付（实施）的时间（期限）和地点（范围）</w:t>
      </w:r>
    </w:p>
    <w:p w:rsidR="00845EC3" w:rsidRDefault="00D44E50">
      <w:pPr>
        <w:spacing w:line="360" w:lineRule="auto"/>
        <w:rPr>
          <w:rFonts w:ascii="仿宋" w:eastAsia="仿宋" w:hAnsi="仿宋" w:cs="仿宋"/>
          <w:sz w:val="24"/>
        </w:rPr>
      </w:pPr>
      <w:r>
        <w:rPr>
          <w:rFonts w:ascii="仿宋" w:eastAsia="仿宋" w:hAnsi="仿宋" w:cs="仿宋" w:hint="eastAsia"/>
          <w:sz w:val="24"/>
        </w:rPr>
        <w:t>（1）交付（实施）的时间（期限）：合同生效之日起2年。</w:t>
      </w:r>
    </w:p>
    <w:p w:rsidR="00845EC3" w:rsidRDefault="00D44E50">
      <w:pPr>
        <w:spacing w:line="360" w:lineRule="auto"/>
        <w:rPr>
          <w:rFonts w:ascii="仿宋" w:eastAsia="仿宋" w:hAnsi="仿宋" w:cs="仿宋"/>
          <w:sz w:val="24"/>
        </w:rPr>
      </w:pPr>
      <w:r>
        <w:rPr>
          <w:rFonts w:ascii="仿宋" w:eastAsia="仿宋" w:hAnsi="仿宋" w:cs="仿宋" w:hint="eastAsia"/>
          <w:sz w:val="24"/>
        </w:rPr>
        <w:t>（2）交付（实施）的地点（范围）：珠江新城院区（天河区金穗路9号）、增城院区（广州市增城区增城大道293号）。</w:t>
      </w:r>
    </w:p>
    <w:p w:rsidR="00845EC3" w:rsidRDefault="00D44E50">
      <w:pPr>
        <w:spacing w:line="360" w:lineRule="auto"/>
        <w:rPr>
          <w:rFonts w:ascii="仿宋" w:eastAsia="仿宋" w:hAnsi="仿宋" w:cs="仿宋"/>
          <w:sz w:val="24"/>
        </w:rPr>
      </w:pPr>
      <w:r>
        <w:rPr>
          <w:rFonts w:ascii="仿宋" w:eastAsia="仿宋" w:hAnsi="仿宋" w:cs="仿宋" w:hint="eastAsia"/>
          <w:sz w:val="24"/>
        </w:rPr>
        <w:t>3、付款方式</w:t>
      </w:r>
    </w:p>
    <w:p w:rsidR="00845EC3" w:rsidRDefault="00D44E50">
      <w:pPr>
        <w:spacing w:line="360" w:lineRule="auto"/>
        <w:rPr>
          <w:rFonts w:ascii="仿宋" w:eastAsia="仿宋" w:hAnsi="仿宋" w:cs="仿宋"/>
          <w:sz w:val="24"/>
        </w:rPr>
      </w:pPr>
      <w:r>
        <w:rPr>
          <w:rFonts w:ascii="仿宋" w:eastAsia="仿宋" w:hAnsi="仿宋" w:cs="仿宋" w:hint="eastAsia"/>
          <w:sz w:val="24"/>
        </w:rPr>
        <w:t>3.1 按月支付服务费，每月服务费为合同总金额的1/14，服务费以银行转账的方式支付。合同生效后，根据《广东省财政厅关于进一步优化政府采购领域营商环境的实施意见》，采购人向中标人一次性预付前5个月的服务费作为本项目的预付款。合同执行5个月后，服务费每个月结算一次（若合同履行前5个月，需要罚款或扣款的，该部分金额在第6个月的服务费中扣除，不足以扣除的，继续顺延至其后的月份中扣除）。每月结算服务费时，中标人需向采购人提交发票及相关结算资料，采购人在审核结算资料无误后5个工作日内开始办理服务费的支付手续。因采购人使用的是财政性资金，采购人在前款规定的付款时间为向支付部门提出办理财政支付申请手续的时间（不含支付部门审核的时间），在规定时间内提出支付申请手续后即视为采购人已经按期支付。</w:t>
      </w:r>
    </w:p>
    <w:p w:rsidR="00845EC3" w:rsidRDefault="00D44E50">
      <w:pPr>
        <w:spacing w:line="360" w:lineRule="auto"/>
        <w:jc w:val="left"/>
        <w:rPr>
          <w:rFonts w:ascii="仿宋" w:eastAsia="仿宋" w:hAnsi="仿宋" w:cs="仿宋"/>
          <w:sz w:val="24"/>
        </w:rPr>
      </w:pPr>
      <w:r>
        <w:rPr>
          <w:rFonts w:ascii="仿宋" w:eastAsia="仿宋" w:hAnsi="仿宋" w:cs="仿宋" w:hint="eastAsia"/>
          <w:sz w:val="24"/>
        </w:rPr>
        <w:t>3.2 履约保证金</w:t>
      </w:r>
    </w:p>
    <w:p w:rsidR="00845EC3" w:rsidRDefault="00D44E50">
      <w:pPr>
        <w:spacing w:line="360" w:lineRule="auto"/>
        <w:rPr>
          <w:rFonts w:ascii="仿宋" w:eastAsia="仿宋" w:hAnsi="仿宋" w:cs="仿宋"/>
          <w:sz w:val="24"/>
        </w:rPr>
      </w:pPr>
      <w:r>
        <w:rPr>
          <w:rFonts w:ascii="仿宋" w:eastAsia="仿宋" w:hAnsi="仿宋" w:cs="仿宋" w:hint="eastAsia"/>
          <w:sz w:val="24"/>
        </w:rPr>
        <w:t>中标人与采购人签订合同后15个工作日内，按合同总价的5%以银行保函形式向采购人提</w:t>
      </w:r>
      <w:r>
        <w:rPr>
          <w:rFonts w:ascii="仿宋" w:eastAsia="仿宋" w:hAnsi="仿宋" w:cs="仿宋" w:hint="eastAsia"/>
          <w:sz w:val="24"/>
        </w:rPr>
        <w:lastRenderedPageBreak/>
        <w:t>交履约保证金。若不提交履约保证金，采购人有权终止合同，并上报监管部门，由此产生的一切责任及损失均由中标人承担。中标人将履约保函原件交采购人备案。若合同期内中标人没有违约行为，履约保证金在合同有效期满后30个工作日内自动失效。下列任何一种情况发生时，采购人有权不予退还履约保证金：（一）中标人未完全履行投标文件承诺或合同约定的；（二）中标人过错致采购人造成损失的。</w:t>
      </w:r>
    </w:p>
    <w:p w:rsidR="00845EC3" w:rsidRDefault="00D44E50">
      <w:pPr>
        <w:spacing w:line="360" w:lineRule="auto"/>
        <w:jc w:val="left"/>
        <w:rPr>
          <w:rFonts w:ascii="仿宋" w:eastAsia="仿宋" w:hAnsi="仿宋" w:cs="仿宋"/>
          <w:sz w:val="24"/>
        </w:rPr>
      </w:pPr>
      <w:r>
        <w:rPr>
          <w:rFonts w:ascii="仿宋" w:eastAsia="仿宋" w:hAnsi="仿宋" w:cs="仿宋" w:hint="eastAsia"/>
          <w:sz w:val="24"/>
        </w:rPr>
        <w:t>4、每次结算服务费，中标人需凭以下资料与采购人结算：</w:t>
      </w:r>
    </w:p>
    <w:p w:rsidR="00845EC3" w:rsidRDefault="00D44E50">
      <w:pPr>
        <w:spacing w:line="360" w:lineRule="auto"/>
        <w:jc w:val="left"/>
        <w:rPr>
          <w:rFonts w:ascii="仿宋" w:eastAsia="仿宋" w:hAnsi="仿宋" w:cs="仿宋"/>
          <w:sz w:val="24"/>
        </w:rPr>
      </w:pPr>
      <w:r>
        <w:rPr>
          <w:rFonts w:ascii="仿宋" w:eastAsia="仿宋" w:hAnsi="仿宋" w:cs="仿宋" w:hint="eastAsia"/>
          <w:sz w:val="24"/>
        </w:rPr>
        <w:t>①合同、中标通知书、银行履约保函；（办理预付款支付时提交）</w:t>
      </w:r>
    </w:p>
    <w:p w:rsidR="00845EC3" w:rsidRDefault="00D44E50">
      <w:pPr>
        <w:spacing w:line="360" w:lineRule="auto"/>
        <w:jc w:val="left"/>
        <w:rPr>
          <w:rFonts w:ascii="仿宋" w:eastAsia="仿宋" w:hAnsi="仿宋" w:cs="仿宋"/>
          <w:sz w:val="24"/>
        </w:rPr>
      </w:pPr>
      <w:r>
        <w:rPr>
          <w:rFonts w:ascii="仿宋" w:eastAsia="仿宋" w:hAnsi="仿宋" w:cs="仿宋" w:hint="eastAsia"/>
          <w:sz w:val="24"/>
        </w:rPr>
        <w:t>②中标人开具的正式发票；</w:t>
      </w:r>
    </w:p>
    <w:p w:rsidR="00845EC3" w:rsidRDefault="00D44E50">
      <w:pPr>
        <w:spacing w:line="360" w:lineRule="auto"/>
        <w:jc w:val="left"/>
        <w:rPr>
          <w:rFonts w:ascii="仿宋" w:eastAsia="仿宋" w:hAnsi="仿宋" w:cs="仿宋"/>
          <w:sz w:val="24"/>
        </w:rPr>
      </w:pPr>
      <w:r>
        <w:rPr>
          <w:rFonts w:ascii="仿宋" w:eastAsia="仿宋" w:hAnsi="仿宋" w:cs="仿宋" w:hint="eastAsia"/>
          <w:sz w:val="24"/>
        </w:rPr>
        <w:t>③上月的维修工作量清单、零配件更换明细表；（前5个月采用预付款抵扣结算服务费的，中标人需每月提交上述资料至采购人处，否则扣罚服务费）</w:t>
      </w:r>
    </w:p>
    <w:p w:rsidR="00845EC3" w:rsidRDefault="00D44E50">
      <w:pPr>
        <w:spacing w:line="360" w:lineRule="auto"/>
        <w:rPr>
          <w:rFonts w:ascii="仿宋" w:eastAsia="仿宋" w:hAnsi="仿宋" w:cs="仿宋"/>
          <w:sz w:val="24"/>
        </w:rPr>
      </w:pPr>
      <w:r>
        <w:rPr>
          <w:rFonts w:ascii="仿宋" w:eastAsia="仿宋" w:hAnsi="仿宋" w:cs="仿宋" w:hint="eastAsia"/>
          <w:sz w:val="24"/>
        </w:rPr>
        <w:t>④每月经采购人核实的满意度履约评价。</w:t>
      </w:r>
    </w:p>
    <w:bookmarkEnd w:id="9"/>
    <w:p w:rsidR="00845EC3" w:rsidRDefault="00845EC3">
      <w:pPr>
        <w:rPr>
          <w:rFonts w:ascii="仿宋" w:eastAsia="仿宋" w:hAnsi="仿宋" w:cs="仿宋"/>
          <w:sz w:val="24"/>
        </w:rPr>
      </w:pPr>
    </w:p>
    <w:p w:rsidR="00845EC3" w:rsidRDefault="00D44E50">
      <w:pPr>
        <w:jc w:val="center"/>
        <w:rPr>
          <w:rFonts w:ascii="仿宋" w:eastAsia="仿宋" w:hAnsi="仿宋" w:cs="仿宋"/>
          <w:sz w:val="24"/>
        </w:rPr>
      </w:pPr>
      <w:r>
        <w:rPr>
          <w:rFonts w:ascii="仿宋" w:eastAsia="仿宋" w:hAnsi="仿宋" w:cs="仿宋" w:hint="eastAsia"/>
          <w:b/>
          <w:sz w:val="24"/>
        </w:rPr>
        <w:t>中央空调系统维保服务满意度评分表</w:t>
      </w:r>
    </w:p>
    <w:p w:rsidR="00845EC3" w:rsidRDefault="00D44E50">
      <w:pPr>
        <w:jc w:val="center"/>
        <w:rPr>
          <w:rFonts w:ascii="仿宋" w:eastAsia="仿宋" w:hAnsi="仿宋" w:cs="仿宋"/>
          <w:sz w:val="24"/>
        </w:rPr>
      </w:pPr>
      <w:r>
        <w:rPr>
          <w:rFonts w:ascii="仿宋" w:eastAsia="仿宋" w:hAnsi="仿宋" w:cs="仿宋" w:hint="eastAsia"/>
          <w:b/>
          <w:sz w:val="24"/>
          <w:u w:val="single"/>
        </w:rPr>
        <w:t xml:space="preserve">    </w:t>
      </w:r>
      <w:r>
        <w:rPr>
          <w:rFonts w:ascii="仿宋" w:eastAsia="仿宋" w:hAnsi="仿宋" w:cs="仿宋" w:hint="eastAsia"/>
          <w:b/>
          <w:sz w:val="24"/>
        </w:rPr>
        <w:t>年</w:t>
      </w:r>
      <w:r>
        <w:rPr>
          <w:rFonts w:ascii="仿宋" w:eastAsia="仿宋" w:hAnsi="仿宋" w:cs="仿宋" w:hint="eastAsia"/>
          <w:b/>
          <w:sz w:val="24"/>
          <w:u w:val="single"/>
        </w:rPr>
        <w:t xml:space="preserve">   </w:t>
      </w:r>
      <w:r>
        <w:rPr>
          <w:rFonts w:ascii="仿宋" w:eastAsia="仿宋" w:hAnsi="仿宋" w:cs="仿宋" w:hint="eastAsia"/>
          <w:b/>
          <w:sz w:val="24"/>
        </w:rPr>
        <w:t>月</w:t>
      </w:r>
    </w:p>
    <w:tbl>
      <w:tblPr>
        <w:tblW w:w="0" w:type="auto"/>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699"/>
        <w:gridCol w:w="763"/>
        <w:gridCol w:w="596"/>
        <w:gridCol w:w="3799"/>
        <w:gridCol w:w="790"/>
        <w:gridCol w:w="1372"/>
        <w:gridCol w:w="1278"/>
      </w:tblGrid>
      <w:tr w:rsidR="00845EC3">
        <w:trPr>
          <w:trHeight w:val="624"/>
        </w:trPr>
        <w:tc>
          <w:tcPr>
            <w:tcW w:w="1462" w:type="dxa"/>
            <w:gridSpan w:val="2"/>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院区：</w:t>
            </w:r>
          </w:p>
        </w:tc>
        <w:tc>
          <w:tcPr>
            <w:tcW w:w="596" w:type="dxa"/>
            <w:tcBorders>
              <w:top w:val="single" w:sz="4" w:space="0" w:color="000000"/>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3799"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评分人签名：</w:t>
            </w:r>
          </w:p>
        </w:tc>
        <w:tc>
          <w:tcPr>
            <w:tcW w:w="3440" w:type="dxa"/>
            <w:gridSpan w:val="3"/>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填表时间： 年 月 日</w:t>
            </w:r>
          </w:p>
        </w:tc>
      </w:tr>
      <w:tr w:rsidR="00845EC3">
        <w:tc>
          <w:tcPr>
            <w:tcW w:w="6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方向</w:t>
            </w:r>
          </w:p>
        </w:tc>
        <w:tc>
          <w:tcPr>
            <w:tcW w:w="763"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项目</w:t>
            </w: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序号</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评分细则</w:t>
            </w:r>
          </w:p>
        </w:tc>
        <w:tc>
          <w:tcPr>
            <w:tcW w:w="790"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分值</w:t>
            </w:r>
          </w:p>
        </w:tc>
        <w:tc>
          <w:tcPr>
            <w:tcW w:w="1372"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扣分</w:t>
            </w:r>
          </w:p>
        </w:tc>
        <w:tc>
          <w:tcPr>
            <w:tcW w:w="1278" w:type="dxa"/>
            <w:tcBorders>
              <w:top w:val="single" w:sz="4" w:space="0" w:color="000000"/>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扣分原因</w:t>
            </w:r>
          </w:p>
        </w:tc>
      </w:tr>
      <w:tr w:rsidR="00845EC3">
        <w:tc>
          <w:tcPr>
            <w:tcW w:w="699"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管理方面（45分）</w:t>
            </w: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服务形象</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统一整齐着装，佩戴工作证</w:t>
            </w:r>
          </w:p>
        </w:tc>
        <w:tc>
          <w:tcPr>
            <w:tcW w:w="79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总分45分，公司某个评分点服务不到位的，可酌情扣分。</w:t>
            </w: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衣着整齐干净、仪态端正</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服务态度</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热情服务，耐心回答客户咨询</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语言得体有礼貌，微笑服务</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及时提供服务</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人员情况</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6</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实际驻场人员数量是否符合合同要求</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制度执行情况</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7</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是否擅自带公司、院方科室、物资、材料外出</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8</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工作安全措施落实到位，有安全工作监督机制，无安全隐患。</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9</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工作安全措施落实到位，有安全工作监督机制，无安全隐患。</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公司配合情况</w:t>
            </w: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10</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及时向院方反馈设备隐患</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11</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配合院方开展节能管理工作</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12</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管理人员及时跟进及回复报修情况</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b/>
                <w:szCs w:val="21"/>
              </w:rPr>
              <w:t>技术方面（45</w:t>
            </w:r>
            <w:r>
              <w:rPr>
                <w:rFonts w:ascii="仿宋" w:eastAsia="仿宋" w:hAnsi="仿宋" w:cs="仿宋" w:hint="eastAsia"/>
                <w:b/>
                <w:szCs w:val="21"/>
              </w:rPr>
              <w:lastRenderedPageBreak/>
              <w:t>分）</w:t>
            </w: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lastRenderedPageBreak/>
              <w:t>人员技能</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定期组织安全培训</w:t>
            </w:r>
          </w:p>
        </w:tc>
        <w:tc>
          <w:tcPr>
            <w:tcW w:w="790"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总分45分，公司</w:t>
            </w:r>
            <w:r>
              <w:rPr>
                <w:rFonts w:ascii="仿宋" w:eastAsia="仿宋" w:hAnsi="仿宋" w:cs="仿宋" w:hint="eastAsia"/>
                <w:szCs w:val="21"/>
              </w:rPr>
              <w:lastRenderedPageBreak/>
              <w:t>某个评分点服务不到位的，可酌情扣分。</w:t>
            </w: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2</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维保人员持证上岗</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监测项目</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3</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及时提交水质检测报告（冷凝水和冷却水）</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4</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定期监测各科室洁净度是否符合要求</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5</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通风系统设备运行定期监测</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设备维保</w:t>
            </w:r>
          </w:p>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6</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按时提交保养计划</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7</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按时完成设备维保及提交维保资料</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8</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空气处理机组定期清洁消毒</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9</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滤网按管理规定定期清洗消毒</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val="restart"/>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设备状况</w:t>
            </w: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10</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通风系统运行状况是否良好</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11</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中央空调主机运行状况是否良好</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699"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763"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596"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12</w:t>
            </w:r>
          </w:p>
        </w:tc>
        <w:tc>
          <w:tcPr>
            <w:tcW w:w="3799" w:type="dxa"/>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水系统运行状态是否良好</w:t>
            </w:r>
          </w:p>
        </w:tc>
        <w:tc>
          <w:tcPr>
            <w:tcW w:w="790" w:type="dxa"/>
            <w:vMerge/>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372"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c>
          <w:tcPr>
            <w:tcW w:w="1278" w:type="dxa"/>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5857" w:type="dxa"/>
            <w:gridSpan w:val="4"/>
            <w:tcBorders>
              <w:top w:val="nil"/>
              <w:left w:val="single" w:sz="4" w:space="0" w:color="000000"/>
              <w:bottom w:val="single" w:sz="4" w:space="0" w:color="000000"/>
              <w:right w:val="single" w:sz="4" w:space="0" w:color="000000"/>
            </w:tcBorders>
            <w:vAlign w:val="center"/>
          </w:tcPr>
          <w:p w:rsidR="00845EC3" w:rsidRDefault="00D44E50">
            <w:pPr>
              <w:jc w:val="center"/>
              <w:rPr>
                <w:rFonts w:ascii="仿宋" w:eastAsia="仿宋" w:hAnsi="仿宋" w:cs="仿宋"/>
                <w:szCs w:val="21"/>
              </w:rPr>
            </w:pPr>
            <w:r>
              <w:rPr>
                <w:rFonts w:ascii="仿宋" w:eastAsia="仿宋" w:hAnsi="仿宋" w:cs="仿宋" w:hint="eastAsia"/>
                <w:szCs w:val="21"/>
              </w:rPr>
              <w:t>总得分</w:t>
            </w:r>
          </w:p>
        </w:tc>
        <w:tc>
          <w:tcPr>
            <w:tcW w:w="3440" w:type="dxa"/>
            <w:gridSpan w:val="3"/>
            <w:tcBorders>
              <w:top w:val="nil"/>
              <w:left w:val="single" w:sz="4" w:space="0" w:color="000000"/>
              <w:bottom w:val="single" w:sz="4" w:space="0" w:color="000000"/>
              <w:right w:val="single" w:sz="4" w:space="0" w:color="000000"/>
            </w:tcBorders>
            <w:vAlign w:val="center"/>
          </w:tcPr>
          <w:p w:rsidR="00845EC3" w:rsidRDefault="00845EC3">
            <w:pPr>
              <w:jc w:val="center"/>
              <w:rPr>
                <w:rFonts w:ascii="仿宋" w:eastAsia="仿宋" w:hAnsi="仿宋" w:cs="仿宋"/>
                <w:szCs w:val="21"/>
              </w:rPr>
            </w:pPr>
          </w:p>
        </w:tc>
      </w:tr>
      <w:tr w:rsidR="00845EC3">
        <w:tc>
          <w:tcPr>
            <w:tcW w:w="9297" w:type="dxa"/>
            <w:gridSpan w:val="7"/>
            <w:tcBorders>
              <w:top w:val="nil"/>
              <w:left w:val="single" w:sz="4" w:space="0" w:color="000000"/>
              <w:bottom w:val="single" w:sz="4" w:space="0" w:color="000000"/>
              <w:right w:val="single" w:sz="4" w:space="0" w:color="000000"/>
            </w:tcBorders>
          </w:tcPr>
          <w:p w:rsidR="00845EC3" w:rsidRDefault="00D44E50">
            <w:pPr>
              <w:jc w:val="left"/>
              <w:rPr>
                <w:rFonts w:ascii="仿宋" w:eastAsia="仿宋" w:hAnsi="仿宋" w:cs="仿宋"/>
                <w:szCs w:val="21"/>
              </w:rPr>
            </w:pPr>
            <w:r>
              <w:rPr>
                <w:rFonts w:ascii="仿宋" w:eastAsia="仿宋" w:hAnsi="仿宋" w:cs="仿宋" w:hint="eastAsia"/>
                <w:szCs w:val="21"/>
              </w:rPr>
              <w:t>填表说明：</w:t>
            </w:r>
          </w:p>
          <w:p w:rsidR="00845EC3" w:rsidRDefault="00D44E50">
            <w:pPr>
              <w:jc w:val="left"/>
              <w:rPr>
                <w:rFonts w:ascii="仿宋" w:eastAsia="仿宋" w:hAnsi="仿宋" w:cs="仿宋"/>
                <w:szCs w:val="21"/>
              </w:rPr>
            </w:pPr>
            <w:r>
              <w:rPr>
                <w:rFonts w:ascii="仿宋" w:eastAsia="仿宋" w:hAnsi="仿宋" w:cs="仿宋" w:hint="eastAsia"/>
                <w:szCs w:val="21"/>
              </w:rPr>
              <w:t>1、本表由总务科机电管理人员填写。</w:t>
            </w:r>
          </w:p>
          <w:p w:rsidR="00845EC3" w:rsidRDefault="00D44E50">
            <w:pPr>
              <w:jc w:val="left"/>
              <w:rPr>
                <w:rFonts w:ascii="仿宋" w:eastAsia="仿宋" w:hAnsi="仿宋" w:cs="仿宋"/>
                <w:szCs w:val="21"/>
              </w:rPr>
            </w:pPr>
            <w:r>
              <w:rPr>
                <w:rFonts w:ascii="仿宋" w:eastAsia="仿宋" w:hAnsi="仿宋" w:cs="仿宋" w:hint="eastAsia"/>
                <w:szCs w:val="21"/>
              </w:rPr>
              <w:t>2、本表服务总评分90分，在每月总体评分总分中占比90%。</w:t>
            </w:r>
          </w:p>
          <w:p w:rsidR="00845EC3" w:rsidRDefault="00D44E50">
            <w:pPr>
              <w:rPr>
                <w:rFonts w:ascii="仿宋" w:eastAsia="仿宋" w:hAnsi="仿宋" w:cs="仿宋"/>
                <w:szCs w:val="21"/>
              </w:rPr>
            </w:pPr>
            <w:r>
              <w:rPr>
                <w:rFonts w:ascii="仿宋" w:eastAsia="仿宋" w:hAnsi="仿宋" w:cs="仿宋" w:hint="eastAsia"/>
                <w:szCs w:val="21"/>
              </w:rPr>
              <w:t>3、如收到投诉，待后勤部核实为有效投诉后，在本表部分扣分，每次3分，上不封顶。</w:t>
            </w:r>
          </w:p>
        </w:tc>
      </w:tr>
    </w:tbl>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p w:rsidR="00845EC3" w:rsidRDefault="00845EC3">
      <w:pPr>
        <w:pStyle w:val="aa"/>
        <w:rPr>
          <w:rFonts w:ascii="仿宋" w:eastAsia="仿宋" w:hAnsi="仿宋" w:cs="仿宋"/>
        </w:rPr>
      </w:pPr>
    </w:p>
    <w:sectPr w:rsidR="00845EC3">
      <w:pgSz w:w="11906" w:h="16838"/>
      <w:pgMar w:top="1327" w:right="1304" w:bottom="1327" w:left="1304" w:header="567" w:footer="56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30C" w:rsidRDefault="00A6230C">
      <w:r>
        <w:separator/>
      </w:r>
    </w:p>
  </w:endnote>
  <w:endnote w:type="continuationSeparator" w:id="0">
    <w:p w:rsidR="00A6230C" w:rsidRDefault="00A62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隶书">
    <w:altName w:val="Malgun Gothic Semilight"/>
    <w:charset w:val="86"/>
    <w:family w:val="modern"/>
    <w:pitch w:val="default"/>
    <w:sig w:usb0="00000000"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E50" w:rsidRDefault="00D44E50">
    <w:pPr>
      <w:pStyle w:val="a6"/>
    </w:pPr>
    <w:r>
      <w:rPr>
        <w:noProof/>
      </w:rPr>
      <mc:AlternateContent>
        <mc:Choice Requires="wps">
          <w:drawing>
            <wp:anchor distT="0" distB="0" distL="114300" distR="114300" simplePos="0" relativeHeight="251659264" behindDoc="0" locked="0" layoutInCell="1" allowOverlap="1" wp14:anchorId="64D1ADDF" wp14:editId="5B08286A">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D44E50" w:rsidRDefault="00D44E50">
                          <w:pPr>
                            <w:pStyle w:val="a6"/>
                          </w:pPr>
                          <w:r>
                            <w:t>第</w:t>
                          </w:r>
                          <w:r>
                            <w:t xml:space="preserve"> </w:t>
                          </w:r>
                          <w:r>
                            <w:fldChar w:fldCharType="begin"/>
                          </w:r>
                          <w:r>
                            <w:instrText xml:space="preserve"> PAGE  \* MERGEFORMAT </w:instrText>
                          </w:r>
                          <w:r>
                            <w:fldChar w:fldCharType="separate"/>
                          </w:r>
                          <w:r w:rsidR="00EE5C5A">
                            <w:rPr>
                              <w:noProof/>
                            </w:rPr>
                            <w:t>1</w:t>
                          </w:r>
                          <w:r>
                            <w:fldChar w:fldCharType="end"/>
                          </w:r>
                          <w:r>
                            <w:t xml:space="preserve"> </w:t>
                          </w:r>
                          <w:r>
                            <w:t>页</w:t>
                          </w:r>
                          <w:r>
                            <w:t xml:space="preserve"> </w:t>
                          </w:r>
                          <w:r>
                            <w:t>共</w:t>
                          </w:r>
                          <w:r>
                            <w:t xml:space="preserve"> </w:t>
                          </w:r>
                          <w:fldSimple w:instr=" NUMPAGES  \* MERGEFORMAT ">
                            <w:r w:rsidR="00EE5C5A">
                              <w:rPr>
                                <w:noProof/>
                              </w:rPr>
                              <w:t>161</w:t>
                            </w:r>
                          </w:fldSimple>
                          <w:r>
                            <w:t xml:space="preserve"> </w:t>
                          </w:r>
                          <w:r>
                            <w:t>页</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rsidR="00D44E50" w:rsidRDefault="00D44E50">
                    <w:pPr>
                      <w:pStyle w:val="a6"/>
                    </w:pPr>
                    <w:r>
                      <w:t>第</w:t>
                    </w:r>
                    <w:r>
                      <w:t xml:space="preserve"> </w:t>
                    </w:r>
                    <w:r>
                      <w:fldChar w:fldCharType="begin"/>
                    </w:r>
                    <w:r>
                      <w:instrText xml:space="preserve"> PAGE  \* MERGEFORMAT </w:instrText>
                    </w:r>
                    <w:r>
                      <w:fldChar w:fldCharType="separate"/>
                    </w:r>
                    <w:r w:rsidR="00EE5C5A">
                      <w:rPr>
                        <w:noProof/>
                      </w:rPr>
                      <w:t>1</w:t>
                    </w:r>
                    <w:r>
                      <w:fldChar w:fldCharType="end"/>
                    </w:r>
                    <w:r>
                      <w:t xml:space="preserve"> </w:t>
                    </w:r>
                    <w:r>
                      <w:t>页</w:t>
                    </w:r>
                    <w:r>
                      <w:t xml:space="preserve"> </w:t>
                    </w:r>
                    <w:r>
                      <w:t>共</w:t>
                    </w:r>
                    <w:r>
                      <w:t xml:space="preserve"> </w:t>
                    </w:r>
                    <w:fldSimple w:instr=" NUMPAGES  \* MERGEFORMAT ">
                      <w:r w:rsidR="00EE5C5A">
                        <w:rPr>
                          <w:noProof/>
                        </w:rPr>
                        <w:t>161</w:t>
                      </w:r>
                    </w:fldSimple>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30C" w:rsidRDefault="00A6230C">
      <w:r>
        <w:separator/>
      </w:r>
    </w:p>
  </w:footnote>
  <w:footnote w:type="continuationSeparator" w:id="0">
    <w:p w:rsidR="00A6230C" w:rsidRDefault="00A623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7EB5D2"/>
    <w:multiLevelType w:val="singleLevel"/>
    <w:tmpl w:val="807EB5D2"/>
    <w:lvl w:ilvl="0">
      <w:start w:val="2"/>
      <w:numFmt w:val="chineseCounting"/>
      <w:suff w:val="nothing"/>
      <w:lvlText w:val="%1、"/>
      <w:lvlJc w:val="left"/>
      <w:rPr>
        <w:rFonts w:hint="eastAsia"/>
      </w:rPr>
    </w:lvl>
  </w:abstractNum>
  <w:abstractNum w:abstractNumId="1">
    <w:nsid w:val="A2552424"/>
    <w:multiLevelType w:val="singleLevel"/>
    <w:tmpl w:val="A2552424"/>
    <w:lvl w:ilvl="0">
      <w:start w:val="1"/>
      <w:numFmt w:val="chineseCounting"/>
      <w:suff w:val="nothing"/>
      <w:lvlText w:val="（%1）"/>
      <w:lvlJc w:val="left"/>
      <w:rPr>
        <w:rFonts w:hint="eastAsia"/>
      </w:rPr>
    </w:lvl>
  </w:abstractNum>
  <w:abstractNum w:abstractNumId="2">
    <w:nsid w:val="C6B9F67E"/>
    <w:multiLevelType w:val="singleLevel"/>
    <w:tmpl w:val="C6B9F67E"/>
    <w:lvl w:ilvl="0">
      <w:start w:val="1"/>
      <w:numFmt w:val="decimal"/>
      <w:lvlText w:val="%1."/>
      <w:lvlJc w:val="left"/>
      <w:pPr>
        <w:ind w:left="425" w:hanging="425"/>
      </w:pPr>
      <w:rPr>
        <w:rFonts w:hint="default"/>
      </w:rPr>
    </w:lvl>
  </w:abstractNum>
  <w:abstractNum w:abstractNumId="3">
    <w:nsid w:val="E8D3DE72"/>
    <w:multiLevelType w:val="multilevel"/>
    <w:tmpl w:val="E8D3DE72"/>
    <w:lvl w:ilvl="0">
      <w:start w:val="1"/>
      <w:numFmt w:val="decimalEnclosedCircle"/>
      <w:suff w:val="nothing"/>
      <w:lvlText w:val="%1."/>
      <w:lvlJc w:val="left"/>
      <w:pPr>
        <w:tabs>
          <w:tab w:val="left" w:pos="0"/>
        </w:tabs>
        <w:ind w:left="360" w:hanging="360"/>
      </w:pPr>
      <w:rPr>
        <w:rFonts w:hint="eastAsia"/>
      </w:rPr>
    </w:lvl>
    <w:lvl w:ilvl="1">
      <w:start w:val="1"/>
      <w:numFmt w:val="lowerLetter"/>
      <w:lvlText w:val="%2)"/>
      <w:lvlJc w:val="left"/>
      <w:pPr>
        <w:tabs>
          <w:tab w:val="left" w:pos="840"/>
        </w:tabs>
        <w:ind w:left="840" w:hanging="420"/>
      </w:pPr>
      <w:rPr>
        <w:rFonts w:hint="eastAsia"/>
      </w:rPr>
    </w:lvl>
    <w:lvl w:ilvl="2">
      <w:start w:val="1"/>
      <w:numFmt w:val="lowerRoman"/>
      <w:lvlText w:val="%3."/>
      <w:lvlJc w:val="right"/>
      <w:pPr>
        <w:tabs>
          <w:tab w:val="left" w:pos="1260"/>
        </w:tabs>
        <w:ind w:left="1260" w:hanging="420"/>
      </w:pPr>
      <w:rPr>
        <w:rFonts w:hint="eastAsia"/>
      </w:rPr>
    </w:lvl>
    <w:lvl w:ilvl="3">
      <w:start w:val="1"/>
      <w:numFmt w:val="decimal"/>
      <w:lvlText w:val="%4."/>
      <w:lvlJc w:val="left"/>
      <w:pPr>
        <w:tabs>
          <w:tab w:val="left" w:pos="1680"/>
        </w:tabs>
        <w:ind w:left="1680" w:hanging="420"/>
      </w:pPr>
      <w:rPr>
        <w:rFonts w:hint="eastAsia"/>
      </w:rPr>
    </w:lvl>
    <w:lvl w:ilvl="4">
      <w:start w:val="1"/>
      <w:numFmt w:val="lowerLetter"/>
      <w:lvlText w:val="%5)"/>
      <w:lvlJc w:val="left"/>
      <w:pPr>
        <w:tabs>
          <w:tab w:val="left" w:pos="2100"/>
        </w:tabs>
        <w:ind w:left="2100" w:hanging="420"/>
      </w:pPr>
      <w:rPr>
        <w:rFonts w:hint="eastAsia"/>
      </w:rPr>
    </w:lvl>
    <w:lvl w:ilvl="5">
      <w:start w:val="1"/>
      <w:numFmt w:val="lowerRoman"/>
      <w:lvlText w:val="%6."/>
      <w:lvlJc w:val="right"/>
      <w:pPr>
        <w:tabs>
          <w:tab w:val="left" w:pos="2520"/>
        </w:tabs>
        <w:ind w:left="2520" w:hanging="420"/>
      </w:pPr>
      <w:rPr>
        <w:rFonts w:hint="eastAsia"/>
      </w:rPr>
    </w:lvl>
    <w:lvl w:ilvl="6">
      <w:start w:val="1"/>
      <w:numFmt w:val="decimal"/>
      <w:lvlText w:val="%7."/>
      <w:lvlJc w:val="left"/>
      <w:pPr>
        <w:tabs>
          <w:tab w:val="left" w:pos="2940"/>
        </w:tabs>
        <w:ind w:left="2940" w:hanging="420"/>
      </w:pPr>
      <w:rPr>
        <w:rFonts w:hint="eastAsia"/>
      </w:rPr>
    </w:lvl>
    <w:lvl w:ilvl="7">
      <w:start w:val="1"/>
      <w:numFmt w:val="lowerLetter"/>
      <w:lvlText w:val="%8)"/>
      <w:lvlJc w:val="left"/>
      <w:pPr>
        <w:tabs>
          <w:tab w:val="left" w:pos="3360"/>
        </w:tabs>
        <w:ind w:left="3360" w:hanging="420"/>
      </w:pPr>
      <w:rPr>
        <w:rFonts w:hint="eastAsia"/>
      </w:rPr>
    </w:lvl>
    <w:lvl w:ilvl="8">
      <w:start w:val="1"/>
      <w:numFmt w:val="lowerRoman"/>
      <w:lvlText w:val="%9."/>
      <w:lvlJc w:val="right"/>
      <w:pPr>
        <w:tabs>
          <w:tab w:val="left" w:pos="3780"/>
        </w:tabs>
        <w:ind w:left="3780" w:hanging="420"/>
      </w:pPr>
      <w:rPr>
        <w:rFonts w:hint="eastAsia"/>
      </w:rPr>
    </w:lvl>
  </w:abstractNum>
  <w:abstractNum w:abstractNumId="4">
    <w:nsid w:val="ED696943"/>
    <w:multiLevelType w:val="singleLevel"/>
    <w:tmpl w:val="ED696943"/>
    <w:lvl w:ilvl="0">
      <w:start w:val="2"/>
      <w:numFmt w:val="decimal"/>
      <w:suff w:val="nothing"/>
      <w:lvlText w:val="（%1）"/>
      <w:lvlJc w:val="left"/>
    </w:lvl>
  </w:abstractNum>
  <w:abstractNum w:abstractNumId="5">
    <w:nsid w:val="00CC4FE1"/>
    <w:multiLevelType w:val="multilevel"/>
    <w:tmpl w:val="00CC4FE1"/>
    <w:lvl w:ilvl="0">
      <w:start w:val="1"/>
      <w:numFmt w:val="chineseCountingThousand"/>
      <w:lvlText w:val="(%1)"/>
      <w:lvlJc w:val="left"/>
      <w:pPr>
        <w:tabs>
          <w:tab w:val="left" w:pos="420"/>
        </w:tabs>
        <w:ind w:left="420" w:hanging="420"/>
      </w:pPr>
      <w:rPr>
        <w:color w:val="auto"/>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nsid w:val="17990C93"/>
    <w:multiLevelType w:val="singleLevel"/>
    <w:tmpl w:val="17990C93"/>
    <w:lvl w:ilvl="0">
      <w:start w:val="1"/>
      <w:numFmt w:val="chineseCountingThousand"/>
      <w:lvlText w:val="(%1)"/>
      <w:lvlJc w:val="left"/>
      <w:pPr>
        <w:ind w:left="420" w:hanging="420"/>
      </w:pPr>
      <w:rPr>
        <w:rFonts w:hint="default"/>
      </w:rPr>
    </w:lvl>
  </w:abstractNum>
  <w:abstractNum w:abstractNumId="7">
    <w:nsid w:val="187A48C1"/>
    <w:multiLevelType w:val="multilevel"/>
    <w:tmpl w:val="187A48C1"/>
    <w:lvl w:ilvl="0">
      <w:start w:val="1"/>
      <w:numFmt w:val="chineseCountingThousand"/>
      <w:lvlText w:val="%1、"/>
      <w:lvlJc w:val="left"/>
      <w:pPr>
        <w:tabs>
          <w:tab w:val="left" w:pos="420"/>
        </w:tabs>
        <w:ind w:left="420" w:hanging="420"/>
      </w:pPr>
      <w:rPr>
        <w:b/>
        <w:bCs/>
        <w:color w:val="auto"/>
      </w:rPr>
    </w:lvl>
    <w:lvl w:ilvl="1">
      <w:start w:val="1"/>
      <w:numFmt w:val="decimal"/>
      <w:lvlText w:val="%2、"/>
      <w:lvlJc w:val="left"/>
      <w:pPr>
        <w:tabs>
          <w:tab w:val="left" w:pos="780"/>
        </w:tabs>
        <w:ind w:left="780" w:hanging="360"/>
      </w:pPr>
      <w:rPr>
        <w:rFonts w:hint="default"/>
        <w:b w:val="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nsid w:val="20F839FF"/>
    <w:multiLevelType w:val="singleLevel"/>
    <w:tmpl w:val="20F839FF"/>
    <w:lvl w:ilvl="0">
      <w:start w:val="7"/>
      <w:numFmt w:val="decimal"/>
      <w:suff w:val="nothing"/>
      <w:lvlText w:val="（%1）"/>
      <w:lvlJc w:val="left"/>
    </w:lvl>
  </w:abstractNum>
  <w:abstractNum w:abstractNumId="9">
    <w:nsid w:val="4887CEF1"/>
    <w:multiLevelType w:val="singleLevel"/>
    <w:tmpl w:val="4887CEF1"/>
    <w:lvl w:ilvl="0">
      <w:start w:val="1"/>
      <w:numFmt w:val="decimal"/>
      <w:suff w:val="nothing"/>
      <w:lvlText w:val="%1．"/>
      <w:lvlJc w:val="left"/>
      <w:pPr>
        <w:ind w:left="0" w:firstLine="400"/>
      </w:pPr>
      <w:rPr>
        <w:rFonts w:hint="default"/>
      </w:rPr>
    </w:lvl>
  </w:abstractNum>
  <w:abstractNum w:abstractNumId="10">
    <w:nsid w:val="6E6F60E5"/>
    <w:multiLevelType w:val="multilevel"/>
    <w:tmpl w:val="6E6F60E5"/>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6E6F60E6"/>
    <w:multiLevelType w:val="multilevel"/>
    <w:tmpl w:val="6E6F60E6"/>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2">
    <w:nsid w:val="6E6F60E7"/>
    <w:multiLevelType w:val="multilevel"/>
    <w:tmpl w:val="6E6F60E7"/>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nsid w:val="6E6F60E8"/>
    <w:multiLevelType w:val="multilevel"/>
    <w:tmpl w:val="6E6F60E8"/>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6E6F60E9"/>
    <w:multiLevelType w:val="multilevel"/>
    <w:tmpl w:val="6E6F60E9"/>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5">
    <w:nsid w:val="6E6F60EA"/>
    <w:multiLevelType w:val="multilevel"/>
    <w:tmpl w:val="6E6F60EA"/>
    <w:lvl w:ilvl="0">
      <w:start w:val="1"/>
      <w:numFmt w:val="decimal"/>
      <w:lvlText w:val="%1)"/>
      <w:lvlJc w:val="left"/>
      <w:pPr>
        <w:tabs>
          <w:tab w:val="left" w:pos="420"/>
        </w:tabs>
        <w:ind w:left="420" w:hanging="420"/>
      </w:pPr>
    </w:lvl>
    <w:lvl w:ilvl="1">
      <w:numFmt w:val="bullet"/>
      <w:lvlText w:val="●"/>
      <w:lvlJc w:val="left"/>
      <w:pPr>
        <w:tabs>
          <w:tab w:val="left" w:pos="780"/>
        </w:tabs>
        <w:ind w:left="780" w:hanging="360"/>
      </w:pPr>
      <w:rPr>
        <w:rFonts w:ascii="宋体" w:eastAsia="宋体" w:hAnsi="宋体" w:cs="Courier New"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6E6F60EB"/>
    <w:multiLevelType w:val="multilevel"/>
    <w:tmpl w:val="6E6F60EB"/>
    <w:lvl w:ilvl="0">
      <w:start w:val="1"/>
      <w:numFmt w:val="decimal"/>
      <w:lvlText w:val="%1)"/>
      <w:lvlJc w:val="left"/>
      <w:pPr>
        <w:tabs>
          <w:tab w:val="left" w:pos="420"/>
        </w:tabs>
        <w:ind w:left="420" w:hanging="420"/>
      </w:pPr>
    </w:lvl>
    <w:lvl w:ilvl="1">
      <w:start w:val="1"/>
      <w:numFmt w:val="lowerLetter"/>
      <w:lvlText w:val="%2)"/>
      <w:lvlJc w:val="left"/>
      <w:pPr>
        <w:tabs>
          <w:tab w:val="left" w:pos="420"/>
        </w:tabs>
        <w:ind w:left="42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7">
    <w:nsid w:val="6F879A7B"/>
    <w:multiLevelType w:val="singleLevel"/>
    <w:tmpl w:val="6F879A7B"/>
    <w:lvl w:ilvl="0">
      <w:start w:val="5"/>
      <w:numFmt w:val="decimal"/>
      <w:lvlText w:val="%1."/>
      <w:lvlJc w:val="left"/>
      <w:pPr>
        <w:tabs>
          <w:tab w:val="left" w:pos="312"/>
        </w:tabs>
      </w:pPr>
    </w:lvl>
  </w:abstractNum>
  <w:abstractNum w:abstractNumId="18">
    <w:nsid w:val="7A86D4B9"/>
    <w:multiLevelType w:val="singleLevel"/>
    <w:tmpl w:val="7A86D4B9"/>
    <w:lvl w:ilvl="0">
      <w:start w:val="4"/>
      <w:numFmt w:val="decimal"/>
      <w:lvlText w:val="%1."/>
      <w:lvlJc w:val="left"/>
      <w:pPr>
        <w:tabs>
          <w:tab w:val="left" w:pos="312"/>
        </w:tabs>
      </w:pPr>
    </w:lvl>
  </w:abstractNum>
  <w:num w:numId="1">
    <w:abstractNumId w:val="7"/>
  </w:num>
  <w:num w:numId="2">
    <w:abstractNumId w:val="5"/>
  </w:num>
  <w:num w:numId="3">
    <w:abstractNumId w:val="0"/>
  </w:num>
  <w:num w:numId="4">
    <w:abstractNumId w:val="18"/>
  </w:num>
  <w:num w:numId="5">
    <w:abstractNumId w:val="4"/>
  </w:num>
  <w:num w:numId="6">
    <w:abstractNumId w:val="1"/>
  </w:num>
  <w:num w:numId="7">
    <w:abstractNumId w:val="8"/>
  </w:num>
  <w:num w:numId="8">
    <w:abstractNumId w:val="2"/>
  </w:num>
  <w:num w:numId="9">
    <w:abstractNumId w:val="17"/>
  </w:num>
  <w:num w:numId="10">
    <w:abstractNumId w:val="6"/>
  </w:num>
  <w:num w:numId="11">
    <w:abstractNumId w:val="3"/>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2C6516"/>
    <w:rsid w:val="00165C86"/>
    <w:rsid w:val="0023635D"/>
    <w:rsid w:val="002463AE"/>
    <w:rsid w:val="0027216F"/>
    <w:rsid w:val="002C6516"/>
    <w:rsid w:val="002F2EEC"/>
    <w:rsid w:val="003460B7"/>
    <w:rsid w:val="003C104D"/>
    <w:rsid w:val="00473A4F"/>
    <w:rsid w:val="00491EA1"/>
    <w:rsid w:val="0049365A"/>
    <w:rsid w:val="00560096"/>
    <w:rsid w:val="0057421F"/>
    <w:rsid w:val="005E2DDA"/>
    <w:rsid w:val="00621C19"/>
    <w:rsid w:val="00657BCD"/>
    <w:rsid w:val="007834F3"/>
    <w:rsid w:val="007C64A8"/>
    <w:rsid w:val="00816692"/>
    <w:rsid w:val="008365B9"/>
    <w:rsid w:val="00845EC3"/>
    <w:rsid w:val="0085308D"/>
    <w:rsid w:val="008A4C13"/>
    <w:rsid w:val="008A58D0"/>
    <w:rsid w:val="008C33D3"/>
    <w:rsid w:val="008D3F99"/>
    <w:rsid w:val="00A053EB"/>
    <w:rsid w:val="00A6230C"/>
    <w:rsid w:val="00A97FCD"/>
    <w:rsid w:val="00AE1A64"/>
    <w:rsid w:val="00B0096A"/>
    <w:rsid w:val="00BB429B"/>
    <w:rsid w:val="00BF6FE8"/>
    <w:rsid w:val="00C817DB"/>
    <w:rsid w:val="00D02BCC"/>
    <w:rsid w:val="00D15816"/>
    <w:rsid w:val="00D44E50"/>
    <w:rsid w:val="00E71385"/>
    <w:rsid w:val="00EB2C38"/>
    <w:rsid w:val="00EE5C5A"/>
    <w:rsid w:val="00F22F9D"/>
    <w:rsid w:val="00F52F04"/>
    <w:rsid w:val="01802C9E"/>
    <w:rsid w:val="03087CE7"/>
    <w:rsid w:val="03737E5A"/>
    <w:rsid w:val="03B44E81"/>
    <w:rsid w:val="03E13863"/>
    <w:rsid w:val="04E6106A"/>
    <w:rsid w:val="04FA4B16"/>
    <w:rsid w:val="05094D59"/>
    <w:rsid w:val="05171224"/>
    <w:rsid w:val="054504BE"/>
    <w:rsid w:val="057363AF"/>
    <w:rsid w:val="065E48C7"/>
    <w:rsid w:val="069F4066"/>
    <w:rsid w:val="06C70A28"/>
    <w:rsid w:val="0708241F"/>
    <w:rsid w:val="079D661D"/>
    <w:rsid w:val="083640B7"/>
    <w:rsid w:val="08953593"/>
    <w:rsid w:val="08C118B6"/>
    <w:rsid w:val="099C263F"/>
    <w:rsid w:val="09CD27F9"/>
    <w:rsid w:val="0BCD4D32"/>
    <w:rsid w:val="0C721436"/>
    <w:rsid w:val="0DFF4F4B"/>
    <w:rsid w:val="0F49019C"/>
    <w:rsid w:val="0FCF7F61"/>
    <w:rsid w:val="11380EA0"/>
    <w:rsid w:val="1230601B"/>
    <w:rsid w:val="12AA3AFD"/>
    <w:rsid w:val="131D034D"/>
    <w:rsid w:val="139341FC"/>
    <w:rsid w:val="13CC7533"/>
    <w:rsid w:val="13E470BD"/>
    <w:rsid w:val="155D7127"/>
    <w:rsid w:val="16FC2EE5"/>
    <w:rsid w:val="17911779"/>
    <w:rsid w:val="17F11DA8"/>
    <w:rsid w:val="18357784"/>
    <w:rsid w:val="1863011C"/>
    <w:rsid w:val="18EE62E8"/>
    <w:rsid w:val="19730A2A"/>
    <w:rsid w:val="19A60971"/>
    <w:rsid w:val="1A627848"/>
    <w:rsid w:val="1A907657"/>
    <w:rsid w:val="1B707488"/>
    <w:rsid w:val="1BDD022D"/>
    <w:rsid w:val="1C500BEB"/>
    <w:rsid w:val="1D9A07EC"/>
    <w:rsid w:val="1EC41FC5"/>
    <w:rsid w:val="200C3C23"/>
    <w:rsid w:val="20D95B76"/>
    <w:rsid w:val="211508B6"/>
    <w:rsid w:val="21156D26"/>
    <w:rsid w:val="24EC5DD1"/>
    <w:rsid w:val="250F5740"/>
    <w:rsid w:val="26310CF9"/>
    <w:rsid w:val="27BD7D4C"/>
    <w:rsid w:val="27C923FA"/>
    <w:rsid w:val="28AB7D51"/>
    <w:rsid w:val="295A11FF"/>
    <w:rsid w:val="2B14750F"/>
    <w:rsid w:val="2B795EE5"/>
    <w:rsid w:val="2CC65DB6"/>
    <w:rsid w:val="2D524C40"/>
    <w:rsid w:val="2E7806D6"/>
    <w:rsid w:val="30AE5210"/>
    <w:rsid w:val="32F50547"/>
    <w:rsid w:val="336D4581"/>
    <w:rsid w:val="346239BA"/>
    <w:rsid w:val="349F69BC"/>
    <w:rsid w:val="35BA063A"/>
    <w:rsid w:val="3611165B"/>
    <w:rsid w:val="36121253"/>
    <w:rsid w:val="36621A92"/>
    <w:rsid w:val="368C4D1E"/>
    <w:rsid w:val="36F34D9D"/>
    <w:rsid w:val="37DB0F2D"/>
    <w:rsid w:val="38691BA5"/>
    <w:rsid w:val="38A071A7"/>
    <w:rsid w:val="392E030F"/>
    <w:rsid w:val="3B43764A"/>
    <w:rsid w:val="3BCD02B3"/>
    <w:rsid w:val="3C5C1637"/>
    <w:rsid w:val="3D141F11"/>
    <w:rsid w:val="3D332398"/>
    <w:rsid w:val="3D3B4068"/>
    <w:rsid w:val="3DDB1477"/>
    <w:rsid w:val="3E680C6B"/>
    <w:rsid w:val="3E856816"/>
    <w:rsid w:val="401E0810"/>
    <w:rsid w:val="40300E10"/>
    <w:rsid w:val="40381A73"/>
    <w:rsid w:val="403A57EB"/>
    <w:rsid w:val="420D79ED"/>
    <w:rsid w:val="42204EB5"/>
    <w:rsid w:val="423C7CEC"/>
    <w:rsid w:val="42812F75"/>
    <w:rsid w:val="42E859D2"/>
    <w:rsid w:val="42EE507B"/>
    <w:rsid w:val="42FE3C6F"/>
    <w:rsid w:val="44054362"/>
    <w:rsid w:val="442B12AC"/>
    <w:rsid w:val="446B4003"/>
    <w:rsid w:val="454F1D39"/>
    <w:rsid w:val="464473C4"/>
    <w:rsid w:val="466A4950"/>
    <w:rsid w:val="467705A5"/>
    <w:rsid w:val="468123C6"/>
    <w:rsid w:val="46A56336"/>
    <w:rsid w:val="46DC3AA0"/>
    <w:rsid w:val="46EC0369"/>
    <w:rsid w:val="472931D7"/>
    <w:rsid w:val="480E5EDB"/>
    <w:rsid w:val="487D096B"/>
    <w:rsid w:val="48D97CB4"/>
    <w:rsid w:val="49487176"/>
    <w:rsid w:val="496E0687"/>
    <w:rsid w:val="49EC224C"/>
    <w:rsid w:val="4A562560"/>
    <w:rsid w:val="4ACE1952"/>
    <w:rsid w:val="4B5C6F5D"/>
    <w:rsid w:val="4BB02E05"/>
    <w:rsid w:val="4DBC1F35"/>
    <w:rsid w:val="4E920EE8"/>
    <w:rsid w:val="4EEA2AD2"/>
    <w:rsid w:val="4F196A5E"/>
    <w:rsid w:val="4F2810D4"/>
    <w:rsid w:val="4F663803"/>
    <w:rsid w:val="50EF35A4"/>
    <w:rsid w:val="52462715"/>
    <w:rsid w:val="526174AB"/>
    <w:rsid w:val="52F25970"/>
    <w:rsid w:val="564977FB"/>
    <w:rsid w:val="56A25A40"/>
    <w:rsid w:val="57666809"/>
    <w:rsid w:val="57941FFE"/>
    <w:rsid w:val="5A486B3D"/>
    <w:rsid w:val="5AA224B3"/>
    <w:rsid w:val="5ABC3575"/>
    <w:rsid w:val="5C134E07"/>
    <w:rsid w:val="5C783EFD"/>
    <w:rsid w:val="5D720862"/>
    <w:rsid w:val="5D7C6FEB"/>
    <w:rsid w:val="5DAF73C1"/>
    <w:rsid w:val="5E162F9C"/>
    <w:rsid w:val="5EC56770"/>
    <w:rsid w:val="5F7D43C7"/>
    <w:rsid w:val="609603C4"/>
    <w:rsid w:val="6129666D"/>
    <w:rsid w:val="62314848"/>
    <w:rsid w:val="629307B8"/>
    <w:rsid w:val="646046D8"/>
    <w:rsid w:val="64C46DE7"/>
    <w:rsid w:val="64CA1B96"/>
    <w:rsid w:val="64EF2CFC"/>
    <w:rsid w:val="65393A14"/>
    <w:rsid w:val="655A40B6"/>
    <w:rsid w:val="667E3DD4"/>
    <w:rsid w:val="674432AD"/>
    <w:rsid w:val="67B72411"/>
    <w:rsid w:val="688D1E1E"/>
    <w:rsid w:val="69747710"/>
    <w:rsid w:val="69FA19C4"/>
    <w:rsid w:val="6AE752AE"/>
    <w:rsid w:val="6B9B0AA4"/>
    <w:rsid w:val="6C4F7DDF"/>
    <w:rsid w:val="6C6C6B9C"/>
    <w:rsid w:val="6D731084"/>
    <w:rsid w:val="6D745F31"/>
    <w:rsid w:val="6E13574A"/>
    <w:rsid w:val="6E7A2BD3"/>
    <w:rsid w:val="6F1654F2"/>
    <w:rsid w:val="6F55769C"/>
    <w:rsid w:val="713A31DD"/>
    <w:rsid w:val="72A2480A"/>
    <w:rsid w:val="73227369"/>
    <w:rsid w:val="73CE5E43"/>
    <w:rsid w:val="74225E64"/>
    <w:rsid w:val="744A3547"/>
    <w:rsid w:val="74E064F6"/>
    <w:rsid w:val="751E24D2"/>
    <w:rsid w:val="76491545"/>
    <w:rsid w:val="76566BDF"/>
    <w:rsid w:val="766F3739"/>
    <w:rsid w:val="768076F4"/>
    <w:rsid w:val="76AF3B36"/>
    <w:rsid w:val="76E9529A"/>
    <w:rsid w:val="777A7A46"/>
    <w:rsid w:val="791B54B2"/>
    <w:rsid w:val="79D51FFC"/>
    <w:rsid w:val="7B0E3521"/>
    <w:rsid w:val="7B17417E"/>
    <w:rsid w:val="7B2F207C"/>
    <w:rsid w:val="7DDF73F6"/>
    <w:rsid w:val="7E0B3D48"/>
    <w:rsid w:val="7ECF3454"/>
    <w:rsid w:val="7F163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2"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Normal Indent" w:qFormat="1"/>
    <w:lsdException w:name="annotation text" w:qFormat="1"/>
    <w:lsdException w:name="header" w:qFormat="1"/>
    <w:lsdException w:name="caption" w:semiHidden="1" w:unhideWhenUsed="1" w:qFormat="1"/>
    <w:lsdException w:name="Title" w:qFormat="1"/>
    <w:lsdException w:name="Default Paragraph Font" w:semiHidden="1"/>
    <w:lsdException w:name="Subtitle" w:qFormat="1"/>
    <w:lsdException w:name="Hyperlink" w:uiPriority="99"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uiPriority w:val="2"/>
    <w:qFormat/>
    <w:pPr>
      <w:keepNext/>
      <w:keepLines/>
      <w:tabs>
        <w:tab w:val="left" w:pos="0"/>
      </w:tabs>
      <w:spacing w:before="340" w:after="330" w:line="576" w:lineRule="auto"/>
      <w:ind w:left="425" w:hanging="425"/>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annotation text"/>
    <w:basedOn w:val="a"/>
    <w:qFormat/>
    <w:pPr>
      <w:jc w:val="left"/>
    </w:pPr>
  </w:style>
  <w:style w:type="paragraph" w:styleId="a5">
    <w:name w:val="Plain Text"/>
    <w:basedOn w:val="a"/>
    <w:uiPriority w:val="99"/>
    <w:qFormat/>
    <w:rPr>
      <w:rFonts w:ascii="宋体" w:hAnsi="Courier New" w:cs="Courier New"/>
      <w:szCs w:val="21"/>
    </w:rPr>
  </w:style>
  <w:style w:type="paragraph" w:styleId="a6">
    <w:name w:val="footer"/>
    <w:basedOn w:val="a"/>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style>
  <w:style w:type="paragraph" w:styleId="2">
    <w:name w:val="toc 2"/>
    <w:basedOn w:val="a"/>
    <w:next w:val="a"/>
    <w:uiPriority w:val="39"/>
    <w:pPr>
      <w:ind w:leftChars="200" w:left="420"/>
    </w:p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qFormat/>
    <w:rPr>
      <w:rFonts w:cs="Times New Roman"/>
      <w:color w:val="0000FF"/>
      <w:u w:val="single"/>
    </w:rPr>
  </w:style>
  <w:style w:type="paragraph" w:customStyle="1" w:styleId="aa">
    <w:name w:val="表格文字"/>
    <w:basedOn w:val="a"/>
    <w:qFormat/>
    <w:pPr>
      <w:spacing w:before="25" w:after="25"/>
      <w:jc w:val="left"/>
    </w:pPr>
    <w:rPr>
      <w:bCs/>
      <w:spacing w:val="10"/>
      <w:kern w:val="0"/>
      <w:sz w:val="24"/>
    </w:rPr>
  </w:style>
  <w:style w:type="paragraph" w:customStyle="1" w:styleId="3">
    <w:name w:val="封面3"/>
    <w:basedOn w:val="a"/>
    <w:uiPriority w:val="99"/>
    <w:qFormat/>
    <w:pPr>
      <w:tabs>
        <w:tab w:val="left" w:pos="2160"/>
      </w:tabs>
      <w:spacing w:line="360" w:lineRule="auto"/>
      <w:ind w:firstLineChars="180" w:firstLine="542"/>
    </w:pPr>
    <w:rPr>
      <w:rFonts w:ascii="黑体" w:eastAsia="黑体" w:hAnsi="宋体"/>
      <w:b/>
      <w:kern w:val="0"/>
      <w:sz w:val="30"/>
      <w:szCs w:val="30"/>
    </w:rPr>
  </w:style>
  <w:style w:type="paragraph" w:customStyle="1" w:styleId="0">
    <w:name w:val="正文文本_0"/>
    <w:basedOn w:val="a"/>
    <w:link w:val="Char0"/>
    <w:qFormat/>
    <w:pPr>
      <w:spacing w:line="360" w:lineRule="auto"/>
    </w:pPr>
    <w:rPr>
      <w:rFonts w:ascii="隶书" w:eastAsia="隶书" w:hAnsi="宋体"/>
      <w:b/>
      <w:bCs/>
      <w:kern w:val="0"/>
      <w:sz w:val="20"/>
      <w:szCs w:val="20"/>
    </w:rPr>
  </w:style>
  <w:style w:type="character" w:customStyle="1" w:styleId="Char0">
    <w:name w:val="正文文本 Char_0"/>
    <w:link w:val="0"/>
    <w:qFormat/>
    <w:rPr>
      <w:rFonts w:ascii="隶书" w:eastAsia="隶书" w:hAnsi="宋体"/>
      <w:b/>
      <w:bCs/>
    </w:rPr>
  </w:style>
  <w:style w:type="paragraph" w:styleId="ab">
    <w:name w:val="List Paragraph"/>
    <w:basedOn w:val="a"/>
    <w:uiPriority w:val="99"/>
    <w:qFormat/>
    <w:pPr>
      <w:ind w:firstLineChars="200" w:firstLine="420"/>
    </w:pPr>
  </w:style>
  <w:style w:type="paragraph" w:customStyle="1" w:styleId="00">
    <w:name w:val="正文_0"/>
    <w:qFormat/>
    <w:pPr>
      <w:widowControl w:val="0"/>
      <w:jc w:val="both"/>
    </w:pPr>
    <w:rPr>
      <w:kern w:val="2"/>
      <w:sz w:val="21"/>
      <w:szCs w:val="24"/>
    </w:rPr>
  </w:style>
  <w:style w:type="paragraph" w:customStyle="1" w:styleId="40">
    <w:name w:val="标题 4_0"/>
    <w:basedOn w:val="00"/>
    <w:next w:val="00"/>
    <w:qFormat/>
    <w:pPr>
      <w:keepNext/>
      <w:keepLines/>
      <w:spacing w:before="280" w:after="290" w:line="376" w:lineRule="auto"/>
      <w:outlineLvl w:val="3"/>
    </w:pPr>
    <w:rPr>
      <w:rFonts w:ascii="Arial" w:eastAsia="黑体" w:hAnsi="Arial"/>
      <w:b/>
      <w:bCs/>
      <w:kern w:val="0"/>
      <w:sz w:val="28"/>
      <w:szCs w:val="28"/>
      <w:lang w:val="zh-CN"/>
    </w:rPr>
  </w:style>
  <w:style w:type="paragraph" w:customStyle="1" w:styleId="01">
    <w:name w:val="纯文本_0"/>
    <w:basedOn w:val="00"/>
    <w:qFormat/>
    <w:rPr>
      <w:rFonts w:ascii="宋体" w:hAnsi="Courier New"/>
      <w:kern w:val="0"/>
      <w:sz w:val="20"/>
      <w:szCs w:val="21"/>
      <w:lang w:val="zh-CN"/>
    </w:rPr>
  </w:style>
  <w:style w:type="character" w:customStyle="1" w:styleId="font31">
    <w:name w:val="font31"/>
    <w:basedOn w:val="a0"/>
    <w:qFormat/>
    <w:rPr>
      <w:rFonts w:ascii="宋体" w:eastAsia="宋体" w:hAnsi="宋体" w:cs="宋体" w:hint="eastAsia"/>
      <w:color w:val="000000"/>
      <w:sz w:val="18"/>
      <w:szCs w:val="18"/>
      <w:u w:val="none"/>
    </w:rPr>
  </w:style>
  <w:style w:type="character" w:customStyle="1" w:styleId="font41">
    <w:name w:val="font41"/>
    <w:basedOn w:val="a0"/>
    <w:qFormat/>
    <w:rPr>
      <w:rFonts w:ascii="宋体" w:eastAsia="宋体" w:hAnsi="宋体" w:cs="宋体" w:hint="eastAsia"/>
      <w:color w:val="FF0000"/>
      <w:sz w:val="18"/>
      <w:szCs w:val="18"/>
      <w:u w:val="none"/>
    </w:rPr>
  </w:style>
  <w:style w:type="character" w:customStyle="1" w:styleId="font21">
    <w:name w:val="font21"/>
    <w:basedOn w:val="a0"/>
    <w:qFormat/>
    <w:rPr>
      <w:rFonts w:ascii="宋体" w:eastAsia="宋体" w:hAnsi="宋体" w:cs="宋体" w:hint="eastAsia"/>
      <w:b/>
      <w:bCs/>
      <w:color w:val="000000"/>
      <w:sz w:val="18"/>
      <w:szCs w:val="18"/>
      <w:u w:val="none"/>
    </w:rPr>
  </w:style>
  <w:style w:type="character" w:customStyle="1" w:styleId="100">
    <w:name w:val="10"/>
    <w:qFormat/>
    <w:rPr>
      <w:rFonts w:ascii="Times New Roman" w:hAnsi="Times New Roman" w:cs="Times New Roman" w:hint="default"/>
    </w:rPr>
  </w:style>
  <w:style w:type="paragraph" w:customStyle="1" w:styleId="11">
    <w:name w:val="正文_1"/>
    <w:qFormat/>
    <w:pPr>
      <w:widowControl w:val="0"/>
      <w:jc w:val="both"/>
    </w:pPr>
    <w:rPr>
      <w:kern w:val="2"/>
      <w:sz w:val="21"/>
      <w:szCs w:val="24"/>
    </w:rPr>
  </w:style>
  <w:style w:type="character" w:customStyle="1" w:styleId="font11">
    <w:name w:val="font11"/>
    <w:basedOn w:val="a0"/>
    <w:qFormat/>
    <w:rPr>
      <w:rFonts w:ascii="宋体" w:eastAsia="宋体" w:hAnsi="宋体" w:cs="宋体" w:hint="eastAsia"/>
      <w:b/>
      <w:bCs/>
      <w:color w:val="000000"/>
      <w:sz w:val="28"/>
      <w:szCs w:val="28"/>
      <w:u w:val="single"/>
    </w:rPr>
  </w:style>
  <w:style w:type="paragraph" w:customStyle="1" w:styleId="ac">
    <w:name w:val="图"/>
    <w:basedOn w:val="a"/>
    <w:qFormat/>
    <w:pPr>
      <w:keepNext/>
      <w:spacing w:before="60" w:after="60" w:line="300" w:lineRule="auto"/>
      <w:jc w:val="center"/>
      <w:textAlignment w:val="center"/>
    </w:pPr>
    <w:rPr>
      <w:snapToGrid w:val="0"/>
      <w:spacing w:val="20"/>
      <w:sz w:val="24"/>
      <w:szCs w:val="20"/>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val="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2"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Normal Indent" w:qFormat="1"/>
    <w:lsdException w:name="annotation text" w:qFormat="1"/>
    <w:lsdException w:name="header" w:qFormat="1"/>
    <w:lsdException w:name="caption" w:semiHidden="1" w:unhideWhenUsed="1" w:qFormat="1"/>
    <w:lsdException w:name="Title" w:qFormat="1"/>
    <w:lsdException w:name="Default Paragraph Font" w:semiHidden="1"/>
    <w:lsdException w:name="Subtitle" w:qFormat="1"/>
    <w:lsdException w:name="Hyperlink" w:uiPriority="99"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uiPriority w:val="2"/>
    <w:qFormat/>
    <w:pPr>
      <w:keepNext/>
      <w:keepLines/>
      <w:tabs>
        <w:tab w:val="left" w:pos="0"/>
      </w:tabs>
      <w:spacing w:before="340" w:after="330" w:line="576" w:lineRule="auto"/>
      <w:ind w:left="425" w:hanging="425"/>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annotation text"/>
    <w:basedOn w:val="a"/>
    <w:qFormat/>
    <w:pPr>
      <w:jc w:val="left"/>
    </w:pPr>
  </w:style>
  <w:style w:type="paragraph" w:styleId="a5">
    <w:name w:val="Plain Text"/>
    <w:basedOn w:val="a"/>
    <w:uiPriority w:val="99"/>
    <w:qFormat/>
    <w:rPr>
      <w:rFonts w:ascii="宋体" w:hAnsi="Courier New" w:cs="Courier New"/>
      <w:szCs w:val="21"/>
    </w:rPr>
  </w:style>
  <w:style w:type="paragraph" w:styleId="a6">
    <w:name w:val="footer"/>
    <w:basedOn w:val="a"/>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style>
  <w:style w:type="paragraph" w:styleId="2">
    <w:name w:val="toc 2"/>
    <w:basedOn w:val="a"/>
    <w:next w:val="a"/>
    <w:uiPriority w:val="39"/>
    <w:pPr>
      <w:ind w:leftChars="200" w:left="420"/>
    </w:p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qFormat/>
    <w:rPr>
      <w:rFonts w:cs="Times New Roman"/>
      <w:color w:val="0000FF"/>
      <w:u w:val="single"/>
    </w:rPr>
  </w:style>
  <w:style w:type="paragraph" w:customStyle="1" w:styleId="aa">
    <w:name w:val="表格文字"/>
    <w:basedOn w:val="a"/>
    <w:qFormat/>
    <w:pPr>
      <w:spacing w:before="25" w:after="25"/>
      <w:jc w:val="left"/>
    </w:pPr>
    <w:rPr>
      <w:bCs/>
      <w:spacing w:val="10"/>
      <w:kern w:val="0"/>
      <w:sz w:val="24"/>
    </w:rPr>
  </w:style>
  <w:style w:type="paragraph" w:customStyle="1" w:styleId="3">
    <w:name w:val="封面3"/>
    <w:basedOn w:val="a"/>
    <w:uiPriority w:val="99"/>
    <w:qFormat/>
    <w:pPr>
      <w:tabs>
        <w:tab w:val="left" w:pos="2160"/>
      </w:tabs>
      <w:spacing w:line="360" w:lineRule="auto"/>
      <w:ind w:firstLineChars="180" w:firstLine="542"/>
    </w:pPr>
    <w:rPr>
      <w:rFonts w:ascii="黑体" w:eastAsia="黑体" w:hAnsi="宋体"/>
      <w:b/>
      <w:kern w:val="0"/>
      <w:sz w:val="30"/>
      <w:szCs w:val="30"/>
    </w:rPr>
  </w:style>
  <w:style w:type="paragraph" w:customStyle="1" w:styleId="0">
    <w:name w:val="正文文本_0"/>
    <w:basedOn w:val="a"/>
    <w:link w:val="Char0"/>
    <w:qFormat/>
    <w:pPr>
      <w:spacing w:line="360" w:lineRule="auto"/>
    </w:pPr>
    <w:rPr>
      <w:rFonts w:ascii="隶书" w:eastAsia="隶书" w:hAnsi="宋体"/>
      <w:b/>
      <w:bCs/>
      <w:kern w:val="0"/>
      <w:sz w:val="20"/>
      <w:szCs w:val="20"/>
    </w:rPr>
  </w:style>
  <w:style w:type="character" w:customStyle="1" w:styleId="Char0">
    <w:name w:val="正文文本 Char_0"/>
    <w:link w:val="0"/>
    <w:qFormat/>
    <w:rPr>
      <w:rFonts w:ascii="隶书" w:eastAsia="隶书" w:hAnsi="宋体"/>
      <w:b/>
      <w:bCs/>
    </w:rPr>
  </w:style>
  <w:style w:type="paragraph" w:styleId="ab">
    <w:name w:val="List Paragraph"/>
    <w:basedOn w:val="a"/>
    <w:uiPriority w:val="99"/>
    <w:qFormat/>
    <w:pPr>
      <w:ind w:firstLineChars="200" w:firstLine="420"/>
    </w:pPr>
  </w:style>
  <w:style w:type="paragraph" w:customStyle="1" w:styleId="00">
    <w:name w:val="正文_0"/>
    <w:qFormat/>
    <w:pPr>
      <w:widowControl w:val="0"/>
      <w:jc w:val="both"/>
    </w:pPr>
    <w:rPr>
      <w:kern w:val="2"/>
      <w:sz w:val="21"/>
      <w:szCs w:val="24"/>
    </w:rPr>
  </w:style>
  <w:style w:type="paragraph" w:customStyle="1" w:styleId="40">
    <w:name w:val="标题 4_0"/>
    <w:basedOn w:val="00"/>
    <w:next w:val="00"/>
    <w:qFormat/>
    <w:pPr>
      <w:keepNext/>
      <w:keepLines/>
      <w:spacing w:before="280" w:after="290" w:line="376" w:lineRule="auto"/>
      <w:outlineLvl w:val="3"/>
    </w:pPr>
    <w:rPr>
      <w:rFonts w:ascii="Arial" w:eastAsia="黑体" w:hAnsi="Arial"/>
      <w:b/>
      <w:bCs/>
      <w:kern w:val="0"/>
      <w:sz w:val="28"/>
      <w:szCs w:val="28"/>
      <w:lang w:val="zh-CN"/>
    </w:rPr>
  </w:style>
  <w:style w:type="paragraph" w:customStyle="1" w:styleId="01">
    <w:name w:val="纯文本_0"/>
    <w:basedOn w:val="00"/>
    <w:qFormat/>
    <w:rPr>
      <w:rFonts w:ascii="宋体" w:hAnsi="Courier New"/>
      <w:kern w:val="0"/>
      <w:sz w:val="20"/>
      <w:szCs w:val="21"/>
      <w:lang w:val="zh-CN"/>
    </w:rPr>
  </w:style>
  <w:style w:type="character" w:customStyle="1" w:styleId="font31">
    <w:name w:val="font31"/>
    <w:basedOn w:val="a0"/>
    <w:qFormat/>
    <w:rPr>
      <w:rFonts w:ascii="宋体" w:eastAsia="宋体" w:hAnsi="宋体" w:cs="宋体" w:hint="eastAsia"/>
      <w:color w:val="000000"/>
      <w:sz w:val="18"/>
      <w:szCs w:val="18"/>
      <w:u w:val="none"/>
    </w:rPr>
  </w:style>
  <w:style w:type="character" w:customStyle="1" w:styleId="font41">
    <w:name w:val="font41"/>
    <w:basedOn w:val="a0"/>
    <w:qFormat/>
    <w:rPr>
      <w:rFonts w:ascii="宋体" w:eastAsia="宋体" w:hAnsi="宋体" w:cs="宋体" w:hint="eastAsia"/>
      <w:color w:val="FF0000"/>
      <w:sz w:val="18"/>
      <w:szCs w:val="18"/>
      <w:u w:val="none"/>
    </w:rPr>
  </w:style>
  <w:style w:type="character" w:customStyle="1" w:styleId="font21">
    <w:name w:val="font21"/>
    <w:basedOn w:val="a0"/>
    <w:qFormat/>
    <w:rPr>
      <w:rFonts w:ascii="宋体" w:eastAsia="宋体" w:hAnsi="宋体" w:cs="宋体" w:hint="eastAsia"/>
      <w:b/>
      <w:bCs/>
      <w:color w:val="000000"/>
      <w:sz w:val="18"/>
      <w:szCs w:val="18"/>
      <w:u w:val="none"/>
    </w:rPr>
  </w:style>
  <w:style w:type="character" w:customStyle="1" w:styleId="100">
    <w:name w:val="10"/>
    <w:qFormat/>
    <w:rPr>
      <w:rFonts w:ascii="Times New Roman" w:hAnsi="Times New Roman" w:cs="Times New Roman" w:hint="default"/>
    </w:rPr>
  </w:style>
  <w:style w:type="paragraph" w:customStyle="1" w:styleId="11">
    <w:name w:val="正文_1"/>
    <w:qFormat/>
    <w:pPr>
      <w:widowControl w:val="0"/>
      <w:jc w:val="both"/>
    </w:pPr>
    <w:rPr>
      <w:kern w:val="2"/>
      <w:sz w:val="21"/>
      <w:szCs w:val="24"/>
    </w:rPr>
  </w:style>
  <w:style w:type="character" w:customStyle="1" w:styleId="font11">
    <w:name w:val="font11"/>
    <w:basedOn w:val="a0"/>
    <w:qFormat/>
    <w:rPr>
      <w:rFonts w:ascii="宋体" w:eastAsia="宋体" w:hAnsi="宋体" w:cs="宋体" w:hint="eastAsia"/>
      <w:b/>
      <w:bCs/>
      <w:color w:val="000000"/>
      <w:sz w:val="28"/>
      <w:szCs w:val="28"/>
      <w:u w:val="single"/>
    </w:rPr>
  </w:style>
  <w:style w:type="paragraph" w:customStyle="1" w:styleId="ac">
    <w:name w:val="图"/>
    <w:basedOn w:val="a"/>
    <w:qFormat/>
    <w:pPr>
      <w:keepNext/>
      <w:spacing w:before="60" w:after="60" w:line="300" w:lineRule="auto"/>
      <w:jc w:val="center"/>
      <w:textAlignment w:val="center"/>
    </w:pPr>
    <w:rPr>
      <w:snapToGrid w:val="0"/>
      <w:spacing w:val="20"/>
      <w:sz w:val="24"/>
      <w:szCs w:val="20"/>
    </w:rPr>
  </w:style>
  <w:style w:type="paragraph" w:customStyle="1" w:styleId="TableParagraph">
    <w:name w:val="Table Paragraph"/>
    <w:basedOn w:val="a"/>
    <w:uiPriority w:val="1"/>
    <w:qFormat/>
    <w:pPr>
      <w:autoSpaceDE w:val="0"/>
      <w:autoSpaceDN w:val="0"/>
      <w:jc w:val="left"/>
    </w:pPr>
    <w:rPr>
      <w:rFonts w:ascii="宋体" w:hAnsi="宋体" w:cs="宋体"/>
      <w:kern w:val="0"/>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161</Pages>
  <Words>17970</Words>
  <Characters>102435</Characters>
  <Application>Microsoft Office Word</Application>
  <DocSecurity>0</DocSecurity>
  <Lines>853</Lines>
  <Paragraphs>240</Paragraphs>
  <ScaleCrop>false</ScaleCrop>
  <Company/>
  <LinksUpToDate>false</LinksUpToDate>
  <CharactersWithSpaces>120165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晏红仙</dc:creator>
  <cp:lastModifiedBy>xb21cn</cp:lastModifiedBy>
  <cp:revision>7</cp:revision>
  <dcterms:created xsi:type="dcterms:W3CDTF">2022-02-18T02:57:00Z</dcterms:created>
  <dcterms:modified xsi:type="dcterms:W3CDTF">2024-07-31T06:46:00Z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20E0C429726C4C109E5A966521E24C6D_13</vt:lpwstr>
  </property>
</Properties>
</file>